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573F" w14:textId="77777777" w:rsidR="00604A2E" w:rsidRPr="00C34426" w:rsidRDefault="00604A2E" w:rsidP="00C34426">
      <w:pPr>
        <w:pStyle w:val="Kop1"/>
        <w:rPr>
          <w:rFonts w:eastAsia="Times New Roman"/>
          <w:b/>
          <w:bCs/>
          <w:color w:val="auto"/>
        </w:rPr>
      </w:pPr>
      <w:r w:rsidRPr="00C34426">
        <w:rPr>
          <w:rFonts w:eastAsia="Times New Roman"/>
          <w:b/>
          <w:bCs/>
          <w:color w:val="auto"/>
        </w:rPr>
        <w:t>STANDAARD- EN VOORBEELDOVERWEGINGEN T.A.V. DE TOEPASSING VAN DE UITZONDERINGSGRONDEN VAN DE WOO</w:t>
      </w:r>
    </w:p>
    <w:p w14:paraId="53DF5771" w14:textId="77777777" w:rsidR="00C34426" w:rsidRDefault="00C34426" w:rsidP="00604A2E">
      <w:pPr>
        <w:spacing w:line="240" w:lineRule="atLeast"/>
        <w:rPr>
          <w:rFonts w:ascii="Verdana" w:eastAsia="Times New Roman" w:hAnsi="Verdana"/>
          <w:b/>
          <w:i/>
          <w:sz w:val="18"/>
          <w:szCs w:val="18"/>
        </w:rPr>
      </w:pPr>
    </w:p>
    <w:p w14:paraId="4470CDE6" w14:textId="4F32331A" w:rsidR="00604A2E" w:rsidRPr="00E4797E" w:rsidRDefault="00604A2E" w:rsidP="00604A2E">
      <w:pPr>
        <w:spacing w:line="240" w:lineRule="atLeast"/>
        <w:rPr>
          <w:rFonts w:ascii="Verdana" w:eastAsia="Times New Roman" w:hAnsi="Verdana"/>
          <w:sz w:val="18"/>
          <w:szCs w:val="18"/>
        </w:rPr>
      </w:pPr>
      <w:r>
        <w:rPr>
          <w:rFonts w:ascii="Verdana" w:eastAsia="Times New Roman" w:hAnsi="Verdana"/>
          <w:b/>
          <w:i/>
          <w:sz w:val="18"/>
          <w:szCs w:val="18"/>
        </w:rPr>
        <w:t>Algemene overweging: openbaarheid t.a.v. een ieder</w:t>
      </w:r>
      <w:r w:rsidR="00E4797E">
        <w:rPr>
          <w:rFonts w:ascii="Verdana" w:eastAsia="Times New Roman" w:hAnsi="Verdana"/>
          <w:b/>
          <w:i/>
          <w:sz w:val="18"/>
          <w:szCs w:val="18"/>
        </w:rPr>
        <w:t xml:space="preserve"> </w:t>
      </w:r>
    </w:p>
    <w:p w14:paraId="3697CB5E" w14:textId="77777777" w:rsidR="00604A2E" w:rsidRDefault="00604A2E" w:rsidP="00604A2E">
      <w:pPr>
        <w:spacing w:after="0" w:line="240" w:lineRule="atLeast"/>
        <w:rPr>
          <w:rFonts w:ascii="Verdana" w:eastAsia="Times New Roman" w:hAnsi="Verdana"/>
          <w:sz w:val="18"/>
          <w:szCs w:val="18"/>
        </w:rPr>
      </w:pPr>
      <w:r w:rsidRPr="00DA2C21">
        <w:rPr>
          <w:rFonts w:ascii="Verdana" w:eastAsia="Times New Roman" w:hAnsi="Verdana"/>
          <w:sz w:val="18"/>
          <w:szCs w:val="18"/>
        </w:rPr>
        <w:t>Al</w:t>
      </w:r>
      <w:r w:rsidR="00CC1F93">
        <w:rPr>
          <w:rFonts w:ascii="Verdana" w:eastAsia="Times New Roman" w:hAnsi="Verdana"/>
          <w:sz w:val="18"/>
          <w:szCs w:val="18"/>
        </w:rPr>
        <w:t xml:space="preserve">s eerste </w:t>
      </w:r>
      <w:r w:rsidRPr="00DA2C21">
        <w:rPr>
          <w:rFonts w:ascii="Verdana" w:eastAsia="Times New Roman" w:hAnsi="Verdana"/>
          <w:sz w:val="18"/>
          <w:szCs w:val="18"/>
        </w:rPr>
        <w:t>wil ik u wijzen op h</w:t>
      </w:r>
      <w:r>
        <w:rPr>
          <w:rFonts w:ascii="Verdana" w:eastAsia="Times New Roman" w:hAnsi="Verdana"/>
          <w:sz w:val="18"/>
          <w:szCs w:val="18"/>
        </w:rPr>
        <w:t xml:space="preserve">et volgende. </w:t>
      </w:r>
    </w:p>
    <w:p w14:paraId="7861B4AE" w14:textId="77777777" w:rsidR="00604A2E" w:rsidRDefault="00604A2E" w:rsidP="00604A2E">
      <w:pPr>
        <w:spacing w:after="0" w:line="240" w:lineRule="atLeast"/>
        <w:rPr>
          <w:rFonts w:ascii="Verdana" w:eastAsia="Times New Roman" w:hAnsi="Verdana"/>
          <w:sz w:val="18"/>
          <w:szCs w:val="18"/>
        </w:rPr>
      </w:pPr>
    </w:p>
    <w:p w14:paraId="575D67C1" w14:textId="77777777" w:rsidR="00604A2E" w:rsidRDefault="00CC1F93" w:rsidP="00604A2E">
      <w:pPr>
        <w:spacing w:after="0" w:line="240" w:lineRule="atLeast"/>
        <w:rPr>
          <w:rFonts w:ascii="Verdana" w:eastAsia="Times New Roman" w:hAnsi="Verdana"/>
          <w:sz w:val="18"/>
          <w:szCs w:val="18"/>
        </w:rPr>
      </w:pPr>
      <w:r>
        <w:rPr>
          <w:rFonts w:ascii="Verdana" w:eastAsia="Times New Roman" w:hAnsi="Verdana"/>
          <w:sz w:val="18"/>
          <w:szCs w:val="18"/>
        </w:rPr>
        <w:t xml:space="preserve">Iedereen heeft het recht </w:t>
      </w:r>
      <w:r w:rsidR="00604A2E">
        <w:rPr>
          <w:rFonts w:ascii="Verdana" w:eastAsia="Times New Roman" w:hAnsi="Verdana"/>
          <w:sz w:val="18"/>
          <w:szCs w:val="18"/>
        </w:rPr>
        <w:t>om overheidsinformatie op te kunnen vragen</w:t>
      </w:r>
      <w:r w:rsidR="00C16A54">
        <w:rPr>
          <w:rFonts w:ascii="Verdana" w:eastAsia="Times New Roman" w:hAnsi="Verdana"/>
          <w:sz w:val="18"/>
          <w:szCs w:val="18"/>
        </w:rPr>
        <w:t xml:space="preserve"> zonder daarbij een </w:t>
      </w:r>
      <w:r>
        <w:rPr>
          <w:rFonts w:ascii="Verdana" w:eastAsia="Times New Roman" w:hAnsi="Verdana"/>
          <w:sz w:val="18"/>
          <w:szCs w:val="18"/>
        </w:rPr>
        <w:t xml:space="preserve">reden te hoeven aangeven. Dit staat in het eerste artikel 1.1. van de </w:t>
      </w:r>
      <w:proofErr w:type="spellStart"/>
      <w:r>
        <w:rPr>
          <w:rFonts w:ascii="Verdana" w:eastAsia="Times New Roman" w:hAnsi="Verdana"/>
          <w:sz w:val="18"/>
          <w:szCs w:val="18"/>
        </w:rPr>
        <w:t>Woo</w:t>
      </w:r>
      <w:proofErr w:type="spellEnd"/>
      <w:r>
        <w:rPr>
          <w:rFonts w:ascii="Verdana" w:eastAsia="Times New Roman" w:hAnsi="Verdana"/>
          <w:sz w:val="18"/>
          <w:szCs w:val="18"/>
        </w:rPr>
        <w:t xml:space="preserve">. </w:t>
      </w:r>
      <w:r w:rsidR="00604A2E">
        <w:rPr>
          <w:rFonts w:ascii="Verdana" w:eastAsia="Times New Roman" w:hAnsi="Verdana"/>
          <w:sz w:val="18"/>
          <w:szCs w:val="18"/>
        </w:rPr>
        <w:t xml:space="preserve">Dit is </w:t>
      </w:r>
      <w:r w:rsidR="00C16A54">
        <w:rPr>
          <w:rFonts w:ascii="Verdana" w:eastAsia="Times New Roman" w:hAnsi="Verdana"/>
          <w:sz w:val="18"/>
          <w:szCs w:val="18"/>
        </w:rPr>
        <w:t xml:space="preserve">een </w:t>
      </w:r>
      <w:r w:rsidR="00604A2E">
        <w:rPr>
          <w:rFonts w:ascii="Verdana" w:eastAsia="Times New Roman" w:hAnsi="Verdana"/>
          <w:sz w:val="18"/>
          <w:szCs w:val="18"/>
        </w:rPr>
        <w:t xml:space="preserve">belangrijk recht van de burger. </w:t>
      </w:r>
      <w:r w:rsidR="00637FC3">
        <w:rPr>
          <w:rFonts w:ascii="Verdana" w:eastAsia="Times New Roman" w:hAnsi="Verdana"/>
          <w:sz w:val="18"/>
          <w:szCs w:val="18"/>
        </w:rPr>
        <w:t xml:space="preserve">Daarbij is het uitgangspunt </w:t>
      </w:r>
      <w:r w:rsidR="00604A2E">
        <w:rPr>
          <w:rFonts w:ascii="Verdana" w:eastAsia="Times New Roman" w:hAnsi="Verdana"/>
          <w:sz w:val="18"/>
          <w:szCs w:val="18"/>
        </w:rPr>
        <w:t>dat overheidsinformatie openbaar is, tenzij er uitzonderingsg</w:t>
      </w:r>
      <w:r w:rsidR="006B0919">
        <w:rPr>
          <w:rFonts w:ascii="Verdana" w:eastAsia="Times New Roman" w:hAnsi="Verdana"/>
          <w:sz w:val="18"/>
          <w:szCs w:val="18"/>
        </w:rPr>
        <w:t>ronden zijn die dit beperken. D</w:t>
      </w:r>
      <w:r w:rsidR="00604A2E">
        <w:rPr>
          <w:rFonts w:ascii="Verdana" w:eastAsia="Times New Roman" w:hAnsi="Verdana"/>
          <w:sz w:val="18"/>
          <w:szCs w:val="18"/>
        </w:rPr>
        <w:t xml:space="preserve">e uitzonderingsgronden staan in hoofdstuk 5 van de </w:t>
      </w:r>
      <w:proofErr w:type="spellStart"/>
      <w:r w:rsidR="00604A2E">
        <w:rPr>
          <w:rFonts w:ascii="Verdana" w:eastAsia="Times New Roman" w:hAnsi="Verdana"/>
          <w:sz w:val="18"/>
          <w:szCs w:val="18"/>
        </w:rPr>
        <w:t>Woo</w:t>
      </w:r>
      <w:proofErr w:type="spellEnd"/>
      <w:r w:rsidR="00604A2E">
        <w:rPr>
          <w:rFonts w:ascii="Verdana" w:eastAsia="Times New Roman" w:hAnsi="Verdana"/>
          <w:sz w:val="18"/>
          <w:szCs w:val="18"/>
        </w:rPr>
        <w:t>. Ik moet hierbij het algemeen belang van openbaarheid afwegen tegen de belangen die de uitzonderingsgronden beschermen.</w:t>
      </w:r>
      <w:r w:rsidR="00C16A54">
        <w:rPr>
          <w:rFonts w:ascii="Verdana" w:eastAsia="Times New Roman" w:hAnsi="Verdana"/>
          <w:sz w:val="18"/>
          <w:szCs w:val="18"/>
        </w:rPr>
        <w:t xml:space="preserve"> In het algemeen geldt hierbij de regel dat wanneer ik informatie aan u verstrek, het openbaar is voor een ieder.</w:t>
      </w:r>
      <w:r w:rsidR="00A37DAC">
        <w:rPr>
          <w:rFonts w:ascii="Verdana" w:eastAsia="Times New Roman" w:hAnsi="Verdana"/>
          <w:sz w:val="18"/>
          <w:szCs w:val="18"/>
        </w:rPr>
        <w:t xml:space="preserve"> De </w:t>
      </w:r>
      <w:proofErr w:type="spellStart"/>
      <w:r w:rsidR="00A37DAC">
        <w:rPr>
          <w:rFonts w:ascii="Verdana" w:eastAsia="Times New Roman" w:hAnsi="Verdana"/>
          <w:sz w:val="18"/>
          <w:szCs w:val="18"/>
        </w:rPr>
        <w:t>Woo</w:t>
      </w:r>
      <w:proofErr w:type="spellEnd"/>
      <w:r w:rsidR="00A37DAC">
        <w:rPr>
          <w:rFonts w:ascii="Verdana" w:eastAsia="Times New Roman" w:hAnsi="Verdana"/>
          <w:sz w:val="18"/>
          <w:szCs w:val="18"/>
        </w:rPr>
        <w:t xml:space="preserve"> is niet van toepassing op informatie die al openbaar is. </w:t>
      </w:r>
    </w:p>
    <w:p w14:paraId="35622A5C" w14:textId="77777777" w:rsidR="00C16A54" w:rsidRDefault="00C16A54" w:rsidP="00604A2E">
      <w:pPr>
        <w:spacing w:after="0" w:line="240" w:lineRule="atLeast"/>
        <w:rPr>
          <w:rFonts w:ascii="Verdana" w:eastAsia="Times New Roman" w:hAnsi="Verdana"/>
          <w:sz w:val="18"/>
          <w:szCs w:val="18"/>
        </w:rPr>
      </w:pPr>
    </w:p>
    <w:p w14:paraId="11FFDDB2" w14:textId="77777777" w:rsidR="00604A2E" w:rsidRDefault="00C16A54" w:rsidP="007D12A6">
      <w:pPr>
        <w:spacing w:after="0" w:line="240" w:lineRule="atLeast"/>
        <w:rPr>
          <w:rFonts w:ascii="Verdana" w:eastAsia="Times New Roman" w:hAnsi="Verdana"/>
          <w:sz w:val="18"/>
          <w:szCs w:val="18"/>
        </w:rPr>
      </w:pPr>
      <w:r w:rsidRPr="004B0983">
        <w:rPr>
          <w:rFonts w:ascii="Verdana" w:eastAsia="Times New Roman" w:hAnsi="Verdana"/>
          <w:i/>
          <w:sz w:val="18"/>
          <w:szCs w:val="18"/>
          <w:u w:val="single"/>
        </w:rPr>
        <w:t>Optioneel</w:t>
      </w:r>
      <w:r>
        <w:rPr>
          <w:rFonts w:ascii="Verdana" w:eastAsia="Times New Roman" w:hAnsi="Verdana"/>
          <w:i/>
          <w:sz w:val="18"/>
          <w:szCs w:val="18"/>
        </w:rPr>
        <w:t>:</w:t>
      </w:r>
      <w:r>
        <w:rPr>
          <w:rFonts w:ascii="Verdana" w:eastAsia="Times New Roman" w:hAnsi="Verdana"/>
          <w:sz w:val="18"/>
          <w:szCs w:val="18"/>
        </w:rPr>
        <w:t xml:space="preserve"> In dit geval heeft u ook gevraagd om informatie die uzelf betreft. Dan is de toets anders en wordt de gevraagde informatie enkel met u gedeeld. Er kunnen echter redenen zijn waarom ik die informatie toch niet kan verstrekken. Dat zal ik hieronder toelichten.</w:t>
      </w:r>
      <w:r w:rsidR="007D12A6">
        <w:rPr>
          <w:rFonts w:ascii="Verdana" w:eastAsia="Times New Roman" w:hAnsi="Verdana"/>
          <w:sz w:val="18"/>
          <w:szCs w:val="18"/>
        </w:rPr>
        <w:t xml:space="preserve"> </w:t>
      </w:r>
    </w:p>
    <w:p w14:paraId="1FE8BA13" w14:textId="77777777" w:rsidR="007D12A6" w:rsidRDefault="007D12A6" w:rsidP="007D12A6">
      <w:pPr>
        <w:spacing w:after="0" w:line="240" w:lineRule="atLeast"/>
        <w:rPr>
          <w:rFonts w:ascii="Verdana" w:eastAsia="Times New Roman" w:hAnsi="Verdana"/>
          <w:sz w:val="18"/>
          <w:szCs w:val="18"/>
        </w:rPr>
      </w:pPr>
    </w:p>
    <w:p w14:paraId="3E373E86" w14:textId="77777777" w:rsidR="00F2769F" w:rsidRPr="00A37DAC" w:rsidRDefault="00F2769F" w:rsidP="00604A2E">
      <w:pPr>
        <w:spacing w:line="240" w:lineRule="atLeast"/>
        <w:rPr>
          <w:rFonts w:ascii="Verdana" w:eastAsia="Times New Roman" w:hAnsi="Verdana"/>
          <w:b/>
          <w:i/>
          <w:sz w:val="18"/>
          <w:szCs w:val="18"/>
        </w:rPr>
      </w:pPr>
      <w:r w:rsidRPr="00A37DAC">
        <w:rPr>
          <w:rFonts w:ascii="Verdana" w:eastAsia="Times New Roman" w:hAnsi="Verdana"/>
          <w:b/>
          <w:i/>
          <w:sz w:val="18"/>
          <w:szCs w:val="18"/>
        </w:rPr>
        <w:t>Algemene uitgangspunten bij toetsing aan de uitzonderingsgronden</w:t>
      </w:r>
    </w:p>
    <w:p w14:paraId="6866696D" w14:textId="77777777" w:rsidR="00CC1F93" w:rsidRPr="007D12A6" w:rsidRDefault="00CC1F93" w:rsidP="00CC1F93">
      <w:pPr>
        <w:spacing w:line="240" w:lineRule="atLeast"/>
        <w:rPr>
          <w:rFonts w:ascii="Verdana" w:eastAsia="Times New Roman" w:hAnsi="Verdana"/>
          <w:sz w:val="18"/>
          <w:szCs w:val="18"/>
        </w:rPr>
      </w:pPr>
      <w:r>
        <w:rPr>
          <w:rFonts w:ascii="Verdana" w:eastAsia="Times New Roman" w:hAnsi="Verdana"/>
          <w:sz w:val="18"/>
          <w:szCs w:val="18"/>
        </w:rPr>
        <w:t xml:space="preserve">De toetsing aan de uitzonderingsgronden verloopt als volgt. Eerst kijk ik of een van </w:t>
      </w:r>
      <w:r w:rsidR="003E34D6">
        <w:rPr>
          <w:rFonts w:ascii="Verdana" w:eastAsia="Times New Roman" w:hAnsi="Verdana"/>
          <w:sz w:val="18"/>
          <w:szCs w:val="18"/>
        </w:rPr>
        <w:t xml:space="preserve">de </w:t>
      </w:r>
      <w:r w:rsidRPr="007D12A6">
        <w:rPr>
          <w:rFonts w:ascii="Verdana" w:eastAsia="Times New Roman" w:hAnsi="Verdana"/>
          <w:sz w:val="18"/>
          <w:szCs w:val="18"/>
        </w:rPr>
        <w:t>uitzondering</w:t>
      </w:r>
      <w:r w:rsidR="003E34D6">
        <w:rPr>
          <w:rFonts w:ascii="Verdana" w:eastAsia="Times New Roman" w:hAnsi="Verdana"/>
          <w:sz w:val="18"/>
          <w:szCs w:val="18"/>
        </w:rPr>
        <w:t>sgronden</w:t>
      </w:r>
      <w:r w:rsidRPr="007D12A6">
        <w:rPr>
          <w:rFonts w:ascii="Verdana" w:eastAsia="Times New Roman" w:hAnsi="Verdana"/>
          <w:sz w:val="18"/>
          <w:szCs w:val="18"/>
        </w:rPr>
        <w:t xml:space="preserve"> </w:t>
      </w:r>
      <w:r>
        <w:rPr>
          <w:rFonts w:ascii="Verdana" w:eastAsia="Times New Roman" w:hAnsi="Verdana"/>
          <w:sz w:val="18"/>
          <w:szCs w:val="18"/>
        </w:rPr>
        <w:t>speelt. Dat doe ik meestal per alinea, soms per zin. Vervolgens kijk ik wat voor soort uitzondering</w:t>
      </w:r>
      <w:r w:rsidR="003E34D6">
        <w:rPr>
          <w:rFonts w:ascii="Verdana" w:eastAsia="Times New Roman" w:hAnsi="Verdana"/>
          <w:sz w:val="18"/>
          <w:szCs w:val="18"/>
        </w:rPr>
        <w:t>sgrond</w:t>
      </w:r>
      <w:r>
        <w:rPr>
          <w:rFonts w:ascii="Verdana" w:eastAsia="Times New Roman" w:hAnsi="Verdana"/>
          <w:sz w:val="18"/>
          <w:szCs w:val="18"/>
        </w:rPr>
        <w:t xml:space="preserve"> het is. Als het een absolute uitzondering</w:t>
      </w:r>
      <w:r w:rsidR="003E34D6">
        <w:rPr>
          <w:rFonts w:ascii="Verdana" w:eastAsia="Times New Roman" w:hAnsi="Verdana"/>
          <w:sz w:val="18"/>
          <w:szCs w:val="18"/>
        </w:rPr>
        <w:t>sgrond</w:t>
      </w:r>
      <w:r>
        <w:rPr>
          <w:rFonts w:ascii="Verdana" w:eastAsia="Times New Roman" w:hAnsi="Verdana"/>
          <w:sz w:val="18"/>
          <w:szCs w:val="18"/>
        </w:rPr>
        <w:t xml:space="preserve"> is, mag ik de informatie niet verstrekken. Als het een relatieve uitzondering</w:t>
      </w:r>
      <w:r w:rsidR="003E34D6">
        <w:rPr>
          <w:rFonts w:ascii="Verdana" w:eastAsia="Times New Roman" w:hAnsi="Verdana"/>
          <w:sz w:val="18"/>
          <w:szCs w:val="18"/>
        </w:rPr>
        <w:t>sgrond</w:t>
      </w:r>
      <w:r>
        <w:rPr>
          <w:rFonts w:ascii="Verdana" w:eastAsia="Times New Roman" w:hAnsi="Verdana"/>
          <w:sz w:val="18"/>
          <w:szCs w:val="18"/>
        </w:rPr>
        <w:t xml:space="preserve"> is, moet ik een afweging maken tussen het algemene belang van openbaarheid en het specifieke belang dat de uitzondering</w:t>
      </w:r>
      <w:r w:rsidR="003E34D6">
        <w:rPr>
          <w:rFonts w:ascii="Verdana" w:eastAsia="Times New Roman" w:hAnsi="Verdana"/>
          <w:sz w:val="18"/>
          <w:szCs w:val="18"/>
        </w:rPr>
        <w:t>sgrond</w:t>
      </w:r>
      <w:r>
        <w:rPr>
          <w:rFonts w:ascii="Verdana" w:eastAsia="Times New Roman" w:hAnsi="Verdana"/>
          <w:sz w:val="18"/>
          <w:szCs w:val="18"/>
        </w:rPr>
        <w:t xml:space="preserve"> beschermt. Daarbij weegt het belang van openbaarheid zwaar. Als ik informatie weiger, moet ik </w:t>
      </w:r>
      <w:r w:rsidRPr="007D12A6">
        <w:rPr>
          <w:rFonts w:ascii="Verdana" w:eastAsia="Times New Roman" w:hAnsi="Verdana"/>
          <w:sz w:val="18"/>
          <w:szCs w:val="18"/>
        </w:rPr>
        <w:t xml:space="preserve">goed </w:t>
      </w:r>
      <w:r>
        <w:rPr>
          <w:rFonts w:ascii="Verdana" w:eastAsia="Times New Roman" w:hAnsi="Verdana"/>
          <w:sz w:val="18"/>
          <w:szCs w:val="18"/>
        </w:rPr>
        <w:t>motiveren waarom ik dat doe. Dat geldt nog sterker als de informatie ouder dan vijf jaar is.</w:t>
      </w:r>
    </w:p>
    <w:p w14:paraId="3BE77721" w14:textId="77777777" w:rsidR="00CC1F93" w:rsidRPr="007D12A6" w:rsidRDefault="00CC1F93" w:rsidP="00CC1F93">
      <w:pPr>
        <w:spacing w:line="240" w:lineRule="atLeast"/>
        <w:rPr>
          <w:rFonts w:ascii="Verdana" w:eastAsia="Times New Roman" w:hAnsi="Verdana"/>
          <w:sz w:val="18"/>
          <w:szCs w:val="18"/>
        </w:rPr>
      </w:pPr>
      <w:r w:rsidRPr="007D12A6">
        <w:rPr>
          <w:rFonts w:ascii="Verdana" w:eastAsia="Times New Roman" w:hAnsi="Verdana"/>
          <w:sz w:val="18"/>
          <w:szCs w:val="18"/>
        </w:rPr>
        <w:t xml:space="preserve">Wanneer het gaat om </w:t>
      </w:r>
      <w:r>
        <w:rPr>
          <w:rFonts w:ascii="Verdana" w:eastAsia="Times New Roman" w:hAnsi="Verdana"/>
          <w:sz w:val="18"/>
          <w:szCs w:val="18"/>
        </w:rPr>
        <w:t xml:space="preserve">informatie waar belangen van anderen bij betrokken zijn, moet ik hen de mogelijkheid geven om een </w:t>
      </w:r>
      <w:r w:rsidRPr="007D12A6">
        <w:rPr>
          <w:rFonts w:ascii="Verdana" w:eastAsia="Times New Roman" w:hAnsi="Verdana"/>
          <w:sz w:val="18"/>
          <w:szCs w:val="18"/>
        </w:rPr>
        <w:t xml:space="preserve">zienswijze </w:t>
      </w:r>
      <w:r>
        <w:rPr>
          <w:rFonts w:ascii="Verdana" w:eastAsia="Times New Roman" w:hAnsi="Verdana"/>
          <w:sz w:val="18"/>
          <w:szCs w:val="18"/>
        </w:rPr>
        <w:t>in te dienen</w:t>
      </w:r>
      <w:r w:rsidRPr="007D12A6">
        <w:rPr>
          <w:rFonts w:ascii="Verdana" w:eastAsia="Times New Roman" w:hAnsi="Verdana"/>
          <w:sz w:val="18"/>
          <w:szCs w:val="18"/>
        </w:rPr>
        <w:t>.</w:t>
      </w:r>
      <w:r>
        <w:rPr>
          <w:rFonts w:ascii="Verdana" w:eastAsia="Times New Roman" w:hAnsi="Verdana"/>
          <w:sz w:val="18"/>
          <w:szCs w:val="18"/>
        </w:rPr>
        <w:t xml:space="preserve"> Dit betekent dat zij hun mening kunnen geven over of de informatie wel of niet openbaar gemaakt moet worden.</w:t>
      </w:r>
      <w:r w:rsidRPr="007D12A6">
        <w:rPr>
          <w:rFonts w:ascii="Verdana" w:eastAsia="Times New Roman" w:hAnsi="Verdana"/>
          <w:sz w:val="18"/>
          <w:szCs w:val="18"/>
        </w:rPr>
        <w:t xml:space="preserve"> </w:t>
      </w:r>
      <w:r>
        <w:rPr>
          <w:rFonts w:ascii="Verdana" w:eastAsia="Times New Roman" w:hAnsi="Verdana"/>
          <w:sz w:val="18"/>
          <w:szCs w:val="18"/>
        </w:rPr>
        <w:t xml:space="preserve">Het is </w:t>
      </w:r>
      <w:r w:rsidRPr="007D12A6">
        <w:rPr>
          <w:rFonts w:ascii="Verdana" w:eastAsia="Times New Roman" w:hAnsi="Verdana"/>
          <w:sz w:val="18"/>
          <w:szCs w:val="18"/>
        </w:rPr>
        <w:t xml:space="preserve">uiteindelijk aan </w:t>
      </w:r>
      <w:r>
        <w:rPr>
          <w:rFonts w:ascii="Verdana" w:eastAsia="Times New Roman" w:hAnsi="Verdana"/>
          <w:sz w:val="18"/>
          <w:szCs w:val="18"/>
        </w:rPr>
        <w:t>mij om te beslissen of ik de informatie openbaar maak</w:t>
      </w:r>
      <w:r w:rsidRPr="007D12A6">
        <w:rPr>
          <w:rFonts w:ascii="Verdana" w:eastAsia="Times New Roman" w:hAnsi="Verdana"/>
          <w:sz w:val="18"/>
          <w:szCs w:val="18"/>
        </w:rPr>
        <w:t xml:space="preserve">. </w:t>
      </w:r>
    </w:p>
    <w:p w14:paraId="39D2027B" w14:textId="77777777" w:rsidR="00CC1F93" w:rsidRPr="007D12A6" w:rsidRDefault="00CC1F93" w:rsidP="00CC1F93">
      <w:pPr>
        <w:spacing w:line="240" w:lineRule="atLeast"/>
        <w:rPr>
          <w:rFonts w:ascii="Verdana" w:eastAsia="Times New Roman" w:hAnsi="Verdana"/>
          <w:sz w:val="18"/>
          <w:szCs w:val="18"/>
        </w:rPr>
      </w:pPr>
      <w:r w:rsidRPr="007D12A6">
        <w:rPr>
          <w:rFonts w:ascii="Verdana" w:eastAsia="Times New Roman" w:hAnsi="Verdana"/>
          <w:sz w:val="18"/>
          <w:szCs w:val="18"/>
        </w:rPr>
        <w:t xml:space="preserve">In de inventarislijst en op de documenten </w:t>
      </w:r>
      <w:r>
        <w:rPr>
          <w:rFonts w:ascii="Verdana" w:eastAsia="Times New Roman" w:hAnsi="Verdana"/>
          <w:sz w:val="18"/>
          <w:szCs w:val="18"/>
        </w:rPr>
        <w:t xml:space="preserve">heb ik </w:t>
      </w:r>
      <w:r w:rsidRPr="007D12A6">
        <w:rPr>
          <w:rFonts w:ascii="Verdana" w:eastAsia="Times New Roman" w:hAnsi="Verdana"/>
          <w:sz w:val="18"/>
          <w:szCs w:val="18"/>
        </w:rPr>
        <w:t>opgenomen welke uitzondering</w:t>
      </w:r>
      <w:r w:rsidR="003E34D6">
        <w:rPr>
          <w:rFonts w:ascii="Verdana" w:eastAsia="Times New Roman" w:hAnsi="Verdana"/>
          <w:sz w:val="18"/>
          <w:szCs w:val="18"/>
        </w:rPr>
        <w:t>sgronden</w:t>
      </w:r>
      <w:r w:rsidRPr="007D12A6">
        <w:rPr>
          <w:rFonts w:ascii="Verdana" w:eastAsia="Times New Roman" w:hAnsi="Verdana"/>
          <w:sz w:val="18"/>
          <w:szCs w:val="18"/>
        </w:rPr>
        <w:t xml:space="preserve"> van toepassing zijn. </w:t>
      </w:r>
    </w:p>
    <w:p w14:paraId="48B60C30" w14:textId="77777777" w:rsidR="006F4ACC" w:rsidRPr="006F4ACC" w:rsidRDefault="006F4ACC" w:rsidP="00604A2E">
      <w:pPr>
        <w:spacing w:line="240" w:lineRule="atLeast"/>
        <w:rPr>
          <w:rFonts w:ascii="Verdana" w:eastAsia="Times New Roman" w:hAnsi="Verdana"/>
          <w:b/>
          <w:sz w:val="18"/>
          <w:szCs w:val="18"/>
          <w:u w:val="single"/>
        </w:rPr>
      </w:pPr>
      <w:r>
        <w:rPr>
          <w:rFonts w:ascii="Verdana" w:eastAsia="Times New Roman" w:hAnsi="Verdana"/>
          <w:b/>
          <w:sz w:val="18"/>
          <w:szCs w:val="18"/>
          <w:u w:val="single"/>
        </w:rPr>
        <w:t>Absolute uitzonderingsgronden</w:t>
      </w:r>
    </w:p>
    <w:p w14:paraId="0AFE6FAC" w14:textId="77777777" w:rsidR="00604A2E" w:rsidRPr="004A0160" w:rsidRDefault="00604A2E" w:rsidP="00604A2E">
      <w:pPr>
        <w:spacing w:line="240" w:lineRule="atLeast"/>
        <w:rPr>
          <w:rFonts w:ascii="Verdana" w:eastAsia="Times New Roman" w:hAnsi="Verdana"/>
          <w:sz w:val="18"/>
          <w:szCs w:val="18"/>
        </w:rPr>
      </w:pPr>
      <w:r w:rsidRPr="00B23E3F">
        <w:rPr>
          <w:rFonts w:ascii="Verdana" w:eastAsia="Times New Roman" w:hAnsi="Verdana"/>
          <w:b/>
          <w:i/>
          <w:sz w:val="18"/>
          <w:szCs w:val="18"/>
        </w:rPr>
        <w:t>Eenheid van de Kroon</w:t>
      </w:r>
    </w:p>
    <w:p w14:paraId="5E0ED1FB" w14:textId="77777777" w:rsidR="004E31C8" w:rsidRPr="003E34D6" w:rsidRDefault="00604A2E" w:rsidP="00604A2E">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eerste lid, aanhef en onder a,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sidR="003E34D6">
        <w:rPr>
          <w:rFonts w:ascii="Verdana" w:eastAsia="Times New Roman" w:hAnsi="Verdana"/>
          <w:sz w:val="18"/>
          <w:szCs w:val="18"/>
        </w:rPr>
        <w:t>mag ik geen informatie openbaar maken</w:t>
      </w:r>
      <w:r w:rsidRPr="00B23E3F">
        <w:rPr>
          <w:rFonts w:ascii="Verdana" w:eastAsia="Times New Roman" w:hAnsi="Verdana"/>
          <w:sz w:val="18"/>
          <w:szCs w:val="18"/>
        </w:rPr>
        <w:t xml:space="preserve"> </w:t>
      </w:r>
      <w:r>
        <w:rPr>
          <w:rFonts w:ascii="Verdana" w:eastAsia="Times New Roman" w:hAnsi="Verdana"/>
          <w:sz w:val="18"/>
          <w:szCs w:val="18"/>
        </w:rPr>
        <w:t>als</w:t>
      </w:r>
      <w:r w:rsidRPr="00B23E3F">
        <w:rPr>
          <w:rFonts w:ascii="Verdana" w:eastAsia="Times New Roman" w:hAnsi="Verdana"/>
          <w:sz w:val="18"/>
          <w:szCs w:val="18"/>
        </w:rPr>
        <w:t xml:space="preserve"> dit de eenheid van </w:t>
      </w:r>
      <w:r>
        <w:rPr>
          <w:rFonts w:ascii="Verdana" w:eastAsia="Times New Roman" w:hAnsi="Verdana"/>
          <w:sz w:val="18"/>
          <w:szCs w:val="18"/>
        </w:rPr>
        <w:t>de Koning en de minister(s)</w:t>
      </w:r>
      <w:r w:rsidRPr="00B23E3F">
        <w:rPr>
          <w:rFonts w:ascii="Verdana" w:eastAsia="Times New Roman" w:hAnsi="Verdana"/>
          <w:sz w:val="18"/>
          <w:szCs w:val="18"/>
        </w:rPr>
        <w:t xml:space="preserve"> in gevaar zou kunnen brengen. </w:t>
      </w:r>
      <w:r w:rsidR="00502594">
        <w:rPr>
          <w:rFonts w:ascii="Verdana" w:eastAsia="Times New Roman" w:hAnsi="Verdana"/>
          <w:sz w:val="18"/>
          <w:szCs w:val="18"/>
        </w:rPr>
        <w:t xml:space="preserve">Artikel 42, lid 2 van de Grondwet bepaalt dat de Koning onschendbaar is en dat de minister verantwoordelijk zijn. </w:t>
      </w:r>
      <w:r>
        <w:rPr>
          <w:rFonts w:ascii="Verdana" w:eastAsia="Times New Roman" w:hAnsi="Verdana"/>
          <w:sz w:val="18"/>
          <w:szCs w:val="18"/>
        </w:rPr>
        <w:t xml:space="preserve">Ik kan de </w:t>
      </w:r>
      <w:r w:rsidRPr="004E31C8">
        <w:rPr>
          <w:rFonts w:ascii="Verdana" w:eastAsia="Times New Roman" w:hAnsi="Verdana"/>
          <w:sz w:val="18"/>
          <w:szCs w:val="18"/>
        </w:rPr>
        <w:t xml:space="preserve">inhoud van contacten tussen de Koning en één of meer </w:t>
      </w:r>
      <w:r w:rsidR="004E31C8">
        <w:rPr>
          <w:rFonts w:ascii="Verdana" w:eastAsia="Times New Roman" w:hAnsi="Verdana"/>
          <w:sz w:val="18"/>
          <w:szCs w:val="18"/>
        </w:rPr>
        <w:t xml:space="preserve">bewindspersonen </w:t>
      </w:r>
      <w:r w:rsidR="00502594">
        <w:rPr>
          <w:rFonts w:ascii="Verdana" w:eastAsia="Times New Roman" w:hAnsi="Verdana"/>
          <w:sz w:val="18"/>
          <w:szCs w:val="18"/>
        </w:rPr>
        <w:t xml:space="preserve">daarom </w:t>
      </w:r>
      <w:r>
        <w:rPr>
          <w:rFonts w:ascii="Verdana" w:eastAsia="Times New Roman" w:hAnsi="Verdana"/>
          <w:sz w:val="18"/>
          <w:szCs w:val="18"/>
        </w:rPr>
        <w:t xml:space="preserve">niet openbaar maken. Voor het contact tussen de Koning en de </w:t>
      </w:r>
      <w:r w:rsidR="004E31C8">
        <w:rPr>
          <w:rFonts w:ascii="Verdana" w:eastAsia="Times New Roman" w:hAnsi="Verdana"/>
          <w:sz w:val="18"/>
          <w:szCs w:val="18"/>
        </w:rPr>
        <w:t xml:space="preserve">bewindspersoon </w:t>
      </w:r>
      <w:r>
        <w:rPr>
          <w:rFonts w:ascii="Verdana" w:eastAsia="Times New Roman" w:hAnsi="Verdana"/>
          <w:sz w:val="18"/>
          <w:szCs w:val="18"/>
        </w:rPr>
        <w:t xml:space="preserve">is </w:t>
      </w:r>
      <w:r w:rsidRPr="004E31C8">
        <w:rPr>
          <w:rFonts w:ascii="Verdana" w:eastAsia="Times New Roman" w:hAnsi="Verdana"/>
          <w:sz w:val="18"/>
          <w:szCs w:val="18"/>
        </w:rPr>
        <w:t xml:space="preserve">veiligheid en vertrouwelijkheid noodzakelijk. </w:t>
      </w:r>
      <w:r w:rsidRPr="00B23E3F">
        <w:rPr>
          <w:rFonts w:ascii="Verdana" w:eastAsia="Times New Roman" w:hAnsi="Verdana"/>
          <w:sz w:val="18"/>
          <w:szCs w:val="18"/>
        </w:rPr>
        <w:t>&lt;</w:t>
      </w:r>
      <w:r w:rsidR="004E31C8">
        <w:rPr>
          <w:rFonts w:ascii="Verdana" w:eastAsia="Times New Roman" w:hAnsi="Verdana"/>
          <w:i/>
          <w:sz w:val="18"/>
          <w:szCs w:val="18"/>
        </w:rPr>
        <w:t>nader motiveren</w:t>
      </w:r>
      <w:r w:rsidRPr="00B23E3F">
        <w:rPr>
          <w:rFonts w:ascii="Verdana" w:eastAsia="Times New Roman" w:hAnsi="Verdana"/>
          <w:sz w:val="18"/>
          <w:szCs w:val="18"/>
        </w:rPr>
        <w:t xml:space="preserve">&gt; </w:t>
      </w:r>
      <w:r w:rsidR="003B5BBD">
        <w:rPr>
          <w:rFonts w:ascii="Verdana" w:eastAsia="Times New Roman" w:hAnsi="Verdana"/>
          <w:sz w:val="18"/>
          <w:szCs w:val="18"/>
        </w:rPr>
        <w:t xml:space="preserve">Ik maak deze informatie </w:t>
      </w:r>
      <w:r w:rsidR="003E34D6">
        <w:rPr>
          <w:rFonts w:ascii="Verdana" w:eastAsia="Times New Roman" w:hAnsi="Verdana"/>
          <w:sz w:val="18"/>
          <w:szCs w:val="18"/>
        </w:rPr>
        <w:t xml:space="preserve">daarom </w:t>
      </w:r>
      <w:r w:rsidR="003B5BBD">
        <w:rPr>
          <w:rFonts w:ascii="Verdana" w:eastAsia="Times New Roman" w:hAnsi="Verdana"/>
          <w:sz w:val="18"/>
          <w:szCs w:val="18"/>
        </w:rPr>
        <w:t>niet openbaar.</w:t>
      </w:r>
    </w:p>
    <w:p w14:paraId="799A625F" w14:textId="77777777" w:rsidR="00604A2E" w:rsidRPr="00B23E3F" w:rsidRDefault="00604A2E" w:rsidP="00604A2E">
      <w:pPr>
        <w:spacing w:line="240" w:lineRule="atLeast"/>
        <w:rPr>
          <w:rFonts w:ascii="Verdana" w:eastAsia="Times New Roman" w:hAnsi="Verdana"/>
          <w:b/>
          <w:i/>
          <w:sz w:val="18"/>
          <w:szCs w:val="18"/>
        </w:rPr>
      </w:pPr>
      <w:r w:rsidRPr="00B23E3F">
        <w:rPr>
          <w:rFonts w:ascii="Verdana" w:eastAsia="Times New Roman" w:hAnsi="Verdana"/>
          <w:b/>
          <w:i/>
          <w:sz w:val="18"/>
          <w:szCs w:val="18"/>
        </w:rPr>
        <w:t>Veiligheid van de Staat</w:t>
      </w:r>
    </w:p>
    <w:p w14:paraId="32BCCEB3" w14:textId="77777777" w:rsidR="00604A2E" w:rsidRDefault="00604A2E" w:rsidP="00604A2E">
      <w:pPr>
        <w:spacing w:line="240" w:lineRule="atLeast"/>
        <w:rPr>
          <w:rFonts w:ascii="Verdana" w:eastAsia="Times New Roman" w:hAnsi="Verdana"/>
          <w:sz w:val="18"/>
          <w:szCs w:val="18"/>
        </w:rPr>
      </w:pPr>
      <w:r w:rsidRPr="00B23E3F">
        <w:rPr>
          <w:rFonts w:ascii="Verdana" w:eastAsia="Times New Roman" w:hAnsi="Verdana"/>
          <w:sz w:val="18"/>
          <w:szCs w:val="18"/>
        </w:rPr>
        <w:t>Op grond van artikel</w:t>
      </w:r>
      <w:r>
        <w:rPr>
          <w:rFonts w:ascii="Verdana" w:eastAsia="Times New Roman" w:hAnsi="Verdana"/>
          <w:sz w:val="18"/>
          <w:szCs w:val="18"/>
        </w:rPr>
        <w:t xml:space="preserve"> 5.1</w:t>
      </w:r>
      <w:r w:rsidRPr="00B23E3F">
        <w:rPr>
          <w:rFonts w:ascii="Verdana" w:eastAsia="Times New Roman" w:hAnsi="Verdana"/>
          <w:sz w:val="18"/>
          <w:szCs w:val="18"/>
        </w:rPr>
        <w:t xml:space="preserve">, eerste lid, aanhef en onder b,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003E34D6">
        <w:rPr>
          <w:rFonts w:ascii="Verdana" w:eastAsia="Times New Roman" w:hAnsi="Verdana"/>
          <w:sz w:val="18"/>
          <w:szCs w:val="18"/>
        </w:rPr>
        <w:t xml:space="preserve">, mag ik </w:t>
      </w:r>
      <w:r>
        <w:rPr>
          <w:rFonts w:ascii="Verdana" w:eastAsia="Times New Roman" w:hAnsi="Verdana"/>
          <w:sz w:val="18"/>
          <w:szCs w:val="18"/>
        </w:rPr>
        <w:t xml:space="preserve">geen informatie openbaar </w:t>
      </w:r>
      <w:r w:rsidR="003E34D6">
        <w:rPr>
          <w:rFonts w:ascii="Verdana" w:eastAsia="Times New Roman" w:hAnsi="Verdana"/>
          <w:sz w:val="18"/>
          <w:szCs w:val="18"/>
        </w:rPr>
        <w:t xml:space="preserve">maken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 xml:space="preserve">dit </w:t>
      </w:r>
      <w:r w:rsidRPr="00B23E3F">
        <w:rPr>
          <w:rFonts w:ascii="Verdana" w:eastAsia="Times New Roman" w:hAnsi="Verdana"/>
          <w:sz w:val="18"/>
          <w:szCs w:val="18"/>
        </w:rPr>
        <w:t xml:space="preserve">de veiligheid van de Staat zou kunnen schaden. </w:t>
      </w:r>
      <w:r w:rsidRPr="003063E5">
        <w:rPr>
          <w:rFonts w:ascii="Verdana" w:eastAsia="Times New Roman" w:hAnsi="Verdana"/>
          <w:sz w:val="18"/>
          <w:szCs w:val="18"/>
        </w:rPr>
        <w:t xml:space="preserve">Hierbij gaat het in ieder geval om de bescherming van de democratische rechtsorde, zowel voor wat betreft de instituties </w:t>
      </w:r>
      <w:r w:rsidRPr="003063E5">
        <w:rPr>
          <w:rFonts w:ascii="Verdana" w:eastAsia="Times New Roman" w:hAnsi="Verdana"/>
          <w:sz w:val="18"/>
          <w:szCs w:val="18"/>
        </w:rPr>
        <w:lastRenderedPageBreak/>
        <w:t>als de daarbij betrokken personen, gebouwen en goederen</w:t>
      </w:r>
      <w:r w:rsidR="00350F1C">
        <w:rPr>
          <w:rFonts w:ascii="Verdana" w:eastAsia="Times New Roman" w:hAnsi="Verdana"/>
          <w:sz w:val="18"/>
          <w:szCs w:val="18"/>
        </w:rPr>
        <w:t xml:space="preserve">. </w:t>
      </w:r>
      <w:r w:rsidRPr="00B23E3F">
        <w:rPr>
          <w:rFonts w:ascii="Verdana" w:eastAsia="Times New Roman" w:hAnsi="Verdana"/>
          <w:sz w:val="18"/>
          <w:szCs w:val="18"/>
        </w:rPr>
        <w:t>&lt;</w:t>
      </w:r>
      <w:r w:rsidR="004E31C8" w:rsidRPr="004E31C8">
        <w:rPr>
          <w:rFonts w:ascii="Verdana" w:eastAsia="Times New Roman" w:hAnsi="Verdana"/>
          <w:i/>
          <w:sz w:val="18"/>
          <w:szCs w:val="18"/>
        </w:rPr>
        <w:t>nader motiveren</w:t>
      </w:r>
      <w:r w:rsidR="004E31C8">
        <w:rPr>
          <w:rFonts w:ascii="Verdana" w:eastAsia="Times New Roman" w:hAnsi="Verdana"/>
          <w:sz w:val="18"/>
          <w:szCs w:val="18"/>
        </w:rPr>
        <w:t xml:space="preserve"> &gt;. Ik maak deze informatie daarom niet openbaar.</w:t>
      </w:r>
    </w:p>
    <w:p w14:paraId="105269FE" w14:textId="77777777" w:rsidR="00C13153" w:rsidRDefault="00C13153" w:rsidP="00604A2E">
      <w:pPr>
        <w:spacing w:line="240" w:lineRule="atLeast"/>
        <w:rPr>
          <w:rFonts w:ascii="Verdana" w:eastAsia="Times New Roman" w:hAnsi="Verdana"/>
          <w:sz w:val="18"/>
          <w:szCs w:val="18"/>
        </w:rPr>
      </w:pPr>
      <w:r>
        <w:rPr>
          <w:rFonts w:ascii="Verdana" w:eastAsia="Times New Roman" w:hAnsi="Verdana"/>
          <w:sz w:val="18"/>
          <w:szCs w:val="18"/>
        </w:rPr>
        <w:t>(</w:t>
      </w:r>
      <w:r w:rsidRPr="00FE1086">
        <w:rPr>
          <w:rFonts w:ascii="Verdana" w:eastAsia="Times New Roman" w:hAnsi="Verdana"/>
          <w:b/>
          <w:sz w:val="18"/>
          <w:szCs w:val="18"/>
          <w:u w:val="single"/>
        </w:rPr>
        <w:t>Nb</w:t>
      </w:r>
      <w:r w:rsidRPr="00FE1086">
        <w:rPr>
          <w:rFonts w:ascii="Verdana" w:eastAsia="Times New Roman" w:hAnsi="Verdana"/>
          <w:sz w:val="18"/>
          <w:szCs w:val="18"/>
          <w:u w:val="single"/>
        </w:rPr>
        <w:t xml:space="preserve">: </w:t>
      </w:r>
      <w:r w:rsidR="00CD058D" w:rsidRPr="00FE1086">
        <w:rPr>
          <w:rFonts w:ascii="Verdana" w:eastAsia="Times New Roman" w:hAnsi="Verdana"/>
          <w:sz w:val="18"/>
          <w:szCs w:val="18"/>
          <w:u w:val="single"/>
        </w:rPr>
        <w:t xml:space="preserve">Sommige informatie van de overheid is aangemerkt als bijzondere informatie met een vertrouwelijk karakter. Dat noemen we ook wel gerubriceerde informatie. </w:t>
      </w:r>
      <w:r w:rsidRPr="00FE1086">
        <w:rPr>
          <w:rFonts w:ascii="Verdana" w:eastAsia="Times New Roman" w:hAnsi="Verdana"/>
          <w:sz w:val="18"/>
          <w:szCs w:val="18"/>
          <w:u w:val="single"/>
        </w:rPr>
        <w:t>Is</w:t>
      </w:r>
      <w:r w:rsidRPr="00867C83">
        <w:rPr>
          <w:rFonts w:ascii="Verdana" w:eastAsia="Times New Roman" w:hAnsi="Verdana"/>
          <w:sz w:val="18"/>
          <w:szCs w:val="18"/>
          <w:u w:val="single"/>
        </w:rPr>
        <w:t xml:space="preserve"> een document gerubriceerd dan dient deze rubricering</w:t>
      </w:r>
      <w:r w:rsidR="002C1F65" w:rsidRPr="00867C83">
        <w:rPr>
          <w:rFonts w:ascii="Verdana" w:eastAsia="Times New Roman" w:hAnsi="Verdana"/>
          <w:sz w:val="18"/>
          <w:szCs w:val="18"/>
          <w:u w:val="single"/>
        </w:rPr>
        <w:t xml:space="preserve"> (deels)</w:t>
      </w:r>
      <w:r w:rsidRPr="00867C83">
        <w:rPr>
          <w:rFonts w:ascii="Verdana" w:eastAsia="Times New Roman" w:hAnsi="Verdana"/>
          <w:sz w:val="18"/>
          <w:szCs w:val="18"/>
          <w:u w:val="single"/>
        </w:rPr>
        <w:t xml:space="preserve"> </w:t>
      </w:r>
      <w:r w:rsidR="002C1F65" w:rsidRPr="00867C83">
        <w:rPr>
          <w:rFonts w:ascii="Verdana" w:eastAsia="Times New Roman" w:hAnsi="Verdana"/>
          <w:sz w:val="18"/>
          <w:szCs w:val="18"/>
          <w:u w:val="single"/>
        </w:rPr>
        <w:t>te worden beëindigd wanneer (delen van) het document na toetsing aan de uitzonderingsgrond (deels) openbaar wordt gemaakt</w:t>
      </w:r>
      <w:r w:rsidR="002C1F65">
        <w:rPr>
          <w:rFonts w:ascii="Verdana" w:eastAsia="Times New Roman" w:hAnsi="Verdana"/>
          <w:sz w:val="18"/>
          <w:szCs w:val="18"/>
        </w:rPr>
        <w:t>)</w:t>
      </w:r>
    </w:p>
    <w:p w14:paraId="44B8FB42" w14:textId="77777777" w:rsidR="00604A2E" w:rsidRPr="00DC4939" w:rsidRDefault="00A37DAC" w:rsidP="00604A2E">
      <w:pPr>
        <w:spacing w:line="240" w:lineRule="atLeast"/>
        <w:rPr>
          <w:rFonts w:ascii="Verdana" w:eastAsia="Times New Roman" w:hAnsi="Verdana"/>
          <w:sz w:val="18"/>
          <w:szCs w:val="18"/>
        </w:rPr>
      </w:pPr>
      <w:r>
        <w:rPr>
          <w:rFonts w:ascii="Verdana" w:eastAsia="Times New Roman" w:hAnsi="Verdana"/>
          <w:i/>
          <w:sz w:val="18"/>
          <w:szCs w:val="18"/>
        </w:rPr>
        <w:t xml:space="preserve">VOORBEELD: </w:t>
      </w:r>
      <w:r w:rsidR="00604A2E" w:rsidRPr="00DC4939">
        <w:rPr>
          <w:rFonts w:ascii="Verdana" w:eastAsia="Times New Roman" w:hAnsi="Verdana"/>
          <w:i/>
          <w:sz w:val="18"/>
          <w:szCs w:val="18"/>
        </w:rPr>
        <w:t>Bij een verzoek om informatie over het operationeel optreden van de krijgsmacht</w:t>
      </w:r>
      <w:r w:rsidR="00604A2E" w:rsidRPr="00DC4939">
        <w:rPr>
          <w:rFonts w:ascii="Verdana" w:eastAsia="Times New Roman" w:hAnsi="Verdana"/>
          <w:i/>
          <w:sz w:val="18"/>
          <w:szCs w:val="18"/>
        </w:rPr>
        <w:br/>
      </w:r>
      <w:r w:rsidR="00604A2E" w:rsidRPr="00DC4939">
        <w:rPr>
          <w:rFonts w:ascii="Verdana" w:eastAsia="Times New Roman" w:hAnsi="Verdana"/>
          <w:sz w:val="18"/>
          <w:szCs w:val="18"/>
        </w:rPr>
        <w:t xml:space="preserve">Op grond van artikel </w:t>
      </w:r>
      <w:r w:rsidR="00604A2E">
        <w:rPr>
          <w:rFonts w:ascii="Verdana" w:eastAsia="Times New Roman" w:hAnsi="Verdana"/>
          <w:sz w:val="18"/>
          <w:szCs w:val="18"/>
        </w:rPr>
        <w:t>5.1</w:t>
      </w:r>
      <w:r w:rsidR="00604A2E" w:rsidRPr="00DC4939">
        <w:rPr>
          <w:rFonts w:ascii="Verdana" w:eastAsia="Times New Roman" w:hAnsi="Verdana"/>
          <w:sz w:val="18"/>
          <w:szCs w:val="18"/>
        </w:rPr>
        <w:t xml:space="preserve">, eerste lid, aanhef en onder b, van de </w:t>
      </w:r>
      <w:proofErr w:type="spellStart"/>
      <w:r w:rsidR="00604A2E" w:rsidRPr="00DC4939">
        <w:rPr>
          <w:rFonts w:ascii="Verdana" w:eastAsia="Times New Roman" w:hAnsi="Verdana"/>
          <w:sz w:val="18"/>
          <w:szCs w:val="18"/>
        </w:rPr>
        <w:t>Wo</w:t>
      </w:r>
      <w:r w:rsidR="00604A2E">
        <w:rPr>
          <w:rFonts w:ascii="Verdana" w:eastAsia="Times New Roman" w:hAnsi="Verdana"/>
          <w:sz w:val="18"/>
          <w:szCs w:val="18"/>
        </w:rPr>
        <w:t>o</w:t>
      </w:r>
      <w:proofErr w:type="spellEnd"/>
      <w:r w:rsidR="00604A2E" w:rsidRPr="00DC4939">
        <w:rPr>
          <w:rFonts w:ascii="Verdana" w:eastAsia="Times New Roman" w:hAnsi="Verdana"/>
          <w:sz w:val="18"/>
          <w:szCs w:val="18"/>
        </w:rPr>
        <w:t xml:space="preserve"> </w:t>
      </w:r>
      <w:r w:rsidR="003E34D6">
        <w:rPr>
          <w:rFonts w:ascii="Verdana" w:eastAsia="Times New Roman" w:hAnsi="Verdana"/>
          <w:sz w:val="18"/>
          <w:szCs w:val="18"/>
        </w:rPr>
        <w:t>mag ik geen informatie openbaar maken</w:t>
      </w:r>
      <w:r w:rsidR="00604A2E" w:rsidRPr="00B23E3F">
        <w:rPr>
          <w:rFonts w:ascii="Verdana" w:eastAsia="Times New Roman" w:hAnsi="Verdana"/>
          <w:sz w:val="18"/>
          <w:szCs w:val="18"/>
        </w:rPr>
        <w:t xml:space="preserve"> </w:t>
      </w:r>
      <w:r w:rsidR="00604A2E">
        <w:rPr>
          <w:rFonts w:ascii="Verdana" w:eastAsia="Times New Roman" w:hAnsi="Verdana"/>
          <w:sz w:val="18"/>
          <w:szCs w:val="18"/>
        </w:rPr>
        <w:t>als</w:t>
      </w:r>
      <w:r w:rsidR="00604A2E" w:rsidRPr="00B23E3F">
        <w:rPr>
          <w:rFonts w:ascii="Verdana" w:eastAsia="Times New Roman" w:hAnsi="Verdana"/>
          <w:sz w:val="18"/>
          <w:szCs w:val="18"/>
        </w:rPr>
        <w:t xml:space="preserve"> </w:t>
      </w:r>
      <w:r w:rsidR="00604A2E">
        <w:rPr>
          <w:rFonts w:ascii="Verdana" w:eastAsia="Times New Roman" w:hAnsi="Verdana"/>
          <w:sz w:val="18"/>
          <w:szCs w:val="18"/>
        </w:rPr>
        <w:t>dit</w:t>
      </w:r>
      <w:r w:rsidR="00604A2E" w:rsidRPr="00DC4939">
        <w:rPr>
          <w:rFonts w:ascii="Verdana" w:eastAsia="Times New Roman" w:hAnsi="Verdana"/>
          <w:sz w:val="18"/>
          <w:szCs w:val="18"/>
        </w:rPr>
        <w:t xml:space="preserve"> de veiligheid v</w:t>
      </w:r>
      <w:r w:rsidR="00604A2E">
        <w:rPr>
          <w:rFonts w:ascii="Verdana" w:eastAsia="Times New Roman" w:hAnsi="Verdana"/>
          <w:sz w:val="18"/>
          <w:szCs w:val="18"/>
        </w:rPr>
        <w:t xml:space="preserve">an de Staat </w:t>
      </w:r>
      <w:r w:rsidR="003E34D6">
        <w:rPr>
          <w:rFonts w:ascii="Verdana" w:eastAsia="Times New Roman" w:hAnsi="Verdana"/>
          <w:sz w:val="18"/>
          <w:szCs w:val="18"/>
        </w:rPr>
        <w:t xml:space="preserve">kan </w:t>
      </w:r>
      <w:r w:rsidR="00604A2E">
        <w:rPr>
          <w:rFonts w:ascii="Verdana" w:eastAsia="Times New Roman" w:hAnsi="Verdana"/>
          <w:sz w:val="18"/>
          <w:szCs w:val="18"/>
        </w:rPr>
        <w:t>schaden</w:t>
      </w:r>
      <w:r w:rsidR="00604A2E" w:rsidRPr="00B23E3F">
        <w:rPr>
          <w:rFonts w:ascii="Verdana" w:eastAsia="Times New Roman" w:hAnsi="Verdana"/>
          <w:sz w:val="18"/>
          <w:szCs w:val="18"/>
        </w:rPr>
        <w:t xml:space="preserve">. </w:t>
      </w:r>
      <w:r w:rsidR="00604A2E" w:rsidRPr="003063E5">
        <w:rPr>
          <w:rFonts w:ascii="Verdana" w:eastAsia="Times New Roman" w:hAnsi="Verdana"/>
          <w:sz w:val="18"/>
          <w:szCs w:val="18"/>
        </w:rPr>
        <w:t xml:space="preserve">Hierbij gaat het in ieder geval om de bescherming van de democratische rechtsorde, zowel voor wat betreft de instituties als de daarbij betrokken personen, gebouwen en goederen. </w:t>
      </w:r>
      <w:r w:rsidR="00604A2E" w:rsidRPr="00DC4939">
        <w:rPr>
          <w:rFonts w:ascii="Verdana" w:eastAsia="Times New Roman" w:hAnsi="Verdana"/>
          <w:sz w:val="18"/>
          <w:szCs w:val="18"/>
        </w:rPr>
        <w:t xml:space="preserve">Naar mijn oordeel kan openbaarmaking van (bepaalde </w:t>
      </w:r>
      <w:r w:rsidR="00604A2E">
        <w:rPr>
          <w:rFonts w:ascii="Verdana" w:eastAsia="Times New Roman" w:hAnsi="Verdana"/>
          <w:sz w:val="18"/>
          <w:szCs w:val="18"/>
        </w:rPr>
        <w:t>onderdelen</w:t>
      </w:r>
      <w:r w:rsidR="00604A2E" w:rsidRPr="00DC4939">
        <w:rPr>
          <w:rFonts w:ascii="Verdana" w:eastAsia="Times New Roman" w:hAnsi="Verdana"/>
          <w:sz w:val="18"/>
          <w:szCs w:val="18"/>
        </w:rPr>
        <w:t xml:space="preserve"> uit) de documenten de veiligheid van de Staat in gevaar brengen. Deze documenten geven inzicht in de </w:t>
      </w:r>
      <w:r w:rsidR="00604A2E">
        <w:rPr>
          <w:rFonts w:ascii="Verdana" w:eastAsia="Times New Roman" w:hAnsi="Verdana"/>
          <w:sz w:val="18"/>
          <w:szCs w:val="18"/>
        </w:rPr>
        <w:t>werk</w:t>
      </w:r>
      <w:r w:rsidR="00604A2E" w:rsidRPr="00DC4939">
        <w:rPr>
          <w:rFonts w:ascii="Verdana" w:eastAsia="Times New Roman" w:hAnsi="Verdana"/>
          <w:sz w:val="18"/>
          <w:szCs w:val="18"/>
        </w:rPr>
        <w:t>wijz</w:t>
      </w:r>
      <w:r w:rsidR="003E34D6">
        <w:rPr>
          <w:rFonts w:ascii="Verdana" w:eastAsia="Times New Roman" w:hAnsi="Verdana"/>
          <w:sz w:val="18"/>
          <w:szCs w:val="18"/>
        </w:rPr>
        <w:t>e van de krijgsmacht. O</w:t>
      </w:r>
      <w:r w:rsidR="00604A2E" w:rsidRPr="00DC4939">
        <w:rPr>
          <w:rFonts w:ascii="Verdana" w:eastAsia="Times New Roman" w:hAnsi="Verdana"/>
          <w:sz w:val="18"/>
          <w:szCs w:val="18"/>
        </w:rPr>
        <w:t xml:space="preserve">penbaarmaking </w:t>
      </w:r>
      <w:r w:rsidR="00604A2E">
        <w:rPr>
          <w:rFonts w:ascii="Verdana" w:eastAsia="Times New Roman" w:hAnsi="Verdana"/>
          <w:sz w:val="18"/>
          <w:szCs w:val="18"/>
        </w:rPr>
        <w:t>van deze informatie</w:t>
      </w:r>
      <w:r w:rsidR="00604A2E" w:rsidRPr="00DC4939">
        <w:rPr>
          <w:rFonts w:ascii="Verdana" w:eastAsia="Times New Roman" w:hAnsi="Verdana"/>
          <w:sz w:val="18"/>
          <w:szCs w:val="18"/>
        </w:rPr>
        <w:t xml:space="preserve"> kan de veiligheid van de </w:t>
      </w:r>
      <w:r w:rsidR="00604A2E">
        <w:rPr>
          <w:rFonts w:ascii="Verdana" w:eastAsia="Times New Roman" w:hAnsi="Verdana"/>
          <w:sz w:val="18"/>
          <w:szCs w:val="18"/>
        </w:rPr>
        <w:t>S</w:t>
      </w:r>
      <w:r w:rsidR="00604A2E" w:rsidRPr="00DC4939">
        <w:rPr>
          <w:rFonts w:ascii="Verdana" w:eastAsia="Times New Roman" w:hAnsi="Verdana"/>
          <w:sz w:val="18"/>
          <w:szCs w:val="18"/>
        </w:rPr>
        <w:t>taat schaden aangezien tegenstanders met deze informatie het handelen van militairen</w:t>
      </w:r>
      <w:r w:rsidR="00604A2E">
        <w:rPr>
          <w:rFonts w:ascii="Verdana" w:eastAsia="Times New Roman" w:hAnsi="Verdana"/>
          <w:sz w:val="18"/>
          <w:szCs w:val="18"/>
        </w:rPr>
        <w:t xml:space="preserve"> kunnen voorspellen</w:t>
      </w:r>
      <w:r w:rsidR="004E31C8">
        <w:rPr>
          <w:rFonts w:ascii="Verdana" w:eastAsia="Times New Roman" w:hAnsi="Verdana"/>
          <w:sz w:val="18"/>
          <w:szCs w:val="18"/>
        </w:rPr>
        <w:t xml:space="preserve">. Ik maak deze informatie daarom niet openbaar. </w:t>
      </w:r>
      <w:r w:rsidR="00604A2E" w:rsidRPr="00DC4939">
        <w:rPr>
          <w:rFonts w:ascii="Verdana" w:eastAsia="Times New Roman" w:hAnsi="Verdana"/>
          <w:sz w:val="18"/>
          <w:szCs w:val="18"/>
        </w:rPr>
        <w:t xml:space="preserve"> </w:t>
      </w:r>
    </w:p>
    <w:p w14:paraId="078BDF7B" w14:textId="77777777" w:rsidR="00604A2E" w:rsidRDefault="00604A2E" w:rsidP="00604A2E">
      <w:pPr>
        <w:spacing w:line="240" w:lineRule="atLeast"/>
        <w:rPr>
          <w:rFonts w:ascii="Verdana" w:eastAsia="Times New Roman" w:hAnsi="Verdana"/>
          <w:sz w:val="18"/>
          <w:szCs w:val="18"/>
        </w:rPr>
      </w:pPr>
      <w:r>
        <w:rPr>
          <w:rFonts w:ascii="Verdana" w:eastAsia="Times New Roman" w:hAnsi="Verdana"/>
          <w:i/>
          <w:sz w:val="18"/>
          <w:szCs w:val="18"/>
        </w:rPr>
        <w:t xml:space="preserve">VOORBEELD: </w:t>
      </w:r>
      <w:r w:rsidRPr="00DC4939">
        <w:rPr>
          <w:rFonts w:ascii="Verdana" w:eastAsia="Times New Roman" w:hAnsi="Verdana"/>
          <w:i/>
          <w:sz w:val="18"/>
          <w:szCs w:val="18"/>
        </w:rPr>
        <w:t xml:space="preserve">Bij een verzoek om informatie over strategische informatie over vitale sectoren (elektriciteit en telecommunicatie) </w:t>
      </w:r>
      <w:r w:rsidRPr="00DC4939">
        <w:rPr>
          <w:rFonts w:ascii="Verdana" w:eastAsia="Times New Roman" w:hAnsi="Verdana"/>
          <w:i/>
          <w:sz w:val="18"/>
          <w:szCs w:val="18"/>
        </w:rPr>
        <w:br/>
      </w:r>
      <w:r w:rsidRPr="00DC4939">
        <w:rPr>
          <w:rFonts w:ascii="Verdana" w:eastAsia="Times New Roman" w:hAnsi="Verdana"/>
          <w:sz w:val="18"/>
          <w:szCs w:val="18"/>
        </w:rPr>
        <w:t xml:space="preserve">Op grond van artikel </w:t>
      </w:r>
      <w:r>
        <w:rPr>
          <w:rFonts w:ascii="Verdana" w:eastAsia="Times New Roman" w:hAnsi="Verdana"/>
          <w:sz w:val="18"/>
          <w:szCs w:val="18"/>
        </w:rPr>
        <w:t>5.1</w:t>
      </w:r>
      <w:r w:rsidRPr="00DC4939">
        <w:rPr>
          <w:rFonts w:ascii="Verdana" w:eastAsia="Times New Roman" w:hAnsi="Verdana"/>
          <w:sz w:val="18"/>
          <w:szCs w:val="18"/>
        </w:rPr>
        <w:t xml:space="preserve">, eerste lid, aanhef en onder b, van de </w:t>
      </w:r>
      <w:proofErr w:type="spellStart"/>
      <w:r w:rsidRPr="00DC4939">
        <w:rPr>
          <w:rFonts w:ascii="Verdana" w:eastAsia="Times New Roman" w:hAnsi="Verdana"/>
          <w:sz w:val="18"/>
          <w:szCs w:val="18"/>
        </w:rPr>
        <w:t>Wo</w:t>
      </w:r>
      <w:r>
        <w:rPr>
          <w:rFonts w:ascii="Verdana" w:eastAsia="Times New Roman" w:hAnsi="Verdana"/>
          <w:sz w:val="18"/>
          <w:szCs w:val="18"/>
        </w:rPr>
        <w:t>o</w:t>
      </w:r>
      <w:proofErr w:type="spellEnd"/>
      <w:r w:rsidR="003E34D6">
        <w:rPr>
          <w:rFonts w:ascii="Verdana" w:eastAsia="Times New Roman" w:hAnsi="Verdana"/>
          <w:sz w:val="18"/>
          <w:szCs w:val="18"/>
        </w:rPr>
        <w:t>, mag ik geen informatie openbaar maken</w:t>
      </w:r>
      <w:r w:rsidRPr="00B23E3F">
        <w:rPr>
          <w:rFonts w:ascii="Verdana" w:eastAsia="Times New Roman" w:hAnsi="Verdana"/>
          <w:sz w:val="18"/>
          <w:szCs w:val="18"/>
        </w:rPr>
        <w:t xml:space="preserve">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dit</w:t>
      </w:r>
      <w:r w:rsidRPr="00DC4939">
        <w:rPr>
          <w:rFonts w:ascii="Verdana" w:eastAsia="Times New Roman" w:hAnsi="Verdana"/>
          <w:sz w:val="18"/>
          <w:szCs w:val="18"/>
        </w:rPr>
        <w:t xml:space="preserve"> de veiligheid v</w:t>
      </w:r>
      <w:r>
        <w:rPr>
          <w:rFonts w:ascii="Verdana" w:eastAsia="Times New Roman" w:hAnsi="Verdana"/>
          <w:sz w:val="18"/>
          <w:szCs w:val="18"/>
        </w:rPr>
        <w:t>an de Staat zou kunnen schaden</w:t>
      </w:r>
      <w:r w:rsidR="00C33249">
        <w:rPr>
          <w:rFonts w:ascii="Verdana" w:eastAsia="Times New Roman" w:hAnsi="Verdana"/>
          <w:sz w:val="18"/>
          <w:szCs w:val="18"/>
        </w:rPr>
        <w:t>.</w:t>
      </w:r>
      <w:r w:rsidRPr="009A08ED">
        <w:rPr>
          <w:rFonts w:ascii="Verdana" w:eastAsia="Times New Roman" w:hAnsi="Verdana"/>
          <w:sz w:val="18"/>
          <w:szCs w:val="18"/>
        </w:rPr>
        <w:t xml:space="preserve"> Hierbij gaat het in ieder geval om de bescherming van de democratische rechtsorde, zowel voor wat betreft de instituties als de daarbij betrokken </w:t>
      </w:r>
      <w:r>
        <w:rPr>
          <w:rFonts w:ascii="Verdana" w:eastAsia="Times New Roman" w:hAnsi="Verdana"/>
          <w:sz w:val="18"/>
          <w:szCs w:val="18"/>
        </w:rPr>
        <w:t>personen, gebouwen en goederen.</w:t>
      </w:r>
      <w:r w:rsidRPr="00B23E3F">
        <w:rPr>
          <w:rFonts w:ascii="Verdana" w:eastAsia="Times New Roman" w:hAnsi="Verdana"/>
          <w:sz w:val="18"/>
          <w:szCs w:val="18"/>
        </w:rPr>
        <w:t xml:space="preserve"> </w:t>
      </w:r>
      <w:r w:rsidRPr="00DC4939">
        <w:rPr>
          <w:rFonts w:ascii="Verdana" w:eastAsia="Times New Roman" w:hAnsi="Verdana"/>
          <w:sz w:val="18"/>
          <w:szCs w:val="18"/>
        </w:rPr>
        <w:t xml:space="preserve">Naar mijn oordeel kan openbaarmaking van (bepaalde </w:t>
      </w:r>
      <w:r>
        <w:rPr>
          <w:rFonts w:ascii="Verdana" w:eastAsia="Times New Roman" w:hAnsi="Verdana"/>
          <w:sz w:val="18"/>
          <w:szCs w:val="18"/>
        </w:rPr>
        <w:t>onderdelen</w:t>
      </w:r>
      <w:r w:rsidRPr="00DC4939">
        <w:rPr>
          <w:rFonts w:ascii="Verdana" w:eastAsia="Times New Roman" w:hAnsi="Verdana"/>
          <w:sz w:val="18"/>
          <w:szCs w:val="18"/>
        </w:rPr>
        <w:t xml:space="preserve"> uit) de documenten de veiligheid </w:t>
      </w:r>
      <w:r>
        <w:rPr>
          <w:rFonts w:ascii="Verdana" w:eastAsia="Times New Roman" w:hAnsi="Verdana"/>
          <w:sz w:val="18"/>
          <w:szCs w:val="18"/>
        </w:rPr>
        <w:t>van de Staat in gevaar brengen.</w:t>
      </w:r>
      <w:r w:rsidRPr="00DC4939">
        <w:rPr>
          <w:rFonts w:ascii="Verdana" w:eastAsia="Times New Roman" w:hAnsi="Verdana"/>
          <w:sz w:val="18"/>
          <w:szCs w:val="18"/>
        </w:rPr>
        <w:t xml:space="preserve"> Deze </w:t>
      </w:r>
      <w:r>
        <w:rPr>
          <w:rFonts w:ascii="Verdana" w:eastAsia="Times New Roman" w:hAnsi="Verdana"/>
          <w:sz w:val="18"/>
          <w:szCs w:val="18"/>
        </w:rPr>
        <w:t>documenten bevat</w:t>
      </w:r>
      <w:r w:rsidR="003E34D6">
        <w:rPr>
          <w:rFonts w:ascii="Verdana" w:eastAsia="Times New Roman" w:hAnsi="Verdana"/>
          <w:sz w:val="18"/>
          <w:szCs w:val="18"/>
        </w:rPr>
        <w:t>ten</w:t>
      </w:r>
      <w:r>
        <w:rPr>
          <w:rFonts w:ascii="Verdana" w:eastAsia="Times New Roman" w:hAnsi="Verdana"/>
          <w:sz w:val="18"/>
          <w:szCs w:val="18"/>
        </w:rPr>
        <w:t xml:space="preserve"> informatie over hoe belangrijke sectoren en diensten bij uitval van elektriciteit of </w:t>
      </w:r>
      <w:r w:rsidR="00E4797E">
        <w:rPr>
          <w:rFonts w:ascii="Verdana" w:eastAsia="Times New Roman" w:hAnsi="Verdana"/>
          <w:sz w:val="18"/>
          <w:szCs w:val="18"/>
        </w:rPr>
        <w:t>communicatienetwerken</w:t>
      </w:r>
      <w:r>
        <w:rPr>
          <w:rFonts w:ascii="Verdana" w:eastAsia="Times New Roman" w:hAnsi="Verdana"/>
          <w:sz w:val="18"/>
          <w:szCs w:val="18"/>
        </w:rPr>
        <w:t xml:space="preserve"> kunnen blijven werken. </w:t>
      </w:r>
      <w:r w:rsidRPr="00DC4939">
        <w:rPr>
          <w:rFonts w:ascii="Verdana" w:eastAsia="Times New Roman" w:hAnsi="Verdana"/>
          <w:sz w:val="18"/>
          <w:szCs w:val="18"/>
        </w:rPr>
        <w:t>Deze sectoren zijn in het kader van de strategie Nationale Veiligheid (zie Strategie Nationale Veiligheid, Kamer</w:t>
      </w:r>
      <w:r w:rsidR="00D1070D">
        <w:rPr>
          <w:rFonts w:ascii="Verdana" w:eastAsia="Times New Roman" w:hAnsi="Verdana"/>
          <w:sz w:val="18"/>
          <w:szCs w:val="18"/>
        </w:rPr>
        <w:t>documenten</w:t>
      </w:r>
      <w:r w:rsidRPr="00DC4939">
        <w:rPr>
          <w:rFonts w:ascii="Verdana" w:eastAsia="Times New Roman" w:hAnsi="Verdana"/>
          <w:sz w:val="18"/>
          <w:szCs w:val="18"/>
        </w:rPr>
        <w:t xml:space="preserve"> II 2006-2007, 30 821, nr. 3) beoordeeld als nationaal vitaal belang. </w:t>
      </w:r>
      <w:r>
        <w:rPr>
          <w:rFonts w:ascii="Verdana" w:eastAsia="Times New Roman" w:hAnsi="Verdana"/>
          <w:sz w:val="18"/>
          <w:szCs w:val="18"/>
        </w:rPr>
        <w:t>Dit betekent dat als</w:t>
      </w:r>
      <w:r w:rsidRPr="00DC4939">
        <w:rPr>
          <w:rFonts w:ascii="Verdana" w:eastAsia="Times New Roman" w:hAnsi="Verdana"/>
          <w:sz w:val="18"/>
          <w:szCs w:val="18"/>
        </w:rPr>
        <w:t xml:space="preserve"> de </w:t>
      </w:r>
      <w:r>
        <w:rPr>
          <w:rFonts w:ascii="Verdana" w:eastAsia="Times New Roman" w:hAnsi="Verdana"/>
          <w:sz w:val="18"/>
          <w:szCs w:val="18"/>
        </w:rPr>
        <w:t>gevraagde</w:t>
      </w:r>
      <w:r w:rsidRPr="00DC4939">
        <w:rPr>
          <w:rFonts w:ascii="Verdana" w:eastAsia="Times New Roman" w:hAnsi="Verdana"/>
          <w:sz w:val="18"/>
          <w:szCs w:val="18"/>
        </w:rPr>
        <w:t xml:space="preserve"> informatie openbaar zou zijn, dat </w:t>
      </w:r>
      <w:r>
        <w:rPr>
          <w:rFonts w:ascii="Verdana" w:eastAsia="Times New Roman" w:hAnsi="Verdana"/>
          <w:sz w:val="18"/>
          <w:szCs w:val="18"/>
        </w:rPr>
        <w:t>grote</w:t>
      </w:r>
      <w:r w:rsidRPr="00DC4939">
        <w:rPr>
          <w:rFonts w:ascii="Verdana" w:eastAsia="Times New Roman" w:hAnsi="Verdana"/>
          <w:sz w:val="18"/>
          <w:szCs w:val="18"/>
        </w:rPr>
        <w:t xml:space="preserve"> gevolgen </w:t>
      </w:r>
      <w:r>
        <w:rPr>
          <w:rFonts w:ascii="Verdana" w:eastAsia="Times New Roman" w:hAnsi="Verdana"/>
          <w:sz w:val="18"/>
          <w:szCs w:val="18"/>
        </w:rPr>
        <w:t xml:space="preserve">kan </w:t>
      </w:r>
      <w:r w:rsidRPr="00DC4939">
        <w:rPr>
          <w:rFonts w:ascii="Verdana" w:eastAsia="Times New Roman" w:hAnsi="Verdana"/>
          <w:sz w:val="18"/>
          <w:szCs w:val="18"/>
        </w:rPr>
        <w:t>hebben voor het functioneren van de Nederlandse maatschappij en daardoor de veiligheid van de Staat. Ik</w:t>
      </w:r>
      <w:r w:rsidR="004E31C8">
        <w:rPr>
          <w:rFonts w:ascii="Verdana" w:eastAsia="Times New Roman" w:hAnsi="Verdana"/>
          <w:sz w:val="18"/>
          <w:szCs w:val="18"/>
        </w:rPr>
        <w:t xml:space="preserve"> maak deze informatie daarom niet openbaar. </w:t>
      </w:r>
    </w:p>
    <w:p w14:paraId="1C09369F" w14:textId="77777777" w:rsidR="00604A2E" w:rsidRPr="00B23E3F" w:rsidRDefault="00604A2E" w:rsidP="00604A2E">
      <w:pPr>
        <w:spacing w:line="240" w:lineRule="atLeast"/>
        <w:rPr>
          <w:rFonts w:ascii="Verdana" w:eastAsia="Times New Roman" w:hAnsi="Verdana"/>
          <w:sz w:val="18"/>
          <w:szCs w:val="18"/>
        </w:rPr>
      </w:pPr>
      <w:r w:rsidRPr="00B23E3F">
        <w:rPr>
          <w:rFonts w:ascii="Verdana" w:eastAsia="Times New Roman" w:hAnsi="Verdana"/>
          <w:b/>
          <w:i/>
          <w:sz w:val="18"/>
          <w:szCs w:val="18"/>
        </w:rPr>
        <w:t>Bedrijfs- en fabricagegegevens</w:t>
      </w:r>
      <w:r w:rsidRPr="00B23E3F">
        <w:rPr>
          <w:rFonts w:ascii="Verdana" w:eastAsia="Times New Roman" w:hAnsi="Verdana"/>
          <w:sz w:val="18"/>
          <w:szCs w:val="18"/>
        </w:rPr>
        <w:t xml:space="preserve"> </w:t>
      </w:r>
    </w:p>
    <w:p w14:paraId="2881296F" w14:textId="77777777" w:rsidR="00687732" w:rsidRDefault="00604A2E" w:rsidP="00604A2E">
      <w:pPr>
        <w:spacing w:after="0" w:line="240" w:lineRule="atLeast"/>
        <w:rPr>
          <w:rFonts w:ascii="Verdana" w:eastAsia="Times New Roman" w:hAnsi="Verdana"/>
          <w:sz w:val="18"/>
          <w:szCs w:val="18"/>
        </w:rPr>
      </w:pPr>
      <w:r>
        <w:rPr>
          <w:rFonts w:ascii="Verdana" w:eastAsia="Times New Roman" w:hAnsi="Verdana"/>
          <w:sz w:val="18"/>
          <w:szCs w:val="18"/>
        </w:rPr>
        <w:t>Op grond van a</w:t>
      </w:r>
      <w:r w:rsidRPr="00B23E3F">
        <w:rPr>
          <w:rFonts w:ascii="Verdana" w:eastAsia="Times New Roman" w:hAnsi="Verdana"/>
          <w:sz w:val="18"/>
          <w:szCs w:val="18"/>
        </w:rPr>
        <w:t xml:space="preserve">rtikel </w:t>
      </w:r>
      <w:r>
        <w:rPr>
          <w:rFonts w:ascii="Verdana" w:eastAsia="Times New Roman" w:hAnsi="Verdana"/>
          <w:sz w:val="18"/>
          <w:szCs w:val="18"/>
        </w:rPr>
        <w:t>5.1</w:t>
      </w:r>
      <w:r w:rsidRPr="00B23E3F">
        <w:rPr>
          <w:rFonts w:ascii="Verdana" w:eastAsia="Times New Roman" w:hAnsi="Verdana"/>
          <w:sz w:val="18"/>
          <w:szCs w:val="18"/>
        </w:rPr>
        <w:t xml:space="preserve">, eerste lid, aanhef en onder c,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003E34D6">
        <w:rPr>
          <w:rFonts w:ascii="Verdana" w:eastAsia="Times New Roman" w:hAnsi="Verdana"/>
          <w:sz w:val="18"/>
          <w:szCs w:val="18"/>
        </w:rPr>
        <w:t xml:space="preserve"> mag ik </w:t>
      </w:r>
      <w:r>
        <w:rPr>
          <w:rFonts w:ascii="Verdana" w:eastAsia="Times New Roman" w:hAnsi="Verdana"/>
          <w:sz w:val="18"/>
          <w:szCs w:val="18"/>
        </w:rPr>
        <w:t xml:space="preserve">geen </w:t>
      </w:r>
      <w:r w:rsidR="003E34D6">
        <w:rPr>
          <w:rFonts w:ascii="Verdana" w:eastAsia="Times New Roman" w:hAnsi="Verdana"/>
          <w:sz w:val="18"/>
          <w:szCs w:val="18"/>
        </w:rPr>
        <w:t>informatie openbaar maken</w:t>
      </w:r>
      <w:r w:rsidRPr="00B23E3F">
        <w:rPr>
          <w:rFonts w:ascii="Verdana" w:eastAsia="Times New Roman" w:hAnsi="Verdana"/>
          <w:sz w:val="18"/>
          <w:szCs w:val="18"/>
        </w:rPr>
        <w:t xml:space="preserve">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het gaat om</w:t>
      </w:r>
      <w:r w:rsidRPr="00DC4939">
        <w:rPr>
          <w:rFonts w:ascii="Verdana" w:eastAsia="Times New Roman" w:hAnsi="Verdana"/>
          <w:sz w:val="18"/>
          <w:szCs w:val="18"/>
        </w:rPr>
        <w:t xml:space="preserve"> </w:t>
      </w:r>
      <w:r w:rsidRPr="00B23E3F">
        <w:rPr>
          <w:rFonts w:ascii="Verdana" w:eastAsia="Times New Roman" w:hAnsi="Verdana"/>
          <w:sz w:val="18"/>
          <w:szCs w:val="18"/>
        </w:rPr>
        <w:t>bedrijfs- en fabricag</w:t>
      </w:r>
      <w:r>
        <w:rPr>
          <w:rFonts w:ascii="Verdana" w:eastAsia="Times New Roman" w:hAnsi="Verdana"/>
          <w:sz w:val="18"/>
          <w:szCs w:val="18"/>
        </w:rPr>
        <w:t xml:space="preserve">egegevens die in vertrouwen </w:t>
      </w:r>
      <w:r w:rsidRPr="00B23E3F">
        <w:rPr>
          <w:rFonts w:ascii="Verdana" w:eastAsia="Times New Roman" w:hAnsi="Verdana"/>
          <w:sz w:val="18"/>
          <w:szCs w:val="18"/>
        </w:rPr>
        <w:t xml:space="preserve">aan de overheid zijn medegedeeld. </w:t>
      </w:r>
      <w:r w:rsidR="00687732">
        <w:rPr>
          <w:rFonts w:ascii="Verdana" w:eastAsia="Times New Roman" w:hAnsi="Verdana"/>
          <w:sz w:val="18"/>
          <w:szCs w:val="18"/>
        </w:rPr>
        <w:t xml:space="preserve">De vertrouwelijkheid </w:t>
      </w:r>
      <w:r w:rsidR="003E34D6">
        <w:rPr>
          <w:rFonts w:ascii="Verdana" w:eastAsia="Times New Roman" w:hAnsi="Verdana"/>
          <w:sz w:val="18"/>
          <w:szCs w:val="18"/>
        </w:rPr>
        <w:t>van de</w:t>
      </w:r>
      <w:r w:rsidR="00687732">
        <w:rPr>
          <w:rFonts w:ascii="Verdana" w:eastAsia="Times New Roman" w:hAnsi="Verdana"/>
          <w:sz w:val="18"/>
          <w:szCs w:val="18"/>
        </w:rPr>
        <w:t xml:space="preserve"> informatie </w:t>
      </w:r>
      <w:r w:rsidR="003E34D6">
        <w:rPr>
          <w:rFonts w:ascii="Verdana" w:eastAsia="Times New Roman" w:hAnsi="Verdana"/>
          <w:sz w:val="18"/>
          <w:szCs w:val="18"/>
        </w:rPr>
        <w:t xml:space="preserve">die aan de overheid is verstrekt, kan bijvoorbeeld </w:t>
      </w:r>
      <w:r w:rsidR="00687732">
        <w:rPr>
          <w:rFonts w:ascii="Verdana" w:eastAsia="Times New Roman" w:hAnsi="Verdana"/>
          <w:sz w:val="18"/>
          <w:szCs w:val="18"/>
        </w:rPr>
        <w:t>blijken uit e</w:t>
      </w:r>
      <w:r w:rsidR="003E34D6">
        <w:rPr>
          <w:rFonts w:ascii="Verdana" w:eastAsia="Times New Roman" w:hAnsi="Verdana"/>
          <w:sz w:val="18"/>
          <w:szCs w:val="18"/>
        </w:rPr>
        <w:t>en expliciete verklaring. H</w:t>
      </w:r>
      <w:r w:rsidR="00687732">
        <w:rPr>
          <w:rFonts w:ascii="Verdana" w:eastAsia="Times New Roman" w:hAnsi="Verdana"/>
          <w:sz w:val="18"/>
          <w:szCs w:val="18"/>
        </w:rPr>
        <w:t xml:space="preserve">et is ook mogelijk dat de vertrouwelijkheid door de verstrekker mocht worden aangenomen. Uit &lt; </w:t>
      </w:r>
      <w:r w:rsidR="00687732" w:rsidRPr="00D733B1">
        <w:rPr>
          <w:rFonts w:ascii="Verdana" w:eastAsia="Times New Roman" w:hAnsi="Verdana"/>
          <w:i/>
          <w:sz w:val="18"/>
          <w:szCs w:val="18"/>
        </w:rPr>
        <w:t>nader motiveren</w:t>
      </w:r>
      <w:r w:rsidR="00687732">
        <w:rPr>
          <w:rFonts w:ascii="Verdana" w:eastAsia="Times New Roman" w:hAnsi="Verdana"/>
          <w:sz w:val="18"/>
          <w:szCs w:val="18"/>
        </w:rPr>
        <w:t xml:space="preserve">&gt; blijkt dat de informatie in vertrouwen is gedeeld met de overheid. </w:t>
      </w:r>
    </w:p>
    <w:p w14:paraId="7E1F5F96" w14:textId="77777777" w:rsidR="00687732" w:rsidRDefault="00687732" w:rsidP="00604A2E">
      <w:pPr>
        <w:spacing w:after="0" w:line="240" w:lineRule="atLeast"/>
        <w:rPr>
          <w:rFonts w:ascii="Verdana" w:eastAsia="Times New Roman" w:hAnsi="Verdana"/>
          <w:sz w:val="18"/>
          <w:szCs w:val="18"/>
        </w:rPr>
      </w:pPr>
    </w:p>
    <w:p w14:paraId="14A2FCA6" w14:textId="77777777" w:rsidR="00604A2E" w:rsidRPr="00B23E3F" w:rsidRDefault="00604A2E" w:rsidP="00604A2E">
      <w:pPr>
        <w:spacing w:after="0" w:line="240" w:lineRule="atLeast"/>
        <w:rPr>
          <w:rFonts w:ascii="Verdana" w:eastAsia="Times New Roman" w:hAnsi="Verdana"/>
          <w:sz w:val="18"/>
          <w:szCs w:val="18"/>
        </w:rPr>
      </w:pPr>
      <w:r>
        <w:rPr>
          <w:rFonts w:ascii="Verdana" w:eastAsia="Times New Roman" w:hAnsi="Verdana"/>
          <w:sz w:val="18"/>
          <w:szCs w:val="18"/>
        </w:rPr>
        <w:t xml:space="preserve">Het gaat </w:t>
      </w:r>
      <w:r w:rsidR="00687732">
        <w:rPr>
          <w:rFonts w:ascii="Verdana" w:eastAsia="Times New Roman" w:hAnsi="Verdana"/>
          <w:sz w:val="18"/>
          <w:szCs w:val="18"/>
        </w:rPr>
        <w:t xml:space="preserve">hier </w:t>
      </w:r>
      <w:r>
        <w:rPr>
          <w:rFonts w:ascii="Verdana" w:eastAsia="Times New Roman" w:hAnsi="Verdana"/>
          <w:sz w:val="18"/>
          <w:szCs w:val="18"/>
        </w:rPr>
        <w:t>om</w:t>
      </w:r>
      <w:r w:rsidRPr="00B23E3F">
        <w:rPr>
          <w:rFonts w:ascii="Verdana" w:eastAsia="Times New Roman" w:hAnsi="Verdana"/>
          <w:sz w:val="18"/>
          <w:szCs w:val="18"/>
        </w:rPr>
        <w:t xml:space="preserve"> gegevens waaruit </w:t>
      </w:r>
      <w:r>
        <w:rPr>
          <w:rFonts w:ascii="Verdana" w:eastAsia="Times New Roman" w:hAnsi="Verdana"/>
          <w:sz w:val="18"/>
          <w:szCs w:val="18"/>
        </w:rPr>
        <w:t>informatie kan</w:t>
      </w:r>
      <w:r w:rsidRPr="00B23E3F">
        <w:rPr>
          <w:rFonts w:ascii="Verdana" w:eastAsia="Times New Roman" w:hAnsi="Verdana"/>
          <w:sz w:val="18"/>
          <w:szCs w:val="18"/>
        </w:rPr>
        <w:t xml:space="preserve"> worden afgelezen of afgeleid </w:t>
      </w:r>
      <w:r>
        <w:rPr>
          <w:rFonts w:ascii="Verdana" w:eastAsia="Times New Roman" w:hAnsi="Verdana"/>
          <w:sz w:val="18"/>
          <w:szCs w:val="18"/>
        </w:rPr>
        <w:t>over</w:t>
      </w:r>
      <w:r w:rsidRPr="00B23E3F">
        <w:rPr>
          <w:rFonts w:ascii="Verdana" w:eastAsia="Times New Roman" w:hAnsi="Verdana"/>
          <w:sz w:val="18"/>
          <w:szCs w:val="18"/>
        </w:rPr>
        <w:t xml:space="preserve"> </w:t>
      </w:r>
      <w:r>
        <w:rPr>
          <w:rFonts w:ascii="Verdana" w:eastAsia="Times New Roman" w:hAnsi="Verdana"/>
          <w:sz w:val="18"/>
          <w:szCs w:val="18"/>
        </w:rPr>
        <w:t>de technische bedrijfsvoering, het productieproces,</w:t>
      </w:r>
      <w:r w:rsidRPr="00B23E3F">
        <w:rPr>
          <w:rFonts w:ascii="Verdana" w:eastAsia="Times New Roman" w:hAnsi="Verdana"/>
          <w:sz w:val="18"/>
          <w:szCs w:val="18"/>
        </w:rPr>
        <w:t xml:space="preserve"> de afzet van producten of de afnemers of leveranciers. </w:t>
      </w:r>
      <w:r>
        <w:rPr>
          <w:rFonts w:ascii="Verdana" w:eastAsia="Times New Roman" w:hAnsi="Verdana"/>
          <w:sz w:val="18"/>
          <w:szCs w:val="18"/>
        </w:rPr>
        <w:t xml:space="preserve">Ook financiële gegevens </w:t>
      </w:r>
      <w:r w:rsidR="00F37D71">
        <w:rPr>
          <w:rFonts w:ascii="Verdana" w:eastAsia="Times New Roman" w:hAnsi="Verdana"/>
          <w:sz w:val="18"/>
          <w:szCs w:val="18"/>
        </w:rPr>
        <w:t xml:space="preserve">kunnen als </w:t>
      </w:r>
      <w:r w:rsidRPr="00B23E3F">
        <w:rPr>
          <w:rFonts w:ascii="Verdana" w:eastAsia="Times New Roman" w:hAnsi="Verdana"/>
          <w:sz w:val="18"/>
          <w:szCs w:val="18"/>
        </w:rPr>
        <w:t>bedrijfs- en fabricagegegevens</w:t>
      </w:r>
      <w:r w:rsidR="00F37D71">
        <w:rPr>
          <w:rFonts w:ascii="Verdana" w:eastAsia="Times New Roman" w:hAnsi="Verdana"/>
          <w:sz w:val="18"/>
          <w:szCs w:val="18"/>
        </w:rPr>
        <w:t xml:space="preserve"> worden aangemerkt</w:t>
      </w:r>
      <w:r w:rsidRPr="00B23E3F">
        <w:rPr>
          <w:rFonts w:ascii="Verdana" w:eastAsia="Times New Roman" w:hAnsi="Verdana"/>
          <w:sz w:val="18"/>
          <w:szCs w:val="18"/>
        </w:rPr>
        <w:t>.</w:t>
      </w:r>
      <w:r w:rsidR="00F37D71">
        <w:rPr>
          <w:rFonts w:ascii="Verdana" w:eastAsia="Times New Roman" w:hAnsi="Verdana"/>
          <w:sz w:val="18"/>
          <w:szCs w:val="18"/>
        </w:rPr>
        <w:t xml:space="preserve"> </w:t>
      </w:r>
    </w:p>
    <w:p w14:paraId="4BC32939" w14:textId="77777777" w:rsidR="00604A2E" w:rsidRPr="00B23E3F" w:rsidRDefault="00604A2E" w:rsidP="00604A2E">
      <w:pPr>
        <w:spacing w:after="0" w:line="240" w:lineRule="atLeast"/>
        <w:rPr>
          <w:rFonts w:ascii="Verdana" w:eastAsia="Times New Roman" w:hAnsi="Verdana"/>
          <w:sz w:val="18"/>
          <w:szCs w:val="18"/>
        </w:rPr>
      </w:pPr>
    </w:p>
    <w:p w14:paraId="19113D09" w14:textId="77777777" w:rsidR="00604A2E" w:rsidRPr="00B23E3F" w:rsidRDefault="00604A2E" w:rsidP="00604A2E">
      <w:pPr>
        <w:spacing w:after="0" w:line="240" w:lineRule="atLeast"/>
        <w:rPr>
          <w:rFonts w:ascii="Verdana" w:eastAsia="Times New Roman" w:hAnsi="Verdana"/>
          <w:sz w:val="18"/>
          <w:szCs w:val="18"/>
        </w:rPr>
      </w:pPr>
      <w:r>
        <w:rPr>
          <w:rFonts w:ascii="Verdana" w:eastAsia="Times New Roman" w:hAnsi="Verdana"/>
          <w:sz w:val="18"/>
          <w:szCs w:val="18"/>
        </w:rPr>
        <w:t xml:space="preserve">De informatie </w:t>
      </w:r>
      <w:r w:rsidR="003E34D6">
        <w:rPr>
          <w:rFonts w:ascii="Verdana" w:eastAsia="Times New Roman" w:hAnsi="Verdana"/>
          <w:sz w:val="18"/>
          <w:szCs w:val="18"/>
        </w:rPr>
        <w:t xml:space="preserve">waar u om heeft gevraagd </w:t>
      </w:r>
      <w:r>
        <w:rPr>
          <w:rFonts w:ascii="Verdana" w:eastAsia="Times New Roman" w:hAnsi="Verdana"/>
          <w:sz w:val="18"/>
          <w:szCs w:val="18"/>
        </w:rPr>
        <w:t>gaat onder ander</w:t>
      </w:r>
      <w:r w:rsidRPr="00B23E3F">
        <w:rPr>
          <w:rFonts w:ascii="Verdana" w:eastAsia="Times New Roman" w:hAnsi="Verdana"/>
          <w:sz w:val="18"/>
          <w:szCs w:val="18"/>
        </w:rPr>
        <w:t xml:space="preserve">e over </w:t>
      </w:r>
      <w:r w:rsidRPr="00B41B08">
        <w:rPr>
          <w:rFonts w:ascii="Verdana" w:eastAsia="Times New Roman" w:hAnsi="Verdana"/>
          <w:b/>
          <w:sz w:val="18"/>
          <w:szCs w:val="18"/>
        </w:rPr>
        <w:t>&lt;</w:t>
      </w:r>
      <w:r w:rsidRPr="00D733B1">
        <w:rPr>
          <w:rFonts w:ascii="Verdana" w:hAnsi="Verdana"/>
          <w:i/>
          <w:sz w:val="18"/>
          <w:szCs w:val="18"/>
        </w:rPr>
        <w:t xml:space="preserve">zo concreet mogelijke omschrijving van de informatie zonder de informatie zelf prijs te geven, </w:t>
      </w:r>
      <w:proofErr w:type="spellStart"/>
      <w:r w:rsidRPr="00D733B1">
        <w:rPr>
          <w:rFonts w:ascii="Verdana" w:hAnsi="Verdana"/>
          <w:i/>
          <w:sz w:val="18"/>
          <w:szCs w:val="18"/>
        </w:rPr>
        <w:t>vb</w:t>
      </w:r>
      <w:proofErr w:type="spellEnd"/>
      <w:r w:rsidRPr="00D733B1">
        <w:rPr>
          <w:rFonts w:ascii="Verdana" w:hAnsi="Verdana"/>
          <w:i/>
          <w:sz w:val="18"/>
          <w:szCs w:val="18"/>
        </w:rPr>
        <w:t>: informatie over (potentiële) leveranciers, informatie over strategische plannen betreffende de toekomstige marktontwikkelingen, informatie over prijzen of over het energiegebruik van een bedrijf</w:t>
      </w:r>
      <w:r w:rsidRPr="00B41B08">
        <w:rPr>
          <w:rFonts w:ascii="Verdana" w:hAnsi="Verdana"/>
          <w:b/>
          <w:sz w:val="18"/>
          <w:szCs w:val="18"/>
        </w:rPr>
        <w:t>&gt;</w:t>
      </w:r>
      <w:r w:rsidRPr="00B23E3F">
        <w:rPr>
          <w:rFonts w:ascii="Verdana" w:hAnsi="Verdana"/>
          <w:sz w:val="18"/>
          <w:szCs w:val="18"/>
        </w:rPr>
        <w:t>.</w:t>
      </w:r>
      <w:r w:rsidR="00A67264">
        <w:rPr>
          <w:rFonts w:ascii="Verdana" w:hAnsi="Verdana"/>
          <w:sz w:val="18"/>
          <w:szCs w:val="18"/>
        </w:rPr>
        <w:t xml:space="preserve"> </w:t>
      </w:r>
      <w:r w:rsidRPr="00B23E3F">
        <w:rPr>
          <w:rFonts w:ascii="Verdana" w:eastAsia="Times New Roman" w:hAnsi="Verdana"/>
          <w:sz w:val="18"/>
          <w:szCs w:val="18"/>
        </w:rPr>
        <w:t xml:space="preserve">Uit die informatie die </w:t>
      </w:r>
      <w:r w:rsidR="003E34D6">
        <w:rPr>
          <w:rFonts w:ascii="Verdana" w:eastAsia="Times New Roman" w:hAnsi="Verdana"/>
          <w:sz w:val="18"/>
          <w:szCs w:val="18"/>
        </w:rPr>
        <w:t xml:space="preserve">aan mij is medegedeeld </w:t>
      </w:r>
      <w:r w:rsidRPr="00B23E3F">
        <w:rPr>
          <w:rFonts w:ascii="Verdana" w:eastAsia="Times New Roman" w:hAnsi="Verdana"/>
          <w:sz w:val="18"/>
          <w:szCs w:val="18"/>
        </w:rPr>
        <w:t xml:space="preserve">in het kader van </w:t>
      </w:r>
      <w:r w:rsidRPr="00B41B08">
        <w:rPr>
          <w:rFonts w:ascii="Verdana" w:eastAsia="Times New Roman" w:hAnsi="Verdana"/>
          <w:b/>
          <w:sz w:val="18"/>
          <w:szCs w:val="18"/>
        </w:rPr>
        <w:t>&lt;</w:t>
      </w:r>
      <w:r w:rsidRPr="00D733B1">
        <w:rPr>
          <w:rFonts w:ascii="Verdana" w:eastAsia="Times New Roman" w:hAnsi="Verdana"/>
          <w:i/>
          <w:sz w:val="18"/>
          <w:szCs w:val="18"/>
        </w:rPr>
        <w:t xml:space="preserve">noem </w:t>
      </w:r>
      <w:r w:rsidRPr="00D733B1">
        <w:rPr>
          <w:rFonts w:ascii="Verdana" w:hAnsi="Verdana"/>
          <w:i/>
          <w:sz w:val="18"/>
          <w:szCs w:val="18"/>
        </w:rPr>
        <w:t>de aangelegenheid waarbij de informatie is overgedragen</w:t>
      </w:r>
      <w:r w:rsidRPr="00B41B08">
        <w:rPr>
          <w:rFonts w:ascii="Verdana" w:hAnsi="Verdana"/>
          <w:b/>
          <w:sz w:val="18"/>
          <w:szCs w:val="18"/>
        </w:rPr>
        <w:t>&gt;</w:t>
      </w:r>
      <w:r w:rsidRPr="00B23E3F">
        <w:rPr>
          <w:rFonts w:ascii="Verdana" w:eastAsia="Times New Roman" w:hAnsi="Verdana"/>
          <w:sz w:val="18"/>
          <w:szCs w:val="18"/>
        </w:rPr>
        <w:t xml:space="preserve">, kan worden afgeleid </w:t>
      </w:r>
      <w:r w:rsidRPr="00B41B08">
        <w:rPr>
          <w:rFonts w:ascii="Verdana" w:eastAsia="Times New Roman" w:hAnsi="Verdana"/>
          <w:b/>
          <w:sz w:val="18"/>
          <w:szCs w:val="18"/>
        </w:rPr>
        <w:t>&lt;</w:t>
      </w:r>
      <w:r w:rsidRPr="00B23E3F">
        <w:rPr>
          <w:rFonts w:ascii="Verdana" w:eastAsia="Times New Roman" w:hAnsi="Verdana"/>
          <w:sz w:val="18"/>
          <w:szCs w:val="18"/>
        </w:rPr>
        <w:t xml:space="preserve"> </w:t>
      </w:r>
      <w:r w:rsidRPr="00D733B1">
        <w:rPr>
          <w:rFonts w:ascii="Verdana" w:eastAsia="Times New Roman" w:hAnsi="Verdana"/>
          <w:i/>
          <w:sz w:val="18"/>
          <w:szCs w:val="18"/>
        </w:rPr>
        <w:t>omschrijving van welke informatie uit de gegevens kan worden afgeleid zonder de informatie zelf prijs te geven, alsmede waarom dit schadelijk is voor het bedrijf</w:t>
      </w:r>
      <w:r w:rsidRPr="00B41B08">
        <w:rPr>
          <w:rFonts w:ascii="Verdana" w:eastAsia="Times New Roman" w:hAnsi="Verdana"/>
          <w:b/>
          <w:sz w:val="18"/>
          <w:szCs w:val="18"/>
        </w:rPr>
        <w:t>&gt;</w:t>
      </w:r>
      <w:r w:rsidRPr="00B23E3F">
        <w:rPr>
          <w:rFonts w:ascii="Verdana" w:eastAsia="Times New Roman" w:hAnsi="Verdana"/>
          <w:sz w:val="18"/>
          <w:szCs w:val="18"/>
        </w:rPr>
        <w:t xml:space="preserve">. Ik zal deze informatie </w:t>
      </w:r>
      <w:r>
        <w:rPr>
          <w:rFonts w:ascii="Verdana" w:eastAsia="Times New Roman" w:hAnsi="Verdana"/>
          <w:sz w:val="18"/>
          <w:szCs w:val="18"/>
        </w:rPr>
        <w:t>daarom</w:t>
      </w:r>
      <w:r w:rsidRPr="00B23E3F">
        <w:rPr>
          <w:rFonts w:ascii="Verdana" w:eastAsia="Times New Roman" w:hAnsi="Verdana"/>
          <w:sz w:val="18"/>
          <w:szCs w:val="18"/>
        </w:rPr>
        <w:t xml:space="preserve"> niet openbaar maken.</w:t>
      </w:r>
    </w:p>
    <w:p w14:paraId="455F4721" w14:textId="77777777" w:rsidR="00604A2E" w:rsidRPr="00B23E3F" w:rsidRDefault="00604A2E" w:rsidP="00604A2E">
      <w:pPr>
        <w:spacing w:after="0" w:line="240" w:lineRule="atLeast"/>
        <w:rPr>
          <w:rFonts w:ascii="Verdana" w:eastAsia="Times New Roman" w:hAnsi="Verdana"/>
          <w:sz w:val="18"/>
          <w:szCs w:val="18"/>
        </w:rPr>
      </w:pPr>
    </w:p>
    <w:p w14:paraId="7338940D" w14:textId="77777777" w:rsidR="00604A2E" w:rsidRPr="00B23E3F" w:rsidRDefault="00604A2E" w:rsidP="00604A2E">
      <w:pPr>
        <w:spacing w:after="0" w:line="240" w:lineRule="atLeast"/>
        <w:rPr>
          <w:rFonts w:ascii="Verdana" w:eastAsia="Times New Roman" w:hAnsi="Verdana"/>
          <w:i/>
          <w:sz w:val="18"/>
          <w:szCs w:val="18"/>
        </w:rPr>
      </w:pPr>
      <w:r w:rsidRPr="004B0983">
        <w:rPr>
          <w:rFonts w:ascii="Verdana" w:eastAsia="Times New Roman" w:hAnsi="Verdana"/>
          <w:i/>
          <w:sz w:val="18"/>
          <w:szCs w:val="18"/>
          <w:u w:val="single"/>
        </w:rPr>
        <w:t>Optioneel</w:t>
      </w:r>
      <w:r w:rsidRPr="00B23E3F">
        <w:rPr>
          <w:rFonts w:ascii="Verdana" w:eastAsia="Times New Roman" w:hAnsi="Verdana"/>
          <w:i/>
          <w:sz w:val="18"/>
          <w:szCs w:val="18"/>
        </w:rPr>
        <w:t xml:space="preserve">: </w:t>
      </w:r>
    </w:p>
    <w:p w14:paraId="5C94B979" w14:textId="77777777" w:rsidR="00604A2E" w:rsidRPr="00B23E3F" w:rsidRDefault="00604A2E" w:rsidP="00604A2E">
      <w:pPr>
        <w:spacing w:after="0" w:line="240" w:lineRule="atLeast"/>
        <w:rPr>
          <w:rFonts w:ascii="Verdana" w:eastAsia="Times New Roman" w:hAnsi="Verdana"/>
          <w:sz w:val="18"/>
          <w:szCs w:val="18"/>
        </w:rPr>
      </w:pPr>
      <w:r w:rsidRPr="00B23E3F">
        <w:rPr>
          <w:rFonts w:ascii="Verdana" w:eastAsia="Times New Roman" w:hAnsi="Verdana"/>
          <w:i/>
          <w:sz w:val="18"/>
          <w:szCs w:val="18"/>
        </w:rPr>
        <w:t>Milieu-informatie:</w:t>
      </w:r>
      <w:r w:rsidRPr="00B23E3F">
        <w:rPr>
          <w:rFonts w:ascii="Verdana" w:eastAsia="Times New Roman" w:hAnsi="Verdana"/>
          <w:sz w:val="18"/>
          <w:szCs w:val="18"/>
        </w:rPr>
        <w:t xml:space="preserve"> </w:t>
      </w:r>
      <w:r>
        <w:rPr>
          <w:rFonts w:ascii="Verdana" w:eastAsia="Times New Roman" w:hAnsi="Verdana"/>
          <w:b/>
          <w:sz w:val="18"/>
          <w:szCs w:val="18"/>
        </w:rPr>
        <w:t>(</w:t>
      </w:r>
      <w:r w:rsidRPr="00B23E3F">
        <w:rPr>
          <w:rFonts w:ascii="Verdana" w:eastAsia="Times New Roman" w:hAnsi="Verdana"/>
          <w:sz w:val="18"/>
          <w:szCs w:val="18"/>
        </w:rPr>
        <w:t>Een deel van</w:t>
      </w:r>
      <w:r>
        <w:rPr>
          <w:rFonts w:ascii="Verdana" w:eastAsia="Times New Roman" w:hAnsi="Verdana"/>
          <w:b/>
          <w:sz w:val="18"/>
          <w:szCs w:val="18"/>
        </w:rPr>
        <w:t>)</w:t>
      </w:r>
      <w:r w:rsidRPr="00B23E3F">
        <w:rPr>
          <w:rFonts w:ascii="Verdana" w:eastAsia="Times New Roman" w:hAnsi="Verdana"/>
          <w:sz w:val="18"/>
          <w:szCs w:val="18"/>
        </w:rPr>
        <w:t xml:space="preserve"> </w:t>
      </w:r>
      <w:r>
        <w:rPr>
          <w:rFonts w:ascii="Verdana" w:eastAsia="Times New Roman" w:hAnsi="Verdana"/>
          <w:sz w:val="18"/>
          <w:szCs w:val="18"/>
        </w:rPr>
        <w:t>Uw/</w:t>
      </w:r>
      <w:r w:rsidRPr="00B23E3F">
        <w:rPr>
          <w:rFonts w:ascii="Verdana" w:eastAsia="Times New Roman" w:hAnsi="Verdana"/>
          <w:sz w:val="18"/>
          <w:szCs w:val="18"/>
        </w:rPr>
        <w:t>uw verzoek heeft betrekking op milieu-informatie. Voor milieu-informatie gelden afwijkende bepalingen.</w:t>
      </w:r>
      <w:r w:rsidR="004E31C8">
        <w:rPr>
          <w:rFonts w:ascii="Verdana" w:eastAsia="Times New Roman" w:hAnsi="Verdana"/>
          <w:sz w:val="18"/>
          <w:szCs w:val="18"/>
        </w:rPr>
        <w:t xml:space="preserve"> </w:t>
      </w:r>
      <w:r w:rsidR="00C33249">
        <w:rPr>
          <w:rFonts w:ascii="Verdana" w:eastAsia="Times New Roman" w:hAnsi="Verdana"/>
          <w:sz w:val="18"/>
          <w:szCs w:val="18"/>
        </w:rPr>
        <w:t>Als</w:t>
      </w:r>
      <w:r w:rsidRPr="00B23E3F">
        <w:rPr>
          <w:rFonts w:ascii="Verdana" w:eastAsia="Times New Roman" w:hAnsi="Verdana"/>
          <w:sz w:val="18"/>
          <w:szCs w:val="18"/>
        </w:rPr>
        <w:t xml:space="preserve"> het gaat om emissie-informatie is de </w:t>
      </w:r>
      <w:r>
        <w:rPr>
          <w:rFonts w:ascii="Verdana" w:eastAsia="Times New Roman" w:hAnsi="Verdana"/>
          <w:sz w:val="18"/>
          <w:szCs w:val="18"/>
        </w:rPr>
        <w:t>uitzondering</w:t>
      </w:r>
      <w:r w:rsidRPr="00B23E3F">
        <w:rPr>
          <w:rFonts w:ascii="Verdana" w:eastAsia="Times New Roman" w:hAnsi="Verdana"/>
          <w:sz w:val="18"/>
          <w:szCs w:val="18"/>
        </w:rPr>
        <w:t>sgrond van</w:t>
      </w:r>
      <w:r w:rsidR="003E34D6">
        <w:rPr>
          <w:rFonts w:ascii="Verdana" w:eastAsia="Times New Roman" w:hAnsi="Verdana"/>
          <w:sz w:val="18"/>
          <w:szCs w:val="18"/>
        </w:rPr>
        <w:t xml:space="preserve"> </w:t>
      </w:r>
      <w:proofErr w:type="spellStart"/>
      <w:r w:rsidR="003E34D6">
        <w:rPr>
          <w:rFonts w:ascii="Verdana" w:eastAsia="Times New Roman" w:hAnsi="Verdana"/>
          <w:sz w:val="18"/>
          <w:szCs w:val="18"/>
        </w:rPr>
        <w:t>bedrijfs</w:t>
      </w:r>
      <w:proofErr w:type="spellEnd"/>
      <w:r w:rsidR="003E34D6">
        <w:rPr>
          <w:rFonts w:ascii="Verdana" w:eastAsia="Times New Roman" w:hAnsi="Verdana"/>
          <w:sz w:val="18"/>
          <w:szCs w:val="18"/>
        </w:rPr>
        <w:t xml:space="preserve"> –en fabricagegegevens</w:t>
      </w:r>
      <w:r w:rsidRPr="00B23E3F">
        <w:rPr>
          <w:rFonts w:ascii="Verdana" w:eastAsia="Times New Roman" w:hAnsi="Verdana"/>
          <w:sz w:val="18"/>
          <w:szCs w:val="18"/>
        </w:rPr>
        <w:t xml:space="preserve"> niet van toepassing.</w:t>
      </w:r>
      <w:r w:rsidR="00227A8C">
        <w:rPr>
          <w:rFonts w:ascii="Verdana" w:eastAsia="Times New Roman" w:hAnsi="Verdana"/>
          <w:sz w:val="18"/>
          <w:szCs w:val="18"/>
        </w:rPr>
        <w:t xml:space="preserve"> </w:t>
      </w:r>
      <w:r w:rsidR="00C33249">
        <w:rPr>
          <w:rFonts w:ascii="Verdana" w:eastAsia="Times New Roman" w:hAnsi="Verdana"/>
          <w:sz w:val="18"/>
          <w:szCs w:val="18"/>
        </w:rPr>
        <w:t>Als</w:t>
      </w:r>
      <w:r w:rsidRPr="00B23E3F">
        <w:rPr>
          <w:rFonts w:ascii="Verdana" w:eastAsia="Times New Roman" w:hAnsi="Verdana"/>
          <w:sz w:val="18"/>
          <w:szCs w:val="18"/>
        </w:rPr>
        <w:t xml:space="preserve"> het gaat om </w:t>
      </w:r>
      <w:r w:rsidRPr="00B23E3F">
        <w:rPr>
          <w:rFonts w:ascii="Verdana" w:eastAsia="Times New Roman" w:hAnsi="Verdana"/>
          <w:sz w:val="18"/>
          <w:szCs w:val="18"/>
        </w:rPr>
        <w:lastRenderedPageBreak/>
        <w:t xml:space="preserve">milieu-informatie die geen emissie-informatie betreft, is deze </w:t>
      </w:r>
      <w:r>
        <w:rPr>
          <w:rFonts w:ascii="Verdana" w:eastAsia="Times New Roman" w:hAnsi="Verdana"/>
          <w:sz w:val="18"/>
          <w:szCs w:val="18"/>
        </w:rPr>
        <w:t>uitzonderings</w:t>
      </w:r>
      <w:r w:rsidRPr="00B23E3F">
        <w:rPr>
          <w:rFonts w:ascii="Verdana" w:eastAsia="Times New Roman" w:hAnsi="Verdana"/>
          <w:sz w:val="18"/>
          <w:szCs w:val="18"/>
        </w:rPr>
        <w:t>grond wel van toepassing</w:t>
      </w:r>
      <w:r w:rsidR="003E34D6">
        <w:rPr>
          <w:rFonts w:ascii="Verdana" w:eastAsia="Times New Roman" w:hAnsi="Verdana"/>
          <w:sz w:val="18"/>
          <w:szCs w:val="18"/>
        </w:rPr>
        <w:t xml:space="preserve">. Ik kan dan de </w:t>
      </w:r>
      <w:r w:rsidRPr="00B23E3F">
        <w:rPr>
          <w:rFonts w:ascii="Verdana" w:eastAsia="Times New Roman" w:hAnsi="Verdana"/>
          <w:sz w:val="18"/>
          <w:szCs w:val="18"/>
        </w:rPr>
        <w:t xml:space="preserve">milieu-informatie </w:t>
      </w:r>
      <w:r w:rsidR="00F86D11">
        <w:rPr>
          <w:rFonts w:ascii="Verdana" w:eastAsia="Times New Roman" w:hAnsi="Verdana"/>
          <w:sz w:val="18"/>
          <w:szCs w:val="18"/>
        </w:rPr>
        <w:t>niet verstrekken als</w:t>
      </w:r>
      <w:r w:rsidRPr="00B23E3F">
        <w:rPr>
          <w:rFonts w:ascii="Verdana" w:eastAsia="Times New Roman" w:hAnsi="Verdana"/>
          <w:sz w:val="18"/>
          <w:szCs w:val="18"/>
        </w:rPr>
        <w:t xml:space="preserve"> het </w:t>
      </w:r>
      <w:r w:rsidR="003E34D6">
        <w:rPr>
          <w:rFonts w:ascii="Verdana" w:eastAsia="Times New Roman" w:hAnsi="Verdana"/>
          <w:sz w:val="18"/>
          <w:szCs w:val="18"/>
        </w:rPr>
        <w:t xml:space="preserve">dat deze </w:t>
      </w:r>
      <w:proofErr w:type="spellStart"/>
      <w:r w:rsidR="003E34D6">
        <w:rPr>
          <w:rFonts w:ascii="Verdana" w:eastAsia="Times New Roman" w:hAnsi="Verdana"/>
          <w:sz w:val="18"/>
          <w:szCs w:val="18"/>
        </w:rPr>
        <w:t>bedrijfs</w:t>
      </w:r>
      <w:proofErr w:type="spellEnd"/>
      <w:r w:rsidR="003E34D6">
        <w:rPr>
          <w:rFonts w:ascii="Verdana" w:eastAsia="Times New Roman" w:hAnsi="Verdana"/>
          <w:sz w:val="18"/>
          <w:szCs w:val="18"/>
        </w:rPr>
        <w:t xml:space="preserve"> </w:t>
      </w:r>
      <w:r w:rsidR="00227A8C">
        <w:rPr>
          <w:rFonts w:ascii="Verdana" w:eastAsia="Times New Roman" w:hAnsi="Verdana"/>
          <w:sz w:val="18"/>
          <w:szCs w:val="18"/>
        </w:rPr>
        <w:t xml:space="preserve">–en fabricagegegevens vertrouwelijk blijven zwaarder weegt dat </w:t>
      </w:r>
      <w:r w:rsidRPr="00B23E3F">
        <w:rPr>
          <w:rFonts w:ascii="Verdana" w:eastAsia="Times New Roman" w:hAnsi="Verdana"/>
          <w:sz w:val="18"/>
          <w:szCs w:val="18"/>
        </w:rPr>
        <w:t>algemene belang van openbaarheid</w:t>
      </w:r>
      <w:r w:rsidR="00227A8C">
        <w:rPr>
          <w:rFonts w:ascii="Verdana" w:eastAsia="Times New Roman" w:hAnsi="Verdana"/>
          <w:sz w:val="18"/>
          <w:szCs w:val="18"/>
        </w:rPr>
        <w:t>.</w:t>
      </w:r>
    </w:p>
    <w:p w14:paraId="509C2F72" w14:textId="77777777" w:rsidR="00604A2E" w:rsidRPr="00B23E3F" w:rsidRDefault="00604A2E" w:rsidP="00604A2E">
      <w:pPr>
        <w:spacing w:after="0" w:line="240" w:lineRule="atLeast"/>
        <w:rPr>
          <w:rFonts w:ascii="Verdana" w:eastAsia="Times New Roman" w:hAnsi="Verdana"/>
          <w:sz w:val="18"/>
          <w:szCs w:val="18"/>
        </w:rPr>
      </w:pPr>
    </w:p>
    <w:p w14:paraId="12D5161D" w14:textId="77777777" w:rsidR="00604A2E" w:rsidRPr="00B23E3F" w:rsidRDefault="00604A2E" w:rsidP="00604A2E">
      <w:pPr>
        <w:spacing w:after="0" w:line="240" w:lineRule="atLeast"/>
        <w:rPr>
          <w:rFonts w:ascii="Verdana" w:eastAsia="Times New Roman" w:hAnsi="Verdana"/>
          <w:i/>
          <w:sz w:val="18"/>
          <w:szCs w:val="18"/>
        </w:rPr>
      </w:pPr>
      <w:r w:rsidRPr="004B0983">
        <w:rPr>
          <w:rFonts w:ascii="Verdana" w:eastAsia="Times New Roman" w:hAnsi="Verdana"/>
          <w:i/>
          <w:sz w:val="18"/>
          <w:szCs w:val="18"/>
          <w:u w:val="single"/>
        </w:rPr>
        <w:t>Optioneel</w:t>
      </w:r>
      <w:r w:rsidRPr="00B23E3F">
        <w:rPr>
          <w:rFonts w:ascii="Verdana" w:eastAsia="Times New Roman" w:hAnsi="Verdana"/>
          <w:i/>
          <w:sz w:val="18"/>
          <w:szCs w:val="18"/>
        </w:rPr>
        <w:t xml:space="preserve">: </w:t>
      </w:r>
    </w:p>
    <w:p w14:paraId="13BE0704" w14:textId="77777777" w:rsidR="00604A2E" w:rsidRPr="00B23E3F" w:rsidRDefault="00604A2E" w:rsidP="00604A2E">
      <w:pPr>
        <w:spacing w:after="0" w:line="240" w:lineRule="atLeast"/>
        <w:rPr>
          <w:rFonts w:ascii="Verdana" w:eastAsia="Times New Roman" w:hAnsi="Verdana"/>
          <w:sz w:val="18"/>
          <w:szCs w:val="18"/>
        </w:rPr>
      </w:pPr>
      <w:r w:rsidRPr="00B23E3F">
        <w:rPr>
          <w:rFonts w:ascii="Verdana" w:eastAsia="Times New Roman" w:hAnsi="Verdana"/>
          <w:i/>
          <w:sz w:val="18"/>
          <w:szCs w:val="18"/>
        </w:rPr>
        <w:t>Bij emissie-informatie:</w:t>
      </w:r>
      <w:r w:rsidRPr="00B23E3F">
        <w:rPr>
          <w:rFonts w:ascii="Verdana" w:eastAsia="Times New Roman" w:hAnsi="Verdana"/>
          <w:sz w:val="18"/>
          <w:szCs w:val="18"/>
        </w:rPr>
        <w:t xml:space="preserve"> </w:t>
      </w:r>
    </w:p>
    <w:p w14:paraId="7C1FEBEE" w14:textId="77777777" w:rsidR="00604A2E" w:rsidRPr="00B23E3F" w:rsidRDefault="009C4FB8" w:rsidP="00604A2E">
      <w:pPr>
        <w:spacing w:after="0" w:line="240" w:lineRule="atLeast"/>
        <w:rPr>
          <w:rFonts w:ascii="Verdana" w:eastAsia="Times New Roman" w:hAnsi="Verdana"/>
          <w:sz w:val="18"/>
          <w:szCs w:val="18"/>
        </w:rPr>
      </w:pPr>
      <w:r>
        <w:rPr>
          <w:rFonts w:ascii="Verdana" w:eastAsia="Times New Roman" w:hAnsi="Verdana"/>
          <w:sz w:val="18"/>
          <w:szCs w:val="18"/>
        </w:rPr>
        <w:t xml:space="preserve">In een document/In een aantal documenten staat </w:t>
      </w:r>
      <w:r w:rsidR="00604A2E" w:rsidRPr="00B23E3F">
        <w:rPr>
          <w:rFonts w:ascii="Verdana" w:eastAsia="Times New Roman" w:hAnsi="Verdana"/>
          <w:sz w:val="18"/>
          <w:szCs w:val="18"/>
        </w:rPr>
        <w:t xml:space="preserve">emissie-informatie. Ik zal deze informatie </w:t>
      </w:r>
      <w:r w:rsidR="00604A2E">
        <w:rPr>
          <w:rFonts w:ascii="Verdana" w:eastAsia="Times New Roman" w:hAnsi="Verdana"/>
          <w:sz w:val="18"/>
          <w:szCs w:val="18"/>
        </w:rPr>
        <w:t>daarom</w:t>
      </w:r>
      <w:r w:rsidR="00604A2E" w:rsidRPr="00B23E3F">
        <w:rPr>
          <w:rFonts w:ascii="Verdana" w:eastAsia="Times New Roman" w:hAnsi="Verdana"/>
          <w:sz w:val="18"/>
          <w:szCs w:val="18"/>
        </w:rPr>
        <w:t xml:space="preserve"> verstrekken.</w:t>
      </w:r>
    </w:p>
    <w:p w14:paraId="6FAB149A" w14:textId="77777777" w:rsidR="00604A2E" w:rsidRPr="00B23E3F" w:rsidRDefault="00604A2E" w:rsidP="00604A2E">
      <w:pPr>
        <w:spacing w:after="0" w:line="240" w:lineRule="atLeast"/>
        <w:rPr>
          <w:rFonts w:ascii="Verdana" w:eastAsia="Times New Roman" w:hAnsi="Verdana"/>
          <w:i/>
          <w:sz w:val="18"/>
          <w:szCs w:val="18"/>
        </w:rPr>
      </w:pPr>
    </w:p>
    <w:p w14:paraId="11423DA0" w14:textId="77777777" w:rsidR="00604A2E" w:rsidRPr="00B23E3F" w:rsidRDefault="00604A2E" w:rsidP="00604A2E">
      <w:pPr>
        <w:spacing w:line="240" w:lineRule="atLeast"/>
        <w:rPr>
          <w:rFonts w:ascii="Verdana" w:eastAsia="Times New Roman" w:hAnsi="Verdana"/>
          <w:b/>
          <w:i/>
          <w:sz w:val="18"/>
          <w:szCs w:val="18"/>
        </w:rPr>
      </w:pPr>
      <w:r w:rsidRPr="00B23E3F">
        <w:rPr>
          <w:rFonts w:ascii="Verdana" w:eastAsia="Times New Roman" w:hAnsi="Verdana"/>
          <w:b/>
          <w:i/>
          <w:sz w:val="18"/>
          <w:szCs w:val="18"/>
        </w:rPr>
        <w:t>Bijzondere persoonsgegevens</w:t>
      </w:r>
      <w:r w:rsidR="00227A8C">
        <w:rPr>
          <w:rFonts w:ascii="Verdana" w:eastAsia="Times New Roman" w:hAnsi="Verdana"/>
          <w:b/>
          <w:i/>
          <w:sz w:val="18"/>
          <w:szCs w:val="18"/>
        </w:rPr>
        <w:t xml:space="preserve"> en persoonsgegevens van strafrechtelijke aard</w:t>
      </w:r>
    </w:p>
    <w:p w14:paraId="3542E955" w14:textId="77777777" w:rsidR="00604A2E" w:rsidRPr="004E31C8" w:rsidRDefault="00604A2E" w:rsidP="004E31C8">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eerste lid, aanhef en onder d,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sidR="00227A8C">
        <w:rPr>
          <w:rFonts w:ascii="Verdana" w:eastAsia="Times New Roman" w:hAnsi="Verdana"/>
          <w:sz w:val="18"/>
          <w:szCs w:val="18"/>
        </w:rPr>
        <w:t xml:space="preserve">mag ik </w:t>
      </w:r>
      <w:r>
        <w:rPr>
          <w:rFonts w:ascii="Verdana" w:eastAsia="Times New Roman" w:hAnsi="Verdana"/>
          <w:sz w:val="18"/>
          <w:szCs w:val="18"/>
        </w:rPr>
        <w:t xml:space="preserve">geen informatie openbaar </w:t>
      </w:r>
      <w:r w:rsidR="00227A8C">
        <w:rPr>
          <w:rFonts w:ascii="Verdana" w:eastAsia="Times New Roman" w:hAnsi="Verdana"/>
          <w:sz w:val="18"/>
          <w:szCs w:val="18"/>
        </w:rPr>
        <w:t xml:space="preserve">maken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dit</w:t>
      </w:r>
      <w:r w:rsidRPr="00DC4939">
        <w:rPr>
          <w:rFonts w:ascii="Verdana" w:eastAsia="Times New Roman" w:hAnsi="Verdana"/>
          <w:sz w:val="18"/>
          <w:szCs w:val="18"/>
        </w:rPr>
        <w:t xml:space="preserve"> </w:t>
      </w:r>
      <w:r w:rsidRPr="00B23E3F">
        <w:rPr>
          <w:rFonts w:ascii="Verdana" w:eastAsia="Times New Roman" w:hAnsi="Verdana"/>
          <w:sz w:val="18"/>
          <w:szCs w:val="18"/>
        </w:rPr>
        <w:t xml:space="preserve">bijzondere persoonsgegevens </w:t>
      </w:r>
      <w:r w:rsidR="00227A8C">
        <w:rPr>
          <w:rFonts w:ascii="Verdana" w:eastAsia="Times New Roman" w:hAnsi="Verdana"/>
          <w:sz w:val="18"/>
          <w:szCs w:val="18"/>
        </w:rPr>
        <w:t xml:space="preserve">of persoonsgegevens van </w:t>
      </w:r>
      <w:proofErr w:type="spellStart"/>
      <w:r w:rsidR="00227A8C">
        <w:rPr>
          <w:rFonts w:ascii="Verdana" w:eastAsia="Times New Roman" w:hAnsi="Verdana"/>
          <w:sz w:val="18"/>
          <w:szCs w:val="18"/>
        </w:rPr>
        <w:t>strafrechteljke</w:t>
      </w:r>
      <w:proofErr w:type="spellEnd"/>
      <w:r w:rsidR="00227A8C">
        <w:rPr>
          <w:rFonts w:ascii="Verdana" w:eastAsia="Times New Roman" w:hAnsi="Verdana"/>
          <w:sz w:val="18"/>
          <w:szCs w:val="18"/>
        </w:rPr>
        <w:t xml:space="preserve"> aard zijn. B</w:t>
      </w:r>
      <w:r w:rsidRPr="00B23E3F">
        <w:rPr>
          <w:rFonts w:ascii="Verdana" w:eastAsia="Times New Roman" w:hAnsi="Verdana"/>
          <w:sz w:val="18"/>
          <w:szCs w:val="18"/>
        </w:rPr>
        <w:t xml:space="preserve">ijzondere persoonsgegevens </w:t>
      </w:r>
      <w:r w:rsidR="00227A8C">
        <w:rPr>
          <w:rFonts w:ascii="Verdana" w:eastAsia="Times New Roman" w:hAnsi="Verdana"/>
          <w:sz w:val="18"/>
          <w:szCs w:val="18"/>
        </w:rPr>
        <w:t>zijn gegevens o</w:t>
      </w:r>
      <w:r w:rsidRPr="00B23E3F">
        <w:rPr>
          <w:rFonts w:ascii="Verdana" w:eastAsia="Times New Roman" w:hAnsi="Verdana"/>
          <w:sz w:val="18"/>
          <w:szCs w:val="18"/>
        </w:rPr>
        <w:t xml:space="preserve">ver iemands </w:t>
      </w:r>
      <w:r w:rsidR="00900387">
        <w:rPr>
          <w:rFonts w:ascii="Verdana" w:eastAsia="Times New Roman" w:hAnsi="Verdana"/>
          <w:sz w:val="18"/>
          <w:szCs w:val="18"/>
        </w:rPr>
        <w:t xml:space="preserve">ras of </w:t>
      </w:r>
      <w:r w:rsidR="00227A8C">
        <w:rPr>
          <w:rFonts w:ascii="Verdana" w:eastAsia="Times New Roman" w:hAnsi="Verdana"/>
          <w:sz w:val="18"/>
          <w:szCs w:val="18"/>
        </w:rPr>
        <w:t xml:space="preserve">etnische afkomst, </w:t>
      </w:r>
      <w:r w:rsidR="00900387">
        <w:rPr>
          <w:rFonts w:ascii="Verdana" w:eastAsia="Times New Roman" w:hAnsi="Verdana"/>
          <w:sz w:val="18"/>
          <w:szCs w:val="18"/>
        </w:rPr>
        <w:t xml:space="preserve"> politieke opvattingen, religie </w:t>
      </w:r>
      <w:r w:rsidRPr="00B23E3F">
        <w:rPr>
          <w:rFonts w:ascii="Verdana" w:eastAsia="Times New Roman" w:hAnsi="Verdana"/>
          <w:sz w:val="18"/>
          <w:szCs w:val="18"/>
        </w:rPr>
        <w:t>of levensovertuiging,</w:t>
      </w:r>
      <w:r w:rsidR="00227A8C">
        <w:rPr>
          <w:rFonts w:ascii="Verdana" w:eastAsia="Times New Roman" w:hAnsi="Verdana"/>
          <w:sz w:val="18"/>
          <w:szCs w:val="18"/>
        </w:rPr>
        <w:t xml:space="preserve"> seksuele gerichtheid</w:t>
      </w:r>
      <w:r w:rsidR="009E6F8F">
        <w:rPr>
          <w:rFonts w:ascii="Verdana" w:eastAsia="Times New Roman" w:hAnsi="Verdana"/>
          <w:sz w:val="18"/>
          <w:szCs w:val="18"/>
        </w:rPr>
        <w:t>,</w:t>
      </w:r>
      <w:r w:rsidR="00900387">
        <w:rPr>
          <w:rFonts w:ascii="Verdana" w:eastAsia="Times New Roman" w:hAnsi="Verdana"/>
          <w:sz w:val="18"/>
          <w:szCs w:val="18"/>
        </w:rPr>
        <w:t xml:space="preserve"> </w:t>
      </w:r>
      <w:r w:rsidR="009E6F8F">
        <w:rPr>
          <w:rFonts w:ascii="Verdana" w:eastAsia="Times New Roman" w:hAnsi="Verdana"/>
          <w:sz w:val="18"/>
          <w:szCs w:val="18"/>
        </w:rPr>
        <w:t xml:space="preserve">gezondheid, </w:t>
      </w:r>
      <w:r w:rsidR="00900387">
        <w:rPr>
          <w:rFonts w:ascii="Verdana" w:eastAsia="Times New Roman" w:hAnsi="Verdana"/>
          <w:sz w:val="18"/>
          <w:szCs w:val="18"/>
        </w:rPr>
        <w:t>genetische gegevens, biometrische gegev</w:t>
      </w:r>
      <w:r w:rsidR="009E6F8F">
        <w:rPr>
          <w:rFonts w:ascii="Verdana" w:eastAsia="Times New Roman" w:hAnsi="Verdana"/>
          <w:sz w:val="18"/>
          <w:szCs w:val="18"/>
        </w:rPr>
        <w:t>ens</w:t>
      </w:r>
      <w:r w:rsidR="00227A8C">
        <w:rPr>
          <w:rFonts w:ascii="Verdana" w:eastAsia="Times New Roman" w:hAnsi="Verdana"/>
          <w:sz w:val="18"/>
          <w:szCs w:val="18"/>
        </w:rPr>
        <w:t xml:space="preserve"> en</w:t>
      </w:r>
      <w:r w:rsidR="009E6F8F" w:rsidRPr="009E6F8F">
        <w:rPr>
          <w:rFonts w:ascii="Verdana" w:eastAsia="Times New Roman" w:hAnsi="Verdana"/>
          <w:sz w:val="18"/>
          <w:szCs w:val="18"/>
        </w:rPr>
        <w:t xml:space="preserve"> </w:t>
      </w:r>
      <w:r w:rsidR="009E6F8F">
        <w:rPr>
          <w:rFonts w:ascii="Verdana" w:eastAsia="Times New Roman" w:hAnsi="Verdana"/>
          <w:sz w:val="18"/>
          <w:szCs w:val="18"/>
        </w:rPr>
        <w:t>lidmaatschap van een vakbond</w:t>
      </w:r>
      <w:r w:rsidR="00227A8C">
        <w:rPr>
          <w:rFonts w:ascii="Verdana" w:eastAsia="Times New Roman" w:hAnsi="Verdana"/>
          <w:sz w:val="18"/>
          <w:szCs w:val="18"/>
        </w:rPr>
        <w:t>. Strafrechtelijke gegevens zijn gegevens over iemands strafrechtelijke veroordelingen, strafbare feiten en veiligheidsmaatregelen die daarmee verband houden.</w:t>
      </w:r>
      <w:r w:rsidR="00687732">
        <w:rPr>
          <w:rFonts w:ascii="Verdana" w:eastAsia="Times New Roman" w:hAnsi="Verdana"/>
          <w:sz w:val="18"/>
          <w:szCs w:val="18"/>
        </w:rPr>
        <w:t xml:space="preserve"> In </w:t>
      </w:r>
      <w:r w:rsidR="00227A8C">
        <w:rPr>
          <w:rFonts w:ascii="Verdana" w:eastAsia="Times New Roman" w:hAnsi="Verdana"/>
          <w:sz w:val="18"/>
          <w:szCs w:val="18"/>
        </w:rPr>
        <w:t xml:space="preserve">een aantal </w:t>
      </w:r>
      <w:r w:rsidR="00687732">
        <w:rPr>
          <w:rFonts w:ascii="Verdana" w:eastAsia="Times New Roman" w:hAnsi="Verdana"/>
          <w:sz w:val="18"/>
          <w:szCs w:val="18"/>
        </w:rPr>
        <w:t>documenten staan gegevens die betrekking hebben op de &lt;</w:t>
      </w:r>
      <w:r w:rsidR="00687732" w:rsidRPr="00D733B1">
        <w:rPr>
          <w:rFonts w:ascii="Verdana" w:eastAsia="Times New Roman" w:hAnsi="Verdana"/>
          <w:i/>
          <w:sz w:val="18"/>
          <w:szCs w:val="18"/>
        </w:rPr>
        <w:t>nader motiveren</w:t>
      </w:r>
      <w:r w:rsidR="00687732">
        <w:rPr>
          <w:rFonts w:ascii="Verdana" w:eastAsia="Times New Roman" w:hAnsi="Verdana"/>
          <w:sz w:val="18"/>
          <w:szCs w:val="18"/>
        </w:rPr>
        <w:t xml:space="preserve">&gt; van betrokkene. </w:t>
      </w:r>
      <w:r w:rsidRPr="00B23E3F">
        <w:rPr>
          <w:rFonts w:ascii="Verdana" w:eastAsia="Times New Roman" w:hAnsi="Verdana"/>
          <w:sz w:val="18"/>
          <w:szCs w:val="18"/>
        </w:rPr>
        <w:t xml:space="preserve">Ik zal deze persoonsgegevens </w:t>
      </w:r>
      <w:r>
        <w:rPr>
          <w:rFonts w:ascii="Verdana" w:eastAsia="Times New Roman" w:hAnsi="Verdana"/>
          <w:sz w:val="18"/>
          <w:szCs w:val="18"/>
        </w:rPr>
        <w:t>daarom</w:t>
      </w:r>
      <w:r w:rsidRPr="00B23E3F">
        <w:rPr>
          <w:rFonts w:ascii="Verdana" w:eastAsia="Times New Roman" w:hAnsi="Verdana"/>
          <w:sz w:val="18"/>
          <w:szCs w:val="18"/>
        </w:rPr>
        <w:t xml:space="preserve"> niet openbaar maken</w:t>
      </w:r>
      <w:r w:rsidRPr="00B23E3F">
        <w:rPr>
          <w:rFonts w:ascii="Verdana" w:eastAsia="Times New Roman" w:hAnsi="Verdana"/>
          <w:i/>
          <w:sz w:val="18"/>
          <w:szCs w:val="18"/>
        </w:rPr>
        <w:t xml:space="preserve">. </w:t>
      </w:r>
    </w:p>
    <w:p w14:paraId="62FE4349" w14:textId="77777777" w:rsidR="00604A2E" w:rsidRDefault="00604A2E" w:rsidP="00604A2E">
      <w:pPr>
        <w:spacing w:after="0" w:line="240" w:lineRule="atLeast"/>
        <w:rPr>
          <w:rFonts w:ascii="Verdana" w:eastAsia="Times New Roman" w:hAnsi="Verdana"/>
          <w:b/>
          <w:i/>
          <w:sz w:val="18"/>
          <w:szCs w:val="18"/>
        </w:rPr>
      </w:pPr>
      <w:r>
        <w:rPr>
          <w:rFonts w:ascii="Verdana" w:eastAsia="Times New Roman" w:hAnsi="Verdana"/>
          <w:b/>
          <w:i/>
          <w:sz w:val="18"/>
          <w:szCs w:val="18"/>
        </w:rPr>
        <w:t>Nationale identificatienummers</w:t>
      </w:r>
    </w:p>
    <w:p w14:paraId="4F682674" w14:textId="77777777" w:rsidR="006F4ACC" w:rsidRPr="00736DC1" w:rsidRDefault="00604A2E" w:rsidP="006F4ACC">
      <w:pPr>
        <w:spacing w:after="0" w:line="240" w:lineRule="atLeast"/>
        <w:rPr>
          <w:rFonts w:ascii="Verdana" w:eastAsia="Times New Roman" w:hAnsi="Verdana"/>
          <w:sz w:val="18"/>
          <w:szCs w:val="18"/>
        </w:rPr>
      </w:pPr>
      <w:r>
        <w:rPr>
          <w:rFonts w:ascii="Verdana" w:eastAsia="Times New Roman" w:hAnsi="Verdana"/>
          <w:sz w:val="18"/>
          <w:szCs w:val="18"/>
        </w:rPr>
        <w:t xml:space="preserve">Op grond van artikel 5.1, eerste lid, aanhef en onder e, van de </w:t>
      </w:r>
      <w:proofErr w:type="spellStart"/>
      <w:r>
        <w:rPr>
          <w:rFonts w:ascii="Verdana" w:eastAsia="Times New Roman" w:hAnsi="Verdana"/>
          <w:sz w:val="18"/>
          <w:szCs w:val="18"/>
        </w:rPr>
        <w:t>Woo</w:t>
      </w:r>
      <w:proofErr w:type="spellEnd"/>
      <w:r>
        <w:rPr>
          <w:rFonts w:ascii="Verdana" w:eastAsia="Times New Roman" w:hAnsi="Verdana"/>
          <w:sz w:val="18"/>
          <w:szCs w:val="18"/>
        </w:rPr>
        <w:t xml:space="preserve"> </w:t>
      </w:r>
      <w:r w:rsidR="00227A8C">
        <w:rPr>
          <w:rFonts w:ascii="Verdana" w:eastAsia="Times New Roman" w:hAnsi="Verdana"/>
          <w:sz w:val="18"/>
          <w:szCs w:val="18"/>
        </w:rPr>
        <w:t>mag ik geen informatie openbaar maken</w:t>
      </w:r>
      <w:r w:rsidRPr="00B23E3F">
        <w:rPr>
          <w:rFonts w:ascii="Verdana" w:eastAsia="Times New Roman" w:hAnsi="Verdana"/>
          <w:sz w:val="18"/>
          <w:szCs w:val="18"/>
        </w:rPr>
        <w:t xml:space="preserve">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dit</w:t>
      </w:r>
      <w:r w:rsidRPr="00DC4939">
        <w:rPr>
          <w:rFonts w:ascii="Verdana" w:eastAsia="Times New Roman" w:hAnsi="Verdana"/>
          <w:sz w:val="18"/>
          <w:szCs w:val="18"/>
        </w:rPr>
        <w:t xml:space="preserve"> </w:t>
      </w:r>
      <w:r w:rsidR="00736DC1">
        <w:rPr>
          <w:rFonts w:ascii="Verdana" w:eastAsia="Times New Roman" w:hAnsi="Verdana"/>
          <w:sz w:val="18"/>
          <w:szCs w:val="18"/>
        </w:rPr>
        <w:t>een nationaal identificatienummer betreft</w:t>
      </w:r>
      <w:r w:rsidRPr="00F86D11">
        <w:rPr>
          <w:rFonts w:ascii="Verdana" w:eastAsia="Times New Roman" w:hAnsi="Verdana"/>
          <w:sz w:val="18"/>
          <w:szCs w:val="18"/>
        </w:rPr>
        <w:t xml:space="preserve">, zoals het </w:t>
      </w:r>
      <w:proofErr w:type="spellStart"/>
      <w:r w:rsidRPr="00F86D11">
        <w:rPr>
          <w:rFonts w:ascii="Verdana" w:eastAsia="Times New Roman" w:hAnsi="Verdana"/>
          <w:sz w:val="18"/>
          <w:szCs w:val="18"/>
        </w:rPr>
        <w:t>burgerservicenummer</w:t>
      </w:r>
      <w:proofErr w:type="spellEnd"/>
      <w:r w:rsidR="00736DC1">
        <w:rPr>
          <w:rFonts w:ascii="Verdana" w:eastAsia="Times New Roman" w:hAnsi="Verdana"/>
          <w:sz w:val="18"/>
          <w:szCs w:val="18"/>
        </w:rPr>
        <w:t xml:space="preserve"> of het kenteken van een voertuig.</w:t>
      </w:r>
      <w:r w:rsidR="004E31C8">
        <w:rPr>
          <w:rFonts w:ascii="Verdana" w:eastAsia="Times New Roman" w:hAnsi="Verdana"/>
          <w:sz w:val="18"/>
          <w:szCs w:val="18"/>
        </w:rPr>
        <w:t xml:space="preserve"> </w:t>
      </w:r>
      <w:r w:rsidR="00074D90">
        <w:rPr>
          <w:rFonts w:ascii="Verdana" w:eastAsia="Times New Roman" w:hAnsi="Verdana"/>
          <w:sz w:val="18"/>
          <w:szCs w:val="18"/>
        </w:rPr>
        <w:t>In een document/In een aantal documenten</w:t>
      </w:r>
      <w:r w:rsidR="00074D90">
        <w:rPr>
          <w:rFonts w:ascii="Verdana" w:hAnsi="Verdana"/>
          <w:b/>
          <w:sz w:val="18"/>
          <w:szCs w:val="18"/>
        </w:rPr>
        <w:t xml:space="preserve"> </w:t>
      </w:r>
      <w:r w:rsidRPr="00B23E3F">
        <w:rPr>
          <w:rFonts w:ascii="Verdana" w:eastAsia="Times New Roman" w:hAnsi="Verdana"/>
          <w:sz w:val="18"/>
          <w:szCs w:val="18"/>
        </w:rPr>
        <w:t xml:space="preserve">staan </w:t>
      </w:r>
      <w:r>
        <w:rPr>
          <w:rFonts w:ascii="Verdana" w:eastAsia="Times New Roman" w:hAnsi="Verdana"/>
          <w:sz w:val="18"/>
          <w:szCs w:val="18"/>
        </w:rPr>
        <w:t>nationale identificatienummers</w:t>
      </w:r>
      <w:r w:rsidR="003B5BBD">
        <w:rPr>
          <w:rFonts w:ascii="Verdana" w:eastAsia="Times New Roman" w:hAnsi="Verdana"/>
          <w:sz w:val="18"/>
          <w:szCs w:val="18"/>
        </w:rPr>
        <w:t xml:space="preserve"> &lt;</w:t>
      </w:r>
      <w:r w:rsidR="003B5BBD" w:rsidRPr="00D733B1">
        <w:rPr>
          <w:rFonts w:ascii="Verdana" w:eastAsia="Times New Roman" w:hAnsi="Verdana"/>
          <w:i/>
          <w:sz w:val="18"/>
          <w:szCs w:val="18"/>
        </w:rPr>
        <w:t>nader motiveren</w:t>
      </w:r>
      <w:r w:rsidR="003B5BBD">
        <w:rPr>
          <w:rFonts w:ascii="Verdana" w:eastAsia="Times New Roman" w:hAnsi="Verdana"/>
          <w:sz w:val="18"/>
          <w:szCs w:val="18"/>
        </w:rPr>
        <w:t>&gt;</w:t>
      </w:r>
      <w:r w:rsidRPr="00B23E3F">
        <w:rPr>
          <w:rFonts w:ascii="Verdana" w:eastAsia="Times New Roman" w:hAnsi="Verdana"/>
          <w:sz w:val="18"/>
          <w:szCs w:val="18"/>
        </w:rPr>
        <w:t xml:space="preserve">. Ik zal deze </w:t>
      </w:r>
      <w:r>
        <w:rPr>
          <w:rFonts w:ascii="Verdana" w:eastAsia="Times New Roman" w:hAnsi="Verdana"/>
          <w:sz w:val="18"/>
          <w:szCs w:val="18"/>
        </w:rPr>
        <w:t xml:space="preserve">nationale identificatienummers daarom </w:t>
      </w:r>
      <w:r w:rsidRPr="00B23E3F">
        <w:rPr>
          <w:rFonts w:ascii="Verdana" w:eastAsia="Times New Roman" w:hAnsi="Verdana"/>
          <w:sz w:val="18"/>
          <w:szCs w:val="18"/>
        </w:rPr>
        <w:t>niet openbaar maken</w:t>
      </w:r>
      <w:r w:rsidRPr="00B23E3F">
        <w:rPr>
          <w:rFonts w:ascii="Verdana" w:eastAsia="Times New Roman" w:hAnsi="Verdana"/>
          <w:i/>
          <w:sz w:val="18"/>
          <w:szCs w:val="18"/>
        </w:rPr>
        <w:t xml:space="preserve">. </w:t>
      </w:r>
    </w:p>
    <w:p w14:paraId="69980F4C" w14:textId="77777777" w:rsidR="006F4ACC" w:rsidRDefault="006F4ACC" w:rsidP="006F4ACC">
      <w:pPr>
        <w:spacing w:after="0" w:line="240" w:lineRule="atLeast"/>
        <w:rPr>
          <w:rFonts w:ascii="Verdana" w:eastAsia="Times New Roman" w:hAnsi="Verdana"/>
          <w:i/>
          <w:sz w:val="18"/>
          <w:szCs w:val="18"/>
        </w:rPr>
      </w:pPr>
    </w:p>
    <w:p w14:paraId="098FCAAD" w14:textId="77777777" w:rsidR="006F4ACC" w:rsidRPr="006F4ACC" w:rsidRDefault="00272EAF" w:rsidP="006F4ACC">
      <w:pPr>
        <w:spacing w:line="240" w:lineRule="atLeast"/>
        <w:rPr>
          <w:rFonts w:ascii="Verdana" w:eastAsia="Times New Roman" w:hAnsi="Verdana"/>
          <w:b/>
          <w:sz w:val="18"/>
          <w:szCs w:val="18"/>
          <w:u w:val="single"/>
        </w:rPr>
      </w:pPr>
      <w:r>
        <w:rPr>
          <w:rFonts w:ascii="Verdana" w:eastAsia="Times New Roman" w:hAnsi="Verdana"/>
          <w:b/>
          <w:sz w:val="18"/>
          <w:szCs w:val="18"/>
          <w:u w:val="single"/>
        </w:rPr>
        <w:t>Relatieve</w:t>
      </w:r>
      <w:r w:rsidR="006F4ACC">
        <w:rPr>
          <w:rFonts w:ascii="Verdana" w:eastAsia="Times New Roman" w:hAnsi="Verdana"/>
          <w:b/>
          <w:sz w:val="18"/>
          <w:szCs w:val="18"/>
          <w:u w:val="single"/>
        </w:rPr>
        <w:t xml:space="preserve"> uitzonderingsgronden</w:t>
      </w:r>
    </w:p>
    <w:p w14:paraId="6C5F102F" w14:textId="5096C51B" w:rsidR="00502594" w:rsidRDefault="00502594" w:rsidP="006F4ACC">
      <w:pPr>
        <w:spacing w:line="240" w:lineRule="atLeast"/>
        <w:rPr>
          <w:rFonts w:ascii="Verdana" w:eastAsia="Times New Roman" w:hAnsi="Verdana"/>
          <w:b/>
          <w:i/>
          <w:sz w:val="18"/>
          <w:szCs w:val="18"/>
        </w:rPr>
      </w:pPr>
      <w:r>
        <w:rPr>
          <w:rFonts w:ascii="Verdana" w:eastAsia="Times New Roman" w:hAnsi="Verdana"/>
          <w:b/>
          <w:sz w:val="18"/>
          <w:szCs w:val="18"/>
          <w:u w:val="single"/>
        </w:rPr>
        <w:t>(</w:t>
      </w:r>
      <w:r w:rsidRPr="00502594">
        <w:rPr>
          <w:rFonts w:ascii="Verdana" w:eastAsia="Times New Roman" w:hAnsi="Verdana"/>
          <w:b/>
          <w:sz w:val="18"/>
          <w:szCs w:val="18"/>
          <w:u w:val="single"/>
        </w:rPr>
        <w:t>Nb:</w:t>
      </w:r>
      <w:r w:rsidRPr="00502594">
        <w:rPr>
          <w:rFonts w:ascii="Verdana" w:eastAsia="Times New Roman" w:hAnsi="Verdana"/>
          <w:b/>
          <w:i/>
          <w:sz w:val="18"/>
          <w:szCs w:val="18"/>
          <w:u w:val="single"/>
        </w:rPr>
        <w:t xml:space="preserve"> </w:t>
      </w:r>
      <w:r w:rsidR="00FE1086">
        <w:rPr>
          <w:rFonts w:ascii="Verdana" w:eastAsia="Times New Roman" w:hAnsi="Verdana"/>
          <w:sz w:val="18"/>
          <w:szCs w:val="18"/>
          <w:u w:val="single"/>
        </w:rPr>
        <w:t>I</w:t>
      </w:r>
      <w:r w:rsidRPr="00502594">
        <w:rPr>
          <w:rFonts w:ascii="Verdana" w:eastAsia="Times New Roman" w:hAnsi="Verdana"/>
          <w:sz w:val="18"/>
          <w:szCs w:val="18"/>
          <w:u w:val="single"/>
        </w:rPr>
        <w:t>ndien de informatie ouder is dan vijf jaar en een van onderstaande gronden wordt toegepast dan moet gemotiveerd worden waarom de in artikel 5.1, tweede of vijfde lid, of artikel 5.2 bedoelde belangen ondanks het tijdsverloop zwaarder wegen dan het algemeen belang van openbaarheid.</w:t>
      </w:r>
      <w:r>
        <w:rPr>
          <w:rFonts w:ascii="Verdana" w:eastAsia="Times New Roman" w:hAnsi="Verdana"/>
          <w:sz w:val="18"/>
          <w:szCs w:val="18"/>
          <w:u w:val="single"/>
        </w:rPr>
        <w:t>)</w:t>
      </w:r>
    </w:p>
    <w:p w14:paraId="15FCC3E7" w14:textId="77777777" w:rsidR="006F4ACC" w:rsidRPr="00B23E3F" w:rsidRDefault="006F4ACC" w:rsidP="006F4ACC">
      <w:pPr>
        <w:spacing w:line="240" w:lineRule="atLeast"/>
        <w:rPr>
          <w:rFonts w:ascii="Verdana" w:eastAsia="Times New Roman" w:hAnsi="Verdana"/>
          <w:b/>
          <w:i/>
          <w:sz w:val="18"/>
          <w:szCs w:val="18"/>
        </w:rPr>
      </w:pPr>
      <w:r w:rsidRPr="00B23E3F">
        <w:rPr>
          <w:rFonts w:ascii="Verdana" w:eastAsia="Times New Roman" w:hAnsi="Verdana"/>
          <w:b/>
          <w:i/>
          <w:sz w:val="18"/>
          <w:szCs w:val="18"/>
        </w:rPr>
        <w:t xml:space="preserve">Het belang van de betrekkingen van Nederland met andere </w:t>
      </w:r>
      <w:r>
        <w:rPr>
          <w:rFonts w:ascii="Verdana" w:eastAsia="Times New Roman" w:hAnsi="Verdana"/>
          <w:b/>
          <w:i/>
          <w:sz w:val="18"/>
          <w:szCs w:val="18"/>
        </w:rPr>
        <w:t xml:space="preserve">landen en </w:t>
      </w:r>
      <w:r w:rsidRPr="00B23E3F">
        <w:rPr>
          <w:rFonts w:ascii="Verdana" w:eastAsia="Times New Roman" w:hAnsi="Verdana"/>
          <w:b/>
          <w:i/>
          <w:sz w:val="18"/>
          <w:szCs w:val="18"/>
        </w:rPr>
        <w:t>staten en met internationale organisaties</w:t>
      </w:r>
    </w:p>
    <w:p w14:paraId="1CF42CE4" w14:textId="77777777" w:rsidR="006F4ACC" w:rsidRDefault="006F4ACC"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tweede lid, aanhef en onder a,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sidR="00736DC1">
        <w:rPr>
          <w:rFonts w:ascii="Verdana" w:eastAsia="Times New Roman" w:hAnsi="Verdana"/>
          <w:sz w:val="18"/>
          <w:szCs w:val="18"/>
        </w:rPr>
        <w:t>kan ik geen informatie openbaar maken</w:t>
      </w:r>
      <w:r>
        <w:rPr>
          <w:rFonts w:ascii="Verdana" w:eastAsia="Times New Roman" w:hAnsi="Verdana"/>
          <w:sz w:val="18"/>
          <w:szCs w:val="18"/>
        </w:rPr>
        <w:t xml:space="preserve"> als dit</w:t>
      </w:r>
      <w:r w:rsidRPr="00B23E3F">
        <w:rPr>
          <w:rFonts w:ascii="Verdana" w:eastAsia="Times New Roman" w:hAnsi="Verdana"/>
          <w:sz w:val="18"/>
          <w:szCs w:val="18"/>
        </w:rPr>
        <w:t xml:space="preserve"> de </w:t>
      </w:r>
      <w:r>
        <w:rPr>
          <w:rFonts w:ascii="Verdana" w:eastAsia="Times New Roman" w:hAnsi="Verdana"/>
          <w:sz w:val="18"/>
          <w:szCs w:val="18"/>
        </w:rPr>
        <w:t>relatie</w:t>
      </w:r>
      <w:r w:rsidRPr="00B23E3F">
        <w:rPr>
          <w:rFonts w:ascii="Verdana" w:eastAsia="Times New Roman" w:hAnsi="Verdana"/>
          <w:sz w:val="18"/>
          <w:szCs w:val="18"/>
        </w:rPr>
        <w:t xml:space="preserve"> van Nederland met andere </w:t>
      </w:r>
      <w:r>
        <w:rPr>
          <w:rFonts w:ascii="Verdana" w:eastAsia="Times New Roman" w:hAnsi="Verdana"/>
          <w:sz w:val="18"/>
          <w:szCs w:val="18"/>
        </w:rPr>
        <w:t>landen</w:t>
      </w:r>
      <w:r w:rsidR="00736DC1">
        <w:rPr>
          <w:rFonts w:ascii="Verdana" w:eastAsia="Times New Roman" w:hAnsi="Verdana"/>
          <w:sz w:val="18"/>
          <w:szCs w:val="18"/>
        </w:rPr>
        <w:t xml:space="preserve">, </w:t>
      </w:r>
      <w:r w:rsidRPr="00B23E3F">
        <w:rPr>
          <w:rFonts w:ascii="Verdana" w:eastAsia="Times New Roman" w:hAnsi="Verdana"/>
          <w:sz w:val="18"/>
          <w:szCs w:val="18"/>
        </w:rPr>
        <w:t xml:space="preserve">staten </w:t>
      </w:r>
      <w:r w:rsidR="00736DC1">
        <w:rPr>
          <w:rFonts w:ascii="Verdana" w:eastAsia="Times New Roman" w:hAnsi="Verdana"/>
          <w:sz w:val="18"/>
          <w:szCs w:val="18"/>
        </w:rPr>
        <w:t>of</w:t>
      </w:r>
      <w:r w:rsidRPr="00B23E3F">
        <w:rPr>
          <w:rFonts w:ascii="Verdana" w:eastAsia="Times New Roman" w:hAnsi="Verdana"/>
          <w:sz w:val="18"/>
          <w:szCs w:val="18"/>
        </w:rPr>
        <w:t xml:space="preserve"> internationale organisaties</w:t>
      </w:r>
      <w:r>
        <w:rPr>
          <w:rFonts w:ascii="Verdana" w:eastAsia="Times New Roman" w:hAnsi="Verdana"/>
          <w:sz w:val="18"/>
          <w:szCs w:val="18"/>
        </w:rPr>
        <w:t xml:space="preserve"> beschadigt</w:t>
      </w:r>
      <w:r w:rsidR="00736DC1">
        <w:rPr>
          <w:rFonts w:ascii="Verdana" w:eastAsia="Times New Roman" w:hAnsi="Verdana"/>
          <w:sz w:val="18"/>
          <w:szCs w:val="18"/>
        </w:rPr>
        <w:t xml:space="preserve"> en dit belang zwaarder weegt dan het belang van openbaarheid</w:t>
      </w:r>
      <w:r w:rsidRPr="00B23E3F">
        <w:rPr>
          <w:rFonts w:ascii="Verdana" w:eastAsia="Times New Roman" w:hAnsi="Verdana"/>
          <w:sz w:val="18"/>
          <w:szCs w:val="18"/>
        </w:rPr>
        <w:t>.</w:t>
      </w:r>
      <w:r>
        <w:rPr>
          <w:rFonts w:ascii="Verdana" w:eastAsia="Times New Roman" w:hAnsi="Verdana"/>
          <w:sz w:val="18"/>
          <w:szCs w:val="18"/>
        </w:rPr>
        <w:t xml:space="preserve"> </w:t>
      </w:r>
      <w:r w:rsidR="00CB44FA">
        <w:rPr>
          <w:rFonts w:ascii="Verdana" w:eastAsia="Times New Roman" w:hAnsi="Verdana"/>
          <w:sz w:val="18"/>
          <w:szCs w:val="18"/>
        </w:rPr>
        <w:t>Het betreft hier &lt;</w:t>
      </w:r>
      <w:r w:rsidR="00CB44FA" w:rsidRPr="00D733B1">
        <w:rPr>
          <w:rFonts w:ascii="Verdana" w:eastAsia="Times New Roman" w:hAnsi="Verdana"/>
          <w:i/>
          <w:sz w:val="18"/>
          <w:szCs w:val="18"/>
        </w:rPr>
        <w:t xml:space="preserve">nader motiveren, denk bijvoorbeeld aan: </w:t>
      </w:r>
      <w:r w:rsidR="00D1070D">
        <w:rPr>
          <w:rFonts w:ascii="Verdana" w:eastAsia="Times New Roman" w:hAnsi="Verdana"/>
          <w:i/>
          <w:sz w:val="18"/>
          <w:szCs w:val="18"/>
        </w:rPr>
        <w:t>documenten</w:t>
      </w:r>
      <w:r w:rsidR="00CB44FA" w:rsidRPr="00D733B1">
        <w:rPr>
          <w:rFonts w:ascii="Verdana" w:eastAsia="Times New Roman" w:hAnsi="Verdana"/>
          <w:i/>
          <w:sz w:val="18"/>
          <w:szCs w:val="18"/>
        </w:rPr>
        <w:t xml:space="preserve"> die in het diplomatieke verkeer worden gewisseld, interne </w:t>
      </w:r>
      <w:r w:rsidR="00D1070D">
        <w:rPr>
          <w:rFonts w:ascii="Verdana" w:eastAsia="Times New Roman" w:hAnsi="Verdana"/>
          <w:i/>
          <w:sz w:val="18"/>
          <w:szCs w:val="18"/>
        </w:rPr>
        <w:t>documenten</w:t>
      </w:r>
      <w:r w:rsidR="00CB44FA" w:rsidRPr="00D733B1">
        <w:rPr>
          <w:rFonts w:ascii="Verdana" w:eastAsia="Times New Roman" w:hAnsi="Verdana"/>
          <w:i/>
          <w:sz w:val="18"/>
          <w:szCs w:val="18"/>
        </w:rPr>
        <w:t xml:space="preserve"> van internationale organisaties en voorbereidende </w:t>
      </w:r>
      <w:r w:rsidR="00D1070D">
        <w:rPr>
          <w:rFonts w:ascii="Verdana" w:eastAsia="Times New Roman" w:hAnsi="Verdana"/>
          <w:i/>
          <w:sz w:val="18"/>
          <w:szCs w:val="18"/>
        </w:rPr>
        <w:t>documenten</w:t>
      </w:r>
      <w:r w:rsidR="00CB44FA" w:rsidRPr="00D733B1">
        <w:rPr>
          <w:rFonts w:ascii="Verdana" w:eastAsia="Times New Roman" w:hAnsi="Verdana"/>
          <w:i/>
          <w:sz w:val="18"/>
          <w:szCs w:val="18"/>
        </w:rPr>
        <w:t xml:space="preserve"> voor verdragen en andere internationale afspraken</w:t>
      </w:r>
      <w:r w:rsidR="00CB44FA">
        <w:rPr>
          <w:rFonts w:ascii="Verdana" w:eastAsia="Times New Roman" w:hAnsi="Verdana"/>
          <w:sz w:val="18"/>
          <w:szCs w:val="18"/>
        </w:rPr>
        <w:t xml:space="preserve">&gt;. </w:t>
      </w:r>
      <w:r w:rsidR="00161455">
        <w:rPr>
          <w:rFonts w:ascii="Verdana" w:eastAsia="Times New Roman" w:hAnsi="Verdana"/>
          <w:sz w:val="18"/>
          <w:szCs w:val="18"/>
        </w:rPr>
        <w:t xml:space="preserve">Ook in het internationale contact is openbaarheid en transparantie steeds gebruikelijker en </w:t>
      </w:r>
      <w:r w:rsidR="00736DC1">
        <w:rPr>
          <w:rFonts w:ascii="Verdana" w:eastAsia="Times New Roman" w:hAnsi="Verdana"/>
          <w:sz w:val="18"/>
          <w:szCs w:val="18"/>
        </w:rPr>
        <w:t>belangrijker</w:t>
      </w:r>
      <w:r w:rsidR="00161455">
        <w:rPr>
          <w:rFonts w:ascii="Verdana" w:eastAsia="Times New Roman" w:hAnsi="Verdana"/>
          <w:sz w:val="18"/>
          <w:szCs w:val="18"/>
        </w:rPr>
        <w:t xml:space="preserve"> voor het goede functioneren van de democratische rechtsorde. In dit geval echter kan worden aangenomen dat </w:t>
      </w:r>
      <w:r w:rsidR="00CB44FA">
        <w:rPr>
          <w:rFonts w:ascii="Verdana" w:eastAsia="Times New Roman" w:hAnsi="Verdana"/>
          <w:sz w:val="18"/>
          <w:szCs w:val="18"/>
        </w:rPr>
        <w:t xml:space="preserve">in de toekomst het </w:t>
      </w:r>
      <w:r w:rsidR="00386B01">
        <w:rPr>
          <w:rFonts w:ascii="Verdana" w:eastAsia="Times New Roman" w:hAnsi="Verdana"/>
          <w:sz w:val="18"/>
          <w:szCs w:val="18"/>
        </w:rPr>
        <w:t>overleg</w:t>
      </w:r>
      <w:r w:rsidR="00CB44FA">
        <w:rPr>
          <w:rFonts w:ascii="Verdana" w:eastAsia="Times New Roman" w:hAnsi="Verdana"/>
          <w:sz w:val="18"/>
          <w:szCs w:val="18"/>
        </w:rPr>
        <w:t xml:space="preserve"> met die landen of internationale organisaties </w:t>
      </w:r>
      <w:r w:rsidR="00386B01">
        <w:rPr>
          <w:rFonts w:ascii="Verdana" w:eastAsia="Times New Roman" w:hAnsi="Verdana"/>
          <w:sz w:val="18"/>
          <w:szCs w:val="18"/>
        </w:rPr>
        <w:t>moeilijker gaat</w:t>
      </w:r>
      <w:r w:rsidR="00736DC1">
        <w:rPr>
          <w:rFonts w:ascii="Verdana" w:eastAsia="Times New Roman" w:hAnsi="Verdana"/>
          <w:sz w:val="18"/>
          <w:szCs w:val="18"/>
        </w:rPr>
        <w:t>, wanneer ik deze informatie openbaar maak</w:t>
      </w:r>
      <w:r w:rsidR="00CB44FA">
        <w:rPr>
          <w:rFonts w:ascii="Verdana" w:eastAsia="Times New Roman" w:hAnsi="Verdana"/>
          <w:sz w:val="18"/>
          <w:szCs w:val="18"/>
        </w:rPr>
        <w:t xml:space="preserve">. </w:t>
      </w:r>
      <w:r w:rsidR="00161455">
        <w:rPr>
          <w:rFonts w:ascii="Verdana" w:eastAsia="Times New Roman" w:hAnsi="Verdana"/>
          <w:sz w:val="18"/>
          <w:szCs w:val="18"/>
        </w:rPr>
        <w:t>Dit omdat &lt;</w:t>
      </w:r>
      <w:r w:rsidR="00161455" w:rsidRPr="00D733B1">
        <w:rPr>
          <w:rFonts w:ascii="Verdana" w:eastAsia="Times New Roman" w:hAnsi="Verdana"/>
          <w:i/>
          <w:sz w:val="18"/>
          <w:szCs w:val="18"/>
        </w:rPr>
        <w:t>nader motiveren</w:t>
      </w:r>
      <w:r w:rsidR="00161455">
        <w:rPr>
          <w:rFonts w:ascii="Verdana" w:eastAsia="Times New Roman" w:hAnsi="Verdana"/>
          <w:sz w:val="18"/>
          <w:szCs w:val="18"/>
        </w:rPr>
        <w:t xml:space="preserve">&gt;. </w:t>
      </w:r>
      <w:r w:rsidRPr="00B23E3F">
        <w:rPr>
          <w:rFonts w:ascii="Verdana" w:eastAsia="Times New Roman" w:hAnsi="Verdana"/>
          <w:sz w:val="18"/>
          <w:szCs w:val="18"/>
        </w:rPr>
        <w:t xml:space="preserve">Ik </w:t>
      </w:r>
      <w:r w:rsidR="004E31C8">
        <w:rPr>
          <w:rFonts w:ascii="Verdana" w:eastAsia="Times New Roman" w:hAnsi="Verdana"/>
          <w:sz w:val="18"/>
          <w:szCs w:val="18"/>
        </w:rPr>
        <w:t xml:space="preserve">zal deze </w:t>
      </w:r>
      <w:r w:rsidRPr="00B23E3F">
        <w:rPr>
          <w:rFonts w:ascii="Verdana" w:eastAsia="Times New Roman" w:hAnsi="Verdana"/>
          <w:sz w:val="18"/>
          <w:szCs w:val="18"/>
        </w:rPr>
        <w:t xml:space="preserve">informatie </w:t>
      </w:r>
      <w:r w:rsidR="004E31C8">
        <w:rPr>
          <w:rFonts w:ascii="Verdana" w:eastAsia="Times New Roman" w:hAnsi="Verdana"/>
          <w:sz w:val="18"/>
          <w:szCs w:val="18"/>
        </w:rPr>
        <w:t>daarom niet openbaar maken.</w:t>
      </w:r>
    </w:p>
    <w:p w14:paraId="5E6AF49A" w14:textId="5C4C40DE" w:rsidR="00F37D71" w:rsidRPr="00B23E3F" w:rsidRDefault="00F37D71" w:rsidP="006F4ACC">
      <w:pPr>
        <w:spacing w:line="240" w:lineRule="atLeast"/>
        <w:rPr>
          <w:rFonts w:ascii="Verdana" w:eastAsia="Times New Roman" w:hAnsi="Verdana"/>
          <w:i/>
          <w:sz w:val="18"/>
          <w:szCs w:val="18"/>
        </w:rPr>
      </w:pPr>
      <w:r>
        <w:rPr>
          <w:rFonts w:ascii="Verdana" w:eastAsia="Times New Roman" w:hAnsi="Verdana"/>
          <w:sz w:val="18"/>
          <w:szCs w:val="18"/>
        </w:rPr>
        <w:t>(</w:t>
      </w:r>
      <w:r w:rsidRPr="00F37D71">
        <w:rPr>
          <w:rFonts w:ascii="Verdana" w:eastAsia="Times New Roman" w:hAnsi="Verdana"/>
          <w:b/>
          <w:sz w:val="18"/>
          <w:szCs w:val="18"/>
          <w:u w:val="single"/>
        </w:rPr>
        <w:t>Nb</w:t>
      </w:r>
      <w:r w:rsidR="00FE1086">
        <w:rPr>
          <w:rFonts w:ascii="Verdana" w:eastAsia="Times New Roman" w:hAnsi="Verdana"/>
          <w:sz w:val="18"/>
          <w:szCs w:val="18"/>
          <w:u w:val="single"/>
        </w:rPr>
        <w:t>: A</w:t>
      </w:r>
      <w:r w:rsidRPr="00F37D71">
        <w:rPr>
          <w:rFonts w:ascii="Verdana" w:eastAsia="Times New Roman" w:hAnsi="Verdana"/>
          <w:sz w:val="18"/>
          <w:szCs w:val="18"/>
          <w:u w:val="single"/>
        </w:rPr>
        <w:t>ls het om milieu-informatie gaat, moet nadrukkelijk nagegaan worden of de betreffende landen/organisaties bezwaar hebben tegen openbaarmaking en moet als er bezwaren zijn, altijd bekeken worden wat en in welke vorm dan wel de informatie openbaar gemaakt kan worden.)</w:t>
      </w:r>
    </w:p>
    <w:p w14:paraId="4836A69D" w14:textId="77777777" w:rsidR="00386B01" w:rsidRDefault="00386B01" w:rsidP="006F4ACC">
      <w:pPr>
        <w:spacing w:line="240" w:lineRule="atLeast"/>
        <w:rPr>
          <w:rFonts w:ascii="Verdana" w:eastAsia="Times New Roman" w:hAnsi="Verdana"/>
          <w:b/>
          <w:i/>
          <w:sz w:val="18"/>
          <w:szCs w:val="18"/>
        </w:rPr>
      </w:pPr>
    </w:p>
    <w:p w14:paraId="73A2B9BC" w14:textId="77777777" w:rsidR="00386B01" w:rsidRDefault="00386B01" w:rsidP="006F4ACC">
      <w:pPr>
        <w:spacing w:line="240" w:lineRule="atLeast"/>
        <w:rPr>
          <w:rFonts w:ascii="Verdana" w:eastAsia="Times New Roman" w:hAnsi="Verdana"/>
          <w:b/>
          <w:i/>
          <w:sz w:val="18"/>
          <w:szCs w:val="18"/>
        </w:rPr>
      </w:pPr>
    </w:p>
    <w:p w14:paraId="44BC664B" w14:textId="77777777" w:rsidR="006F4ACC" w:rsidRPr="00B23E3F" w:rsidRDefault="006F4ACC" w:rsidP="006F4ACC">
      <w:pPr>
        <w:spacing w:line="240" w:lineRule="atLeast"/>
        <w:rPr>
          <w:rFonts w:ascii="Verdana" w:eastAsia="Times New Roman" w:hAnsi="Verdana"/>
          <w:b/>
          <w:i/>
          <w:sz w:val="18"/>
          <w:szCs w:val="18"/>
        </w:rPr>
      </w:pPr>
      <w:r w:rsidRPr="00B23E3F">
        <w:rPr>
          <w:rFonts w:ascii="Verdana" w:eastAsia="Times New Roman" w:hAnsi="Verdana"/>
          <w:b/>
          <w:i/>
          <w:sz w:val="18"/>
          <w:szCs w:val="18"/>
        </w:rPr>
        <w:lastRenderedPageBreak/>
        <w:t>De economische of financiële belangen van de Staat, van andere publiekrechtelijke lichamen of de in artikel 1a, onder c en d, bedoelde bestuursorganen</w:t>
      </w:r>
      <w:r w:rsidRPr="00B23E3F">
        <w:rPr>
          <w:rStyle w:val="Voetnootmarkering"/>
          <w:rFonts w:ascii="Verdana" w:eastAsia="Times New Roman" w:hAnsi="Verdana"/>
          <w:b/>
          <w:i/>
          <w:sz w:val="18"/>
          <w:szCs w:val="18"/>
        </w:rPr>
        <w:footnoteReference w:id="1"/>
      </w:r>
      <w:r w:rsidRPr="00B23E3F">
        <w:rPr>
          <w:rFonts w:ascii="Verdana" w:eastAsia="Times New Roman" w:hAnsi="Verdana"/>
          <w:b/>
          <w:i/>
          <w:sz w:val="18"/>
          <w:szCs w:val="18"/>
        </w:rPr>
        <w:t xml:space="preserve"> </w:t>
      </w:r>
    </w:p>
    <w:p w14:paraId="0AAD34F9" w14:textId="77777777" w:rsidR="006F4ACC" w:rsidRDefault="006F4ACC"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tweede lid, aanhef en onder b,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sidR="00386B01">
        <w:rPr>
          <w:rFonts w:ascii="Verdana" w:eastAsia="Times New Roman" w:hAnsi="Verdana"/>
          <w:sz w:val="18"/>
          <w:szCs w:val="18"/>
        </w:rPr>
        <w:t>kan ik geen informatie openbaar maken</w:t>
      </w:r>
      <w:r>
        <w:rPr>
          <w:rFonts w:ascii="Verdana" w:eastAsia="Times New Roman" w:hAnsi="Verdana"/>
          <w:sz w:val="18"/>
          <w:szCs w:val="18"/>
        </w:rPr>
        <w:t xml:space="preserve"> als dit</w:t>
      </w:r>
      <w:r w:rsidRPr="00B23E3F">
        <w:rPr>
          <w:rFonts w:ascii="Verdana" w:eastAsia="Times New Roman" w:hAnsi="Verdana"/>
          <w:sz w:val="18"/>
          <w:szCs w:val="18"/>
        </w:rPr>
        <w:t xml:space="preserve"> de economische of financiële belangen van -</w:t>
      </w:r>
      <w:r w:rsidR="004E31C8">
        <w:rPr>
          <w:rFonts w:ascii="Verdana" w:eastAsia="Times New Roman" w:hAnsi="Verdana"/>
          <w:sz w:val="18"/>
          <w:szCs w:val="18"/>
        </w:rPr>
        <w:t xml:space="preserve"> </w:t>
      </w:r>
      <w:r w:rsidRPr="00B23E3F">
        <w:rPr>
          <w:rFonts w:ascii="Verdana" w:eastAsia="Times New Roman" w:hAnsi="Verdana"/>
          <w:sz w:val="18"/>
          <w:szCs w:val="18"/>
        </w:rPr>
        <w:t>onder meer</w:t>
      </w:r>
      <w:r w:rsidR="004E31C8">
        <w:rPr>
          <w:rFonts w:ascii="Verdana" w:eastAsia="Times New Roman" w:hAnsi="Verdana"/>
          <w:sz w:val="18"/>
          <w:szCs w:val="18"/>
        </w:rPr>
        <w:t xml:space="preserve"> </w:t>
      </w:r>
      <w:r w:rsidRPr="00B23E3F">
        <w:rPr>
          <w:rFonts w:ascii="Verdana" w:eastAsia="Times New Roman" w:hAnsi="Verdana"/>
          <w:sz w:val="18"/>
          <w:szCs w:val="18"/>
        </w:rPr>
        <w:t>- de Staat</w:t>
      </w:r>
      <w:r>
        <w:rPr>
          <w:rFonts w:ascii="Verdana" w:eastAsia="Times New Roman" w:hAnsi="Verdana"/>
          <w:sz w:val="18"/>
          <w:szCs w:val="18"/>
        </w:rPr>
        <w:t xml:space="preserve"> beschadigt</w:t>
      </w:r>
      <w:r w:rsidR="00386B01">
        <w:rPr>
          <w:rFonts w:ascii="Verdana" w:eastAsia="Times New Roman" w:hAnsi="Verdana"/>
          <w:sz w:val="18"/>
          <w:szCs w:val="18"/>
        </w:rPr>
        <w:t xml:space="preserve"> en dit belang zwaarder weegt dan het belang van openbaarheid</w:t>
      </w:r>
      <w:r w:rsidRPr="00B23E3F">
        <w:rPr>
          <w:rFonts w:ascii="Verdana" w:eastAsia="Times New Roman" w:hAnsi="Verdana"/>
          <w:sz w:val="18"/>
          <w:szCs w:val="18"/>
        </w:rPr>
        <w:t xml:space="preserve">. </w:t>
      </w:r>
      <w:r>
        <w:rPr>
          <w:rFonts w:ascii="Verdana" w:eastAsia="Times New Roman" w:hAnsi="Verdana"/>
          <w:sz w:val="18"/>
          <w:szCs w:val="18"/>
        </w:rPr>
        <w:t>Openbaarmaking van de informatie kan gevolgen hebben voor een</w:t>
      </w:r>
      <w:r w:rsidRPr="004C0AF6">
        <w:rPr>
          <w:rFonts w:ascii="Verdana" w:eastAsia="Times New Roman" w:hAnsi="Verdana"/>
          <w:sz w:val="18"/>
          <w:szCs w:val="18"/>
        </w:rPr>
        <w:t xml:space="preserve"> privaatrechtelijke verhouding met een onderneming of burger, b</w:t>
      </w:r>
      <w:r>
        <w:rPr>
          <w:rFonts w:ascii="Verdana" w:eastAsia="Times New Roman" w:hAnsi="Verdana"/>
          <w:sz w:val="18"/>
          <w:szCs w:val="18"/>
        </w:rPr>
        <w:t xml:space="preserve">ijvoorbeeld bij </w:t>
      </w:r>
      <w:r w:rsidRPr="004C0AF6">
        <w:rPr>
          <w:rFonts w:ascii="Verdana" w:eastAsia="Times New Roman" w:hAnsi="Verdana"/>
          <w:sz w:val="18"/>
          <w:szCs w:val="18"/>
        </w:rPr>
        <w:t xml:space="preserve">onderhandelingen tussen de overheid en </w:t>
      </w:r>
      <w:r w:rsidR="00386B01">
        <w:rPr>
          <w:rFonts w:ascii="Verdana" w:eastAsia="Times New Roman" w:hAnsi="Verdana"/>
          <w:sz w:val="18"/>
          <w:szCs w:val="18"/>
        </w:rPr>
        <w:t xml:space="preserve">ondernemingen of burgers. </w:t>
      </w:r>
    </w:p>
    <w:p w14:paraId="31D5F340" w14:textId="77777777" w:rsidR="006F4ACC" w:rsidRPr="00B23E3F" w:rsidRDefault="006F4ACC" w:rsidP="006F4ACC">
      <w:pPr>
        <w:spacing w:line="240" w:lineRule="atLeast"/>
        <w:rPr>
          <w:rFonts w:ascii="Verdana" w:eastAsia="Times New Roman" w:hAnsi="Verdana"/>
          <w:sz w:val="18"/>
          <w:szCs w:val="18"/>
        </w:rPr>
      </w:pPr>
      <w:r w:rsidRPr="00B23E3F">
        <w:rPr>
          <w:rFonts w:ascii="Verdana" w:eastAsia="Times New Roman" w:hAnsi="Verdana"/>
          <w:i/>
          <w:sz w:val="18"/>
          <w:szCs w:val="18"/>
        </w:rPr>
        <w:t>Bij geen milieu-informatie:</w:t>
      </w:r>
      <w:r w:rsidRPr="00B23E3F">
        <w:rPr>
          <w:rFonts w:ascii="Verdana" w:eastAsia="Times New Roman" w:hAnsi="Verdana"/>
          <w:sz w:val="18"/>
          <w:szCs w:val="18"/>
        </w:rPr>
        <w:t xml:space="preserve"> </w:t>
      </w:r>
    </w:p>
    <w:p w14:paraId="77E199F7" w14:textId="77777777" w:rsidR="006F4ACC" w:rsidRPr="00B23E3F" w:rsidRDefault="006F4ACC" w:rsidP="006F4ACC">
      <w:pPr>
        <w:spacing w:line="240" w:lineRule="atLeast"/>
        <w:rPr>
          <w:rFonts w:ascii="Verdana" w:eastAsia="Times New Roman" w:hAnsi="Verdana"/>
          <w:i/>
          <w:sz w:val="18"/>
          <w:szCs w:val="18"/>
        </w:rPr>
      </w:pPr>
      <w:r>
        <w:rPr>
          <w:rFonts w:ascii="Verdana" w:eastAsia="Times New Roman" w:hAnsi="Verdana"/>
          <w:sz w:val="18"/>
          <w:szCs w:val="18"/>
        </w:rPr>
        <w:t>Bij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 xml:space="preserve">documenten </w:t>
      </w:r>
      <w:r>
        <w:rPr>
          <w:rFonts w:ascii="Verdana" w:eastAsia="Times New Roman" w:hAnsi="Verdana"/>
          <w:sz w:val="18"/>
          <w:szCs w:val="18"/>
        </w:rPr>
        <w:t>is dit het geval</w:t>
      </w:r>
      <w:r w:rsidR="00161455">
        <w:rPr>
          <w:rFonts w:ascii="Verdana" w:eastAsia="Times New Roman" w:hAnsi="Verdana"/>
          <w:sz w:val="18"/>
          <w:szCs w:val="18"/>
        </w:rPr>
        <w:t>.</w:t>
      </w:r>
      <w:r>
        <w:rPr>
          <w:rFonts w:ascii="Verdana" w:eastAsia="Times New Roman" w:hAnsi="Verdana"/>
          <w:sz w:val="18"/>
          <w:szCs w:val="18"/>
        </w:rPr>
        <w:t xml:space="preserve"> Ik vind </w:t>
      </w:r>
      <w:r w:rsidRPr="00B23E3F">
        <w:rPr>
          <w:rFonts w:ascii="Verdana" w:eastAsia="Times New Roman" w:hAnsi="Verdana"/>
          <w:sz w:val="18"/>
          <w:szCs w:val="18"/>
        </w:rPr>
        <w:t xml:space="preserve">dit belang </w:t>
      </w:r>
      <w:r w:rsidR="00386B01">
        <w:rPr>
          <w:rFonts w:ascii="Verdana" w:eastAsia="Times New Roman" w:hAnsi="Verdana"/>
          <w:sz w:val="18"/>
          <w:szCs w:val="18"/>
        </w:rPr>
        <w:t xml:space="preserve">in dit geval zwaarder </w:t>
      </w:r>
      <w:r w:rsidRPr="00B23E3F">
        <w:rPr>
          <w:rFonts w:ascii="Verdana" w:eastAsia="Times New Roman" w:hAnsi="Verdana"/>
          <w:sz w:val="18"/>
          <w:szCs w:val="18"/>
        </w:rPr>
        <w:t xml:space="preserve">wegen dan het belang van openbaarheid </w:t>
      </w:r>
      <w:r w:rsidR="00386B01">
        <w:rPr>
          <w:rFonts w:ascii="Verdana" w:eastAsia="Times New Roman" w:hAnsi="Verdana"/>
          <w:sz w:val="18"/>
          <w:szCs w:val="18"/>
        </w:rPr>
        <w:t xml:space="preserve">omdat </w:t>
      </w:r>
      <w:r w:rsidRPr="00B23E3F">
        <w:rPr>
          <w:rFonts w:ascii="Verdana" w:eastAsia="Times New Roman" w:hAnsi="Verdana"/>
          <w:sz w:val="18"/>
          <w:szCs w:val="18"/>
        </w:rPr>
        <w:t>&lt;</w:t>
      </w:r>
      <w:r w:rsidR="004E31C8">
        <w:rPr>
          <w:rFonts w:ascii="Verdana" w:eastAsia="Times New Roman" w:hAnsi="Verdana"/>
          <w:i/>
          <w:sz w:val="18"/>
          <w:szCs w:val="18"/>
        </w:rPr>
        <w:t>nader motiveren&gt;</w:t>
      </w:r>
      <w:r>
        <w:rPr>
          <w:rFonts w:ascii="Verdana" w:eastAsia="Times New Roman" w:hAnsi="Verdana"/>
          <w:sz w:val="18"/>
          <w:szCs w:val="18"/>
        </w:rPr>
        <w:t xml:space="preserve">. Ik </w:t>
      </w:r>
      <w:r w:rsidR="004E31C8">
        <w:rPr>
          <w:rFonts w:ascii="Verdana" w:eastAsia="Times New Roman" w:hAnsi="Verdana"/>
          <w:sz w:val="18"/>
          <w:szCs w:val="18"/>
        </w:rPr>
        <w:t xml:space="preserve">maak deze </w:t>
      </w:r>
      <w:r w:rsidRPr="00B23E3F">
        <w:rPr>
          <w:rFonts w:ascii="Verdana" w:eastAsia="Times New Roman" w:hAnsi="Verdana"/>
          <w:sz w:val="18"/>
          <w:szCs w:val="18"/>
        </w:rPr>
        <w:t xml:space="preserve">informatie </w:t>
      </w:r>
      <w:r w:rsidR="004E31C8">
        <w:rPr>
          <w:rFonts w:ascii="Verdana" w:eastAsia="Times New Roman" w:hAnsi="Verdana"/>
          <w:sz w:val="18"/>
          <w:szCs w:val="18"/>
        </w:rPr>
        <w:t>daarom niet openbaar.</w:t>
      </w:r>
    </w:p>
    <w:p w14:paraId="24DC9005" w14:textId="77777777" w:rsidR="006F4ACC" w:rsidRPr="00584465" w:rsidRDefault="00A37DAC" w:rsidP="006F4ACC">
      <w:pPr>
        <w:spacing w:after="0" w:line="240" w:lineRule="atLeast"/>
        <w:rPr>
          <w:rFonts w:ascii="Verdana" w:eastAsia="Times New Roman" w:hAnsi="Verdana"/>
          <w:i/>
          <w:sz w:val="18"/>
          <w:szCs w:val="18"/>
        </w:rPr>
      </w:pPr>
      <w:r>
        <w:rPr>
          <w:rFonts w:ascii="Verdana" w:eastAsia="Times New Roman" w:hAnsi="Verdana"/>
          <w:i/>
          <w:sz w:val="18"/>
          <w:szCs w:val="18"/>
        </w:rPr>
        <w:t xml:space="preserve">VOORBEELD: </w:t>
      </w:r>
      <w:r w:rsidR="006F4ACC" w:rsidRPr="00584465">
        <w:rPr>
          <w:rFonts w:ascii="Verdana" w:eastAsia="Times New Roman" w:hAnsi="Verdana"/>
          <w:i/>
          <w:sz w:val="18"/>
          <w:szCs w:val="18"/>
        </w:rPr>
        <w:t>In geval van informatie uit cont</w:t>
      </w:r>
      <w:r>
        <w:rPr>
          <w:rFonts w:ascii="Verdana" w:eastAsia="Times New Roman" w:hAnsi="Verdana"/>
          <w:i/>
          <w:sz w:val="18"/>
          <w:szCs w:val="18"/>
        </w:rPr>
        <w:t>racten/onderhandelingsprocessen</w:t>
      </w:r>
    </w:p>
    <w:p w14:paraId="3C8DC9E3" w14:textId="77777777" w:rsidR="004E31C8" w:rsidRDefault="006F4ACC" w:rsidP="006F4ACC">
      <w:pPr>
        <w:spacing w:after="0" w:line="240" w:lineRule="atLeast"/>
        <w:rPr>
          <w:rFonts w:ascii="Verdana" w:eastAsia="Times New Roman" w:hAnsi="Verdana"/>
          <w:sz w:val="18"/>
          <w:szCs w:val="18"/>
        </w:rPr>
      </w:pPr>
      <w:r w:rsidRPr="00F12C50">
        <w:rPr>
          <w:rFonts w:ascii="Verdana" w:eastAsia="Times New Roman" w:hAnsi="Verdana"/>
          <w:sz w:val="18"/>
          <w:szCs w:val="18"/>
        </w:rPr>
        <w:t xml:space="preserve">De financiële belangen van de Staat worden geschaad als bekend wordt welke prijs de Staat bereid is te betalen voor </w:t>
      </w:r>
      <w:r>
        <w:rPr>
          <w:rFonts w:ascii="Verdana" w:eastAsia="Times New Roman" w:hAnsi="Verdana"/>
          <w:sz w:val="18"/>
          <w:szCs w:val="18"/>
        </w:rPr>
        <w:t>&lt;</w:t>
      </w:r>
      <w:r w:rsidRPr="00D733B1">
        <w:rPr>
          <w:rFonts w:ascii="Verdana" w:eastAsia="Times New Roman" w:hAnsi="Verdana"/>
          <w:i/>
          <w:sz w:val="18"/>
          <w:szCs w:val="18"/>
        </w:rPr>
        <w:t xml:space="preserve">noem kwestie, </w:t>
      </w:r>
      <w:proofErr w:type="spellStart"/>
      <w:r w:rsidRPr="00D733B1">
        <w:rPr>
          <w:rFonts w:ascii="Verdana" w:eastAsia="Times New Roman" w:hAnsi="Verdana"/>
          <w:i/>
          <w:sz w:val="18"/>
          <w:szCs w:val="18"/>
        </w:rPr>
        <w:t>vb</w:t>
      </w:r>
      <w:proofErr w:type="spellEnd"/>
      <w:r w:rsidRPr="00D733B1">
        <w:rPr>
          <w:rFonts w:ascii="Verdana" w:eastAsia="Times New Roman" w:hAnsi="Verdana"/>
          <w:i/>
          <w:sz w:val="18"/>
          <w:szCs w:val="18"/>
        </w:rPr>
        <w:t>: diensten/aankopen</w:t>
      </w:r>
      <w:r>
        <w:rPr>
          <w:rFonts w:ascii="Verdana" w:eastAsia="Times New Roman" w:hAnsi="Verdana"/>
          <w:sz w:val="18"/>
          <w:szCs w:val="18"/>
        </w:rPr>
        <w:t>&gt;</w:t>
      </w:r>
      <w:r w:rsidRPr="00F12C50">
        <w:rPr>
          <w:rFonts w:ascii="Verdana" w:eastAsia="Times New Roman" w:hAnsi="Verdana"/>
          <w:sz w:val="18"/>
          <w:szCs w:val="18"/>
        </w:rPr>
        <w:t xml:space="preserve">. </w:t>
      </w:r>
      <w:r w:rsidR="00386B01">
        <w:rPr>
          <w:rFonts w:ascii="Verdana" w:eastAsia="Times New Roman" w:hAnsi="Verdana"/>
          <w:sz w:val="18"/>
          <w:szCs w:val="18"/>
        </w:rPr>
        <w:t>De onderhandelingspositie van &lt;</w:t>
      </w:r>
      <w:r w:rsidR="00386B01" w:rsidRPr="00386B01">
        <w:rPr>
          <w:rFonts w:ascii="Verdana" w:eastAsia="Times New Roman" w:hAnsi="Verdana"/>
          <w:i/>
          <w:sz w:val="18"/>
          <w:szCs w:val="18"/>
        </w:rPr>
        <w:t>noem bestuursorgaan</w:t>
      </w:r>
      <w:r w:rsidR="00386B01">
        <w:rPr>
          <w:rFonts w:ascii="Verdana" w:eastAsia="Times New Roman" w:hAnsi="Verdana"/>
          <w:sz w:val="18"/>
          <w:szCs w:val="18"/>
        </w:rPr>
        <w:t>&gt; kan in de toekomst slechter worden door openbaarmaking van &lt;</w:t>
      </w:r>
      <w:r w:rsidR="00386B01" w:rsidRPr="00386B01">
        <w:rPr>
          <w:rFonts w:ascii="Verdana" w:eastAsia="Times New Roman" w:hAnsi="Verdana"/>
          <w:i/>
          <w:sz w:val="18"/>
          <w:szCs w:val="18"/>
        </w:rPr>
        <w:t>noem kwestie&gt;</w:t>
      </w:r>
      <w:r w:rsidR="00386B01">
        <w:rPr>
          <w:rFonts w:ascii="Verdana" w:eastAsia="Times New Roman" w:hAnsi="Verdana"/>
          <w:sz w:val="18"/>
          <w:szCs w:val="18"/>
        </w:rPr>
        <w:t xml:space="preserve">. </w:t>
      </w:r>
      <w:r>
        <w:rPr>
          <w:rFonts w:ascii="Verdana" w:eastAsia="Times New Roman" w:hAnsi="Verdana"/>
          <w:sz w:val="18"/>
          <w:szCs w:val="18"/>
        </w:rPr>
        <w:t>Als deze informatie openbaar zou worden gemaakt, dan zouden &lt;</w:t>
      </w:r>
      <w:r w:rsidRPr="00D733B1">
        <w:rPr>
          <w:rFonts w:ascii="Verdana" w:eastAsia="Times New Roman" w:hAnsi="Verdana"/>
          <w:i/>
          <w:sz w:val="18"/>
          <w:szCs w:val="18"/>
        </w:rPr>
        <w:t>noem vorm van tegenpartij</w:t>
      </w:r>
      <w:r w:rsidR="00386B01">
        <w:rPr>
          <w:rFonts w:ascii="Verdana" w:eastAsia="Times New Roman" w:hAnsi="Verdana"/>
          <w:sz w:val="18"/>
          <w:szCs w:val="18"/>
        </w:rPr>
        <w:t xml:space="preserve">&gt; </w:t>
      </w:r>
      <w:r>
        <w:rPr>
          <w:rFonts w:ascii="Verdana" w:eastAsia="Times New Roman" w:hAnsi="Verdana"/>
          <w:sz w:val="18"/>
          <w:szCs w:val="18"/>
        </w:rPr>
        <w:t xml:space="preserve">deze informatie kunnen </w:t>
      </w:r>
      <w:r w:rsidR="00386B01">
        <w:rPr>
          <w:rFonts w:ascii="Verdana" w:eastAsia="Times New Roman" w:hAnsi="Verdana"/>
          <w:sz w:val="18"/>
          <w:szCs w:val="18"/>
        </w:rPr>
        <w:t xml:space="preserve">gebruiken in hun voordeel in </w:t>
      </w:r>
      <w:r>
        <w:rPr>
          <w:rFonts w:ascii="Verdana" w:eastAsia="Times New Roman" w:hAnsi="Verdana"/>
          <w:sz w:val="18"/>
          <w:szCs w:val="18"/>
        </w:rPr>
        <w:t xml:space="preserve">onderhandelingen of het aangaan van een overeenkomst. </w:t>
      </w:r>
      <w:r w:rsidRPr="00F12C50">
        <w:rPr>
          <w:rFonts w:ascii="Verdana" w:eastAsia="Times New Roman" w:hAnsi="Verdana"/>
          <w:sz w:val="18"/>
          <w:szCs w:val="18"/>
        </w:rPr>
        <w:t xml:space="preserve">Het belang van openbaarmaking van </w:t>
      </w:r>
      <w:r>
        <w:rPr>
          <w:rFonts w:ascii="Verdana" w:eastAsia="Times New Roman" w:hAnsi="Verdana"/>
          <w:sz w:val="18"/>
          <w:szCs w:val="18"/>
        </w:rPr>
        <w:t>zulke</w:t>
      </w:r>
      <w:r w:rsidRPr="00F12C50">
        <w:rPr>
          <w:rFonts w:ascii="Verdana" w:eastAsia="Times New Roman" w:hAnsi="Verdana"/>
          <w:sz w:val="18"/>
          <w:szCs w:val="18"/>
        </w:rPr>
        <w:t xml:space="preserve"> prijzen weegt niet op tegen deze </w:t>
      </w:r>
      <w:r w:rsidR="00386B01">
        <w:rPr>
          <w:rFonts w:ascii="Verdana" w:eastAsia="Times New Roman" w:hAnsi="Verdana"/>
          <w:sz w:val="18"/>
          <w:szCs w:val="18"/>
        </w:rPr>
        <w:t xml:space="preserve">financiële </w:t>
      </w:r>
      <w:r w:rsidRPr="00F12C50">
        <w:rPr>
          <w:rFonts w:ascii="Verdana" w:eastAsia="Times New Roman" w:hAnsi="Verdana"/>
          <w:sz w:val="18"/>
          <w:szCs w:val="18"/>
        </w:rPr>
        <w:t xml:space="preserve">belangen. </w:t>
      </w:r>
      <w:r>
        <w:rPr>
          <w:rFonts w:ascii="Verdana" w:eastAsia="Times New Roman" w:hAnsi="Verdana"/>
          <w:sz w:val="18"/>
          <w:szCs w:val="18"/>
        </w:rPr>
        <w:t xml:space="preserve">Ik </w:t>
      </w:r>
      <w:r w:rsidR="004E31C8">
        <w:rPr>
          <w:rFonts w:ascii="Verdana" w:eastAsia="Times New Roman" w:hAnsi="Verdana"/>
          <w:sz w:val="18"/>
          <w:szCs w:val="18"/>
        </w:rPr>
        <w:t>maak deze informatie daarom niet openbaar.</w:t>
      </w:r>
    </w:p>
    <w:p w14:paraId="2686DA8A" w14:textId="77777777" w:rsidR="006F4ACC" w:rsidRDefault="004E31C8" w:rsidP="006F4ACC">
      <w:pPr>
        <w:spacing w:after="0" w:line="240" w:lineRule="atLeast"/>
        <w:rPr>
          <w:rFonts w:ascii="Verdana" w:eastAsia="Times New Roman" w:hAnsi="Verdana"/>
          <w:sz w:val="18"/>
          <w:szCs w:val="18"/>
        </w:rPr>
      </w:pPr>
      <w:r>
        <w:rPr>
          <w:rFonts w:ascii="Verdana" w:eastAsia="Times New Roman" w:hAnsi="Verdana"/>
          <w:sz w:val="18"/>
          <w:szCs w:val="18"/>
        </w:rPr>
        <w:t xml:space="preserve"> </w:t>
      </w:r>
    </w:p>
    <w:p w14:paraId="1E7AA824" w14:textId="77777777" w:rsidR="006F4ACC" w:rsidRPr="00B23E3F" w:rsidRDefault="006F4ACC" w:rsidP="006F4ACC">
      <w:pPr>
        <w:spacing w:after="0" w:line="240" w:lineRule="atLeast"/>
        <w:rPr>
          <w:rFonts w:ascii="Verdana" w:eastAsia="Times New Roman" w:hAnsi="Verdana"/>
          <w:sz w:val="18"/>
          <w:szCs w:val="18"/>
          <w:highlight w:val="yellow"/>
        </w:rPr>
      </w:pPr>
      <w:r w:rsidRPr="00B23E3F">
        <w:rPr>
          <w:rFonts w:ascii="Verdana" w:eastAsia="Times New Roman" w:hAnsi="Verdana"/>
          <w:i/>
          <w:sz w:val="18"/>
          <w:szCs w:val="18"/>
        </w:rPr>
        <w:t>Bij milieu-informatie</w:t>
      </w:r>
      <w:r w:rsidRPr="00B23E3F">
        <w:rPr>
          <w:rFonts w:ascii="Verdana" w:eastAsia="Times New Roman" w:hAnsi="Verdana"/>
          <w:sz w:val="18"/>
          <w:szCs w:val="18"/>
        </w:rPr>
        <w:t>:</w:t>
      </w:r>
    </w:p>
    <w:p w14:paraId="629135E8" w14:textId="77777777" w:rsidR="006F4ACC" w:rsidRPr="00B23E3F" w:rsidRDefault="006F4ACC" w:rsidP="006F4ACC">
      <w:pPr>
        <w:spacing w:after="0" w:line="240" w:lineRule="atLeast"/>
        <w:rPr>
          <w:rFonts w:ascii="Verdana" w:eastAsia="Times New Roman" w:hAnsi="Verdana"/>
          <w:i/>
          <w:sz w:val="18"/>
          <w:szCs w:val="18"/>
        </w:rPr>
      </w:pPr>
      <w:r w:rsidRPr="00B23E3F">
        <w:rPr>
          <w:rFonts w:ascii="Verdana" w:eastAsia="Times New Roman" w:hAnsi="Verdana"/>
          <w:b/>
          <w:sz w:val="18"/>
          <w:szCs w:val="18"/>
        </w:rPr>
        <w:t>&lt;</w:t>
      </w:r>
      <w:r w:rsidRPr="00B23E3F">
        <w:rPr>
          <w:rFonts w:ascii="Verdana" w:eastAsia="Times New Roman" w:hAnsi="Verdana"/>
          <w:sz w:val="18"/>
          <w:szCs w:val="18"/>
        </w:rPr>
        <w:t>Een deel van</w:t>
      </w:r>
      <w:r w:rsidRPr="00B23E3F">
        <w:rPr>
          <w:rFonts w:ascii="Verdana" w:eastAsia="Times New Roman" w:hAnsi="Verdana"/>
          <w:b/>
          <w:sz w:val="18"/>
          <w:szCs w:val="18"/>
        </w:rPr>
        <w:t xml:space="preserve">&gt; </w:t>
      </w:r>
      <w:r w:rsidRPr="00B23E3F">
        <w:rPr>
          <w:rFonts w:ascii="Verdana" w:eastAsia="Times New Roman" w:hAnsi="Verdana"/>
          <w:sz w:val="18"/>
          <w:szCs w:val="18"/>
        </w:rPr>
        <w:t xml:space="preserve">uw verzoek heeft betrekking op milieu-informatie. Voor milieu-informatie gelden afwijkende bepalingen. </w:t>
      </w:r>
      <w:r>
        <w:rPr>
          <w:rFonts w:ascii="Verdana" w:eastAsia="Times New Roman" w:hAnsi="Verdana"/>
          <w:sz w:val="18"/>
          <w:szCs w:val="18"/>
        </w:rPr>
        <w:t>A</w:t>
      </w:r>
      <w:r w:rsidRPr="00B23E3F">
        <w:rPr>
          <w:rFonts w:ascii="Verdana" w:eastAsia="Times New Roman" w:hAnsi="Verdana"/>
          <w:sz w:val="18"/>
          <w:szCs w:val="18"/>
        </w:rPr>
        <w:t xml:space="preserve">rtikel </w:t>
      </w:r>
      <w:r>
        <w:rPr>
          <w:rFonts w:ascii="Verdana" w:eastAsia="Times New Roman" w:hAnsi="Verdana"/>
          <w:sz w:val="18"/>
          <w:szCs w:val="18"/>
        </w:rPr>
        <w:t>5.1</w:t>
      </w:r>
      <w:r w:rsidRPr="00B23E3F">
        <w:rPr>
          <w:rFonts w:ascii="Verdana" w:eastAsia="Times New Roman" w:hAnsi="Verdana"/>
          <w:sz w:val="18"/>
          <w:szCs w:val="18"/>
        </w:rPr>
        <w:t xml:space="preserve">, tweede lid, aanhef en onder b,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bepaalt dat deze grond in het geval van milieu-informatie alleen van toepassing is op handelingen met een vertrouwelijk karakter.</w:t>
      </w:r>
    </w:p>
    <w:p w14:paraId="77CDF466" w14:textId="77777777" w:rsidR="006F4ACC" w:rsidRPr="00B23E3F" w:rsidRDefault="006F4ACC" w:rsidP="006F4ACC">
      <w:pPr>
        <w:spacing w:after="0" w:line="240" w:lineRule="atLeast"/>
        <w:rPr>
          <w:rFonts w:ascii="Verdana" w:eastAsia="Times New Roman" w:hAnsi="Verdana"/>
          <w:sz w:val="18"/>
          <w:szCs w:val="18"/>
        </w:rPr>
      </w:pPr>
    </w:p>
    <w:p w14:paraId="3325D535" w14:textId="77777777" w:rsidR="006F4ACC" w:rsidRPr="00B23E3F" w:rsidRDefault="006F4ACC" w:rsidP="006F4ACC">
      <w:pPr>
        <w:spacing w:line="240" w:lineRule="atLeast"/>
        <w:rPr>
          <w:rFonts w:ascii="Verdana" w:eastAsia="Times New Roman" w:hAnsi="Verdana"/>
          <w:i/>
          <w:sz w:val="18"/>
          <w:szCs w:val="18"/>
        </w:rPr>
      </w:pPr>
      <w:r>
        <w:rPr>
          <w:rFonts w:ascii="Verdana" w:eastAsia="Times New Roman" w:hAnsi="Verdana"/>
          <w:sz w:val="18"/>
          <w:szCs w:val="18"/>
        </w:rPr>
        <w:t>Bij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 xml:space="preserve">documenten </w:t>
      </w:r>
      <w:r>
        <w:rPr>
          <w:rFonts w:ascii="Verdana" w:eastAsia="Times New Roman" w:hAnsi="Verdana"/>
          <w:sz w:val="18"/>
          <w:szCs w:val="18"/>
        </w:rPr>
        <w:t>is dit het geval</w:t>
      </w:r>
      <w:r w:rsidR="00582943">
        <w:rPr>
          <w:rFonts w:ascii="Verdana" w:eastAsia="Times New Roman" w:hAnsi="Verdana"/>
          <w:sz w:val="18"/>
          <w:szCs w:val="18"/>
        </w:rPr>
        <w:t>.</w:t>
      </w:r>
      <w:r>
        <w:rPr>
          <w:rFonts w:ascii="Verdana" w:eastAsia="Times New Roman" w:hAnsi="Verdana"/>
          <w:sz w:val="18"/>
          <w:szCs w:val="18"/>
        </w:rPr>
        <w:t xml:space="preserve"> Ik vind </w:t>
      </w:r>
      <w:r w:rsidRPr="00B23E3F">
        <w:rPr>
          <w:rFonts w:ascii="Verdana" w:eastAsia="Times New Roman" w:hAnsi="Verdana"/>
          <w:sz w:val="18"/>
          <w:szCs w:val="18"/>
        </w:rPr>
        <w:t xml:space="preserve">dit belang zwaarder wegen dan het belang van openbaarheid </w:t>
      </w:r>
      <w:r w:rsidR="00386B01">
        <w:rPr>
          <w:rFonts w:ascii="Verdana" w:eastAsia="Times New Roman" w:hAnsi="Verdana"/>
          <w:sz w:val="18"/>
          <w:szCs w:val="18"/>
        </w:rPr>
        <w:t>omdat</w:t>
      </w:r>
      <w:r w:rsidRPr="00B23E3F">
        <w:rPr>
          <w:rFonts w:ascii="Verdana" w:eastAsia="Times New Roman" w:hAnsi="Verdana"/>
          <w:sz w:val="18"/>
          <w:szCs w:val="18"/>
        </w:rPr>
        <w:t xml:space="preserve"> &lt;</w:t>
      </w:r>
      <w:r w:rsidR="004E31C8">
        <w:rPr>
          <w:rFonts w:ascii="Verdana" w:eastAsia="Times New Roman" w:hAnsi="Verdana"/>
          <w:i/>
          <w:sz w:val="18"/>
          <w:szCs w:val="18"/>
        </w:rPr>
        <w:t>nader motiveren</w:t>
      </w:r>
      <w:r w:rsidRPr="00B23E3F">
        <w:rPr>
          <w:rFonts w:ascii="Verdana" w:eastAsia="Times New Roman" w:hAnsi="Verdana"/>
          <w:sz w:val="18"/>
          <w:szCs w:val="18"/>
        </w:rPr>
        <w:t xml:space="preserve">&gt;. Ik </w:t>
      </w:r>
      <w:r w:rsidR="004E31C8">
        <w:rPr>
          <w:rFonts w:ascii="Verdana" w:eastAsia="Times New Roman" w:hAnsi="Verdana"/>
          <w:sz w:val="18"/>
          <w:szCs w:val="18"/>
        </w:rPr>
        <w:t>maak deze informatie daarom niet openbaar.</w:t>
      </w:r>
      <w:r w:rsidRPr="00B23E3F">
        <w:rPr>
          <w:rFonts w:ascii="Verdana" w:eastAsia="Times New Roman" w:hAnsi="Verdana"/>
          <w:sz w:val="18"/>
          <w:szCs w:val="18"/>
        </w:rPr>
        <w:t xml:space="preserve"> </w:t>
      </w:r>
    </w:p>
    <w:p w14:paraId="4D711850" w14:textId="77777777" w:rsidR="006F4ACC" w:rsidRPr="00B23E3F" w:rsidRDefault="006F4ACC" w:rsidP="006F4ACC">
      <w:pPr>
        <w:spacing w:line="240" w:lineRule="atLeast"/>
        <w:rPr>
          <w:rFonts w:ascii="Verdana" w:eastAsia="Times New Roman" w:hAnsi="Verdana"/>
          <w:b/>
          <w:i/>
          <w:sz w:val="18"/>
          <w:szCs w:val="18"/>
        </w:rPr>
      </w:pPr>
      <w:r w:rsidRPr="00B23E3F">
        <w:rPr>
          <w:rFonts w:ascii="Verdana" w:eastAsia="Times New Roman" w:hAnsi="Verdana"/>
          <w:b/>
          <w:i/>
          <w:sz w:val="18"/>
          <w:szCs w:val="18"/>
        </w:rPr>
        <w:t>Het belang van opsporing en vervolging van strafbare feiten</w:t>
      </w:r>
    </w:p>
    <w:p w14:paraId="06BE8889" w14:textId="77777777" w:rsidR="006F4ACC" w:rsidRDefault="006F4ACC"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tweede lid, aanhef en onder c,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sidR="00386B01">
        <w:rPr>
          <w:rFonts w:ascii="Verdana" w:eastAsia="Times New Roman" w:hAnsi="Verdana"/>
          <w:sz w:val="18"/>
          <w:szCs w:val="18"/>
        </w:rPr>
        <w:t>kan ik geen informatie openbaar maken</w:t>
      </w:r>
      <w:r>
        <w:rPr>
          <w:rFonts w:ascii="Verdana" w:eastAsia="Times New Roman" w:hAnsi="Verdana"/>
          <w:sz w:val="18"/>
          <w:szCs w:val="18"/>
        </w:rPr>
        <w:t xml:space="preserve"> als dit </w:t>
      </w:r>
      <w:r w:rsidRPr="00006B1A">
        <w:rPr>
          <w:rFonts w:cs="Calibri"/>
        </w:rPr>
        <w:t>strafrechtelijk optreden</w:t>
      </w:r>
      <w:r>
        <w:rPr>
          <w:rFonts w:cs="Calibri"/>
        </w:rPr>
        <w:t xml:space="preserve"> in</w:t>
      </w:r>
      <w:r w:rsidRPr="00B23E3F">
        <w:rPr>
          <w:rFonts w:ascii="Verdana" w:eastAsia="Times New Roman" w:hAnsi="Verdana"/>
          <w:sz w:val="18"/>
          <w:szCs w:val="18"/>
        </w:rPr>
        <w:t xml:space="preserve"> opsporing en vervolging van strafbare feiten</w:t>
      </w:r>
      <w:r>
        <w:rPr>
          <w:rFonts w:ascii="Verdana" w:eastAsia="Times New Roman" w:hAnsi="Verdana"/>
          <w:sz w:val="18"/>
          <w:szCs w:val="18"/>
        </w:rPr>
        <w:t xml:space="preserve"> </w:t>
      </w:r>
      <w:r w:rsidR="00386B01">
        <w:rPr>
          <w:rFonts w:ascii="Verdana" w:eastAsia="Times New Roman" w:hAnsi="Verdana"/>
          <w:sz w:val="18"/>
          <w:szCs w:val="18"/>
        </w:rPr>
        <w:t xml:space="preserve">moeilijker maakt en dit belang zwaarder weegt dan het belang van openbaarheid. </w:t>
      </w:r>
      <w:r>
        <w:rPr>
          <w:rFonts w:ascii="Verdana" w:eastAsia="Times New Roman" w:hAnsi="Verdana"/>
          <w:sz w:val="18"/>
          <w:szCs w:val="18"/>
        </w:rPr>
        <w:t>Bij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 xml:space="preserve">documenten </w:t>
      </w:r>
      <w:r>
        <w:rPr>
          <w:rFonts w:ascii="Verdana" w:eastAsia="Times New Roman" w:hAnsi="Verdana"/>
          <w:sz w:val="18"/>
          <w:szCs w:val="18"/>
        </w:rPr>
        <w:t>is dit het geval</w:t>
      </w:r>
      <w:r w:rsidR="00582943">
        <w:rPr>
          <w:rFonts w:ascii="Verdana" w:eastAsia="Times New Roman" w:hAnsi="Verdana"/>
          <w:sz w:val="18"/>
          <w:szCs w:val="18"/>
        </w:rPr>
        <w:t>.</w:t>
      </w:r>
      <w:r>
        <w:rPr>
          <w:rFonts w:ascii="Verdana" w:eastAsia="Times New Roman" w:hAnsi="Verdana"/>
          <w:sz w:val="18"/>
          <w:szCs w:val="18"/>
        </w:rPr>
        <w:t xml:space="preserve"> Ik vind</w:t>
      </w:r>
      <w:r w:rsidR="00386B01">
        <w:rPr>
          <w:rFonts w:ascii="Verdana" w:eastAsia="Times New Roman" w:hAnsi="Verdana"/>
          <w:sz w:val="18"/>
          <w:szCs w:val="18"/>
        </w:rPr>
        <w:t xml:space="preserve"> </w:t>
      </w:r>
      <w:r w:rsidRPr="00B23E3F">
        <w:rPr>
          <w:rFonts w:ascii="Verdana" w:eastAsia="Times New Roman" w:hAnsi="Verdana"/>
          <w:sz w:val="18"/>
          <w:szCs w:val="18"/>
        </w:rPr>
        <w:t xml:space="preserve">dit belang </w:t>
      </w:r>
      <w:r w:rsidR="00386B01">
        <w:rPr>
          <w:rFonts w:ascii="Verdana" w:eastAsia="Times New Roman" w:hAnsi="Verdana"/>
          <w:sz w:val="18"/>
          <w:szCs w:val="18"/>
        </w:rPr>
        <w:t>in dit geval zwaarder</w:t>
      </w:r>
      <w:r w:rsidRPr="00B23E3F">
        <w:rPr>
          <w:rFonts w:ascii="Verdana" w:eastAsia="Times New Roman" w:hAnsi="Verdana"/>
          <w:sz w:val="18"/>
          <w:szCs w:val="18"/>
        </w:rPr>
        <w:t xml:space="preserve"> wegen dan het belang van openbaarheid </w:t>
      </w:r>
      <w:r w:rsidR="00386B01">
        <w:rPr>
          <w:rFonts w:ascii="Verdana" w:eastAsia="Times New Roman" w:hAnsi="Verdana"/>
          <w:sz w:val="18"/>
          <w:szCs w:val="18"/>
        </w:rPr>
        <w:t>omdat</w:t>
      </w:r>
      <w:r w:rsidRPr="00B23E3F">
        <w:rPr>
          <w:rFonts w:ascii="Verdana" w:eastAsia="Times New Roman" w:hAnsi="Verdana"/>
          <w:sz w:val="18"/>
          <w:szCs w:val="18"/>
        </w:rPr>
        <w:t xml:space="preserve"> &lt;</w:t>
      </w:r>
      <w:r w:rsidR="004E31C8" w:rsidRPr="004E31C8">
        <w:rPr>
          <w:rFonts w:ascii="Verdana" w:eastAsia="Times New Roman" w:hAnsi="Verdana"/>
          <w:i/>
          <w:sz w:val="18"/>
          <w:szCs w:val="18"/>
        </w:rPr>
        <w:t>nader motiveren</w:t>
      </w:r>
      <w:r>
        <w:rPr>
          <w:rFonts w:ascii="Verdana" w:eastAsia="Times New Roman" w:hAnsi="Verdana"/>
          <w:sz w:val="18"/>
          <w:szCs w:val="18"/>
        </w:rPr>
        <w:t xml:space="preserve">&gt;. Ik </w:t>
      </w:r>
      <w:r w:rsidR="004E31C8">
        <w:rPr>
          <w:rFonts w:ascii="Verdana" w:eastAsia="Times New Roman" w:hAnsi="Verdana"/>
          <w:sz w:val="18"/>
          <w:szCs w:val="18"/>
        </w:rPr>
        <w:t>maak deze informatie daarom niet openbaar.</w:t>
      </w:r>
      <w:r w:rsidRPr="00B23E3F">
        <w:rPr>
          <w:rFonts w:ascii="Verdana" w:eastAsia="Times New Roman" w:hAnsi="Verdana"/>
          <w:sz w:val="18"/>
          <w:szCs w:val="18"/>
        </w:rPr>
        <w:t xml:space="preserve"> </w:t>
      </w:r>
    </w:p>
    <w:p w14:paraId="5688B095" w14:textId="77777777" w:rsidR="00E53549" w:rsidRDefault="00E53549" w:rsidP="00E53549">
      <w:pPr>
        <w:spacing w:line="240" w:lineRule="atLeast"/>
        <w:rPr>
          <w:rFonts w:ascii="Verdana" w:eastAsia="Times New Roman" w:hAnsi="Verdana"/>
          <w:i/>
          <w:sz w:val="18"/>
          <w:szCs w:val="18"/>
        </w:rPr>
      </w:pPr>
      <w:r>
        <w:rPr>
          <w:rFonts w:ascii="Verdana" w:eastAsia="Times New Roman" w:hAnsi="Verdana"/>
          <w:i/>
          <w:sz w:val="18"/>
          <w:szCs w:val="18"/>
        </w:rPr>
        <w:t>VOORBEELD: individuele strafzaak</w:t>
      </w:r>
    </w:p>
    <w:p w14:paraId="54EB228A" w14:textId="77777777" w:rsidR="00E53549" w:rsidRPr="001A18F5" w:rsidRDefault="00E53549" w:rsidP="00E53549">
      <w:pPr>
        <w:spacing w:line="240" w:lineRule="atLeast"/>
        <w:rPr>
          <w:rFonts w:ascii="Verdana" w:eastAsia="Times New Roman" w:hAnsi="Verdana"/>
          <w:iCs/>
          <w:sz w:val="18"/>
          <w:szCs w:val="18"/>
        </w:rPr>
      </w:pPr>
      <w:r w:rsidRPr="001A18F5">
        <w:rPr>
          <w:rFonts w:ascii="Verdana" w:eastAsia="Times New Roman" w:hAnsi="Verdana"/>
          <w:iCs/>
          <w:sz w:val="18"/>
          <w:szCs w:val="18"/>
        </w:rPr>
        <w:t xml:space="preserve">Uw verzoek heeft betrekking op een individuele strafzaak, waarin mogelijk nog opsporings- en vervolgingshandelingen nodig zijn. Openbaarmaking van de door u gevraagde informatie kan de opsporing en vervolging in deze zaak benadelen, omdat </w:t>
      </w:r>
      <w:r w:rsidRPr="00523316">
        <w:rPr>
          <w:rFonts w:ascii="Verdana" w:eastAsia="Times New Roman" w:hAnsi="Verdana"/>
          <w:i/>
          <w:sz w:val="18"/>
          <w:szCs w:val="18"/>
        </w:rPr>
        <w:t>&lt;voorbeeld: daarmee inzicht wordt verkregen in het kennisniveau van de instanties die belast zijn met de opsporing en vervolging/</w:t>
      </w:r>
      <w:r>
        <w:rPr>
          <w:rFonts w:ascii="Verdana" w:eastAsia="Times New Roman" w:hAnsi="Verdana"/>
          <w:i/>
          <w:sz w:val="18"/>
          <w:szCs w:val="18"/>
        </w:rPr>
        <w:t xml:space="preserve">ander </w:t>
      </w:r>
      <w:r w:rsidRPr="00523316">
        <w:rPr>
          <w:rFonts w:ascii="Verdana" w:eastAsia="Times New Roman" w:hAnsi="Verdana"/>
          <w:i/>
          <w:sz w:val="18"/>
          <w:szCs w:val="18"/>
        </w:rPr>
        <w:t>voorbeeld: de strafzaak daarmee voorwerp wordt van een publiek debat, nog voordat de rechter een oordeel heeft gegeven&gt;</w:t>
      </w:r>
      <w:r>
        <w:rPr>
          <w:rFonts w:ascii="Verdana" w:eastAsia="Times New Roman" w:hAnsi="Verdana"/>
          <w:iCs/>
          <w:sz w:val="18"/>
          <w:szCs w:val="18"/>
        </w:rPr>
        <w:t>. Ik zal u dan ook geen informatie verstrekken over deze strafzaak.</w:t>
      </w:r>
    </w:p>
    <w:p w14:paraId="5B98DCE0" w14:textId="77777777" w:rsidR="00E53549" w:rsidRPr="00B23E3F" w:rsidRDefault="00E53549" w:rsidP="006F4ACC">
      <w:pPr>
        <w:spacing w:line="240" w:lineRule="atLeast"/>
        <w:rPr>
          <w:rFonts w:ascii="Verdana" w:eastAsia="Times New Roman" w:hAnsi="Verdana"/>
          <w:i/>
          <w:sz w:val="18"/>
          <w:szCs w:val="18"/>
        </w:rPr>
      </w:pPr>
    </w:p>
    <w:p w14:paraId="125E67ED" w14:textId="77777777" w:rsidR="00A37DAC" w:rsidRPr="0000437F" w:rsidRDefault="006F4ACC" w:rsidP="006F4ACC">
      <w:pPr>
        <w:spacing w:line="240" w:lineRule="atLeast"/>
        <w:rPr>
          <w:rFonts w:ascii="Verdana" w:eastAsia="Times New Roman" w:hAnsi="Verdana"/>
          <w:sz w:val="18"/>
          <w:szCs w:val="18"/>
        </w:rPr>
      </w:pPr>
      <w:r>
        <w:rPr>
          <w:rFonts w:ascii="Verdana" w:eastAsia="Times New Roman" w:hAnsi="Verdana"/>
          <w:i/>
          <w:sz w:val="18"/>
          <w:szCs w:val="18"/>
        </w:rPr>
        <w:lastRenderedPageBreak/>
        <w:t>VOORBEELD:</w:t>
      </w:r>
      <w:r w:rsidRPr="00DC4939">
        <w:rPr>
          <w:rFonts w:ascii="Verdana" w:eastAsia="Times New Roman" w:hAnsi="Verdana"/>
          <w:i/>
          <w:sz w:val="18"/>
          <w:szCs w:val="18"/>
          <w:lang w:eastAsia="nl-NL"/>
        </w:rPr>
        <w:t xml:space="preserve"> </w:t>
      </w:r>
      <w:r w:rsidRPr="00DC4939">
        <w:rPr>
          <w:rFonts w:ascii="Verdana" w:eastAsia="Times New Roman" w:hAnsi="Verdana"/>
          <w:i/>
          <w:sz w:val="18"/>
          <w:szCs w:val="18"/>
        </w:rPr>
        <w:t xml:space="preserve">Uitbreiding bij niet </w:t>
      </w:r>
      <w:proofErr w:type="spellStart"/>
      <w:r w:rsidRPr="00DC4939">
        <w:rPr>
          <w:rFonts w:ascii="Verdana" w:eastAsia="Times New Roman" w:hAnsi="Verdana"/>
          <w:i/>
          <w:sz w:val="18"/>
          <w:szCs w:val="18"/>
        </w:rPr>
        <w:t>zaaksgebonden</w:t>
      </w:r>
      <w:proofErr w:type="spellEnd"/>
      <w:r w:rsidRPr="00DC4939">
        <w:rPr>
          <w:rFonts w:ascii="Verdana" w:eastAsia="Times New Roman" w:hAnsi="Verdana"/>
          <w:i/>
          <w:sz w:val="18"/>
          <w:szCs w:val="18"/>
        </w:rPr>
        <w:t xml:space="preserve"> informatie: </w:t>
      </w:r>
      <w:r>
        <w:rPr>
          <w:rFonts w:ascii="Verdana" w:eastAsia="Times New Roman" w:hAnsi="Verdana"/>
          <w:i/>
          <w:sz w:val="18"/>
          <w:szCs w:val="18"/>
        </w:rPr>
        <w:br/>
      </w:r>
      <w:r w:rsidR="00386B01">
        <w:rPr>
          <w:rFonts w:ascii="Verdana" w:eastAsia="Times New Roman" w:hAnsi="Verdana"/>
          <w:sz w:val="18"/>
          <w:szCs w:val="18"/>
        </w:rPr>
        <w:t xml:space="preserve">In dit specifieke </w:t>
      </w:r>
      <w:proofErr w:type="spellStart"/>
      <w:r w:rsidR="00386B01">
        <w:rPr>
          <w:rFonts w:ascii="Verdana" w:eastAsia="Times New Roman" w:hAnsi="Verdana"/>
          <w:sz w:val="18"/>
          <w:szCs w:val="18"/>
        </w:rPr>
        <w:t>Woo</w:t>
      </w:r>
      <w:proofErr w:type="spellEnd"/>
      <w:r w:rsidR="00386B01">
        <w:rPr>
          <w:rFonts w:ascii="Verdana" w:eastAsia="Times New Roman" w:hAnsi="Verdana"/>
          <w:sz w:val="18"/>
          <w:szCs w:val="18"/>
        </w:rPr>
        <w:t xml:space="preserve">-verzoek gaat het niet alleen om het belang van opsporing en vervolging in een concreet geval. De openbaarmaking van bepaalde informatie </w:t>
      </w:r>
      <w:r w:rsidR="00386B01" w:rsidRPr="00DC4939">
        <w:rPr>
          <w:rFonts w:ascii="Verdana" w:eastAsia="Times New Roman" w:hAnsi="Verdana"/>
          <w:sz w:val="18"/>
          <w:szCs w:val="18"/>
        </w:rPr>
        <w:t xml:space="preserve">zou inzicht geven in onderzoeksstrategieën </w:t>
      </w:r>
      <w:r w:rsidR="00386B01">
        <w:rPr>
          <w:rFonts w:ascii="Verdana" w:eastAsia="Times New Roman" w:hAnsi="Verdana"/>
          <w:sz w:val="18"/>
          <w:szCs w:val="18"/>
        </w:rPr>
        <w:t xml:space="preserve">die </w:t>
      </w:r>
      <w:r w:rsidR="00386B01" w:rsidRPr="00DC4939">
        <w:rPr>
          <w:rFonts w:ascii="Verdana" w:eastAsia="Times New Roman" w:hAnsi="Verdana"/>
          <w:sz w:val="18"/>
          <w:szCs w:val="18"/>
        </w:rPr>
        <w:t xml:space="preserve">door </w:t>
      </w:r>
      <w:r w:rsidR="00386B01">
        <w:rPr>
          <w:rFonts w:ascii="Verdana" w:eastAsia="Times New Roman" w:hAnsi="Verdana"/>
          <w:sz w:val="18"/>
          <w:szCs w:val="18"/>
        </w:rPr>
        <w:t xml:space="preserve">de </w:t>
      </w:r>
      <w:r w:rsidR="00386B01" w:rsidRPr="00DC4939">
        <w:rPr>
          <w:rFonts w:ascii="Verdana" w:eastAsia="Times New Roman" w:hAnsi="Verdana"/>
          <w:sz w:val="18"/>
          <w:szCs w:val="18"/>
        </w:rPr>
        <w:t xml:space="preserve">politie en/of </w:t>
      </w:r>
      <w:r w:rsidR="00386B01">
        <w:rPr>
          <w:rFonts w:ascii="Verdana" w:eastAsia="Times New Roman" w:hAnsi="Verdana"/>
          <w:sz w:val="18"/>
          <w:szCs w:val="18"/>
        </w:rPr>
        <w:t xml:space="preserve">het </w:t>
      </w:r>
      <w:r w:rsidR="00386B01" w:rsidRPr="00DC4939">
        <w:rPr>
          <w:rFonts w:ascii="Verdana" w:eastAsia="Times New Roman" w:hAnsi="Verdana"/>
          <w:sz w:val="18"/>
          <w:szCs w:val="18"/>
        </w:rPr>
        <w:t xml:space="preserve">openbaar ministerie </w:t>
      </w:r>
      <w:r w:rsidR="00386B01">
        <w:rPr>
          <w:rFonts w:ascii="Verdana" w:eastAsia="Times New Roman" w:hAnsi="Verdana"/>
          <w:sz w:val="18"/>
          <w:szCs w:val="18"/>
        </w:rPr>
        <w:t>worden gebruikt</w:t>
      </w:r>
      <w:r w:rsidR="00386B01" w:rsidRPr="00DC4939">
        <w:rPr>
          <w:rFonts w:ascii="Verdana" w:eastAsia="Times New Roman" w:hAnsi="Verdana"/>
          <w:sz w:val="18"/>
          <w:szCs w:val="18"/>
        </w:rPr>
        <w:t xml:space="preserve"> en </w:t>
      </w:r>
      <w:r w:rsidR="00386B01">
        <w:rPr>
          <w:rFonts w:ascii="Verdana" w:eastAsia="Times New Roman" w:hAnsi="Verdana"/>
          <w:sz w:val="18"/>
          <w:szCs w:val="18"/>
        </w:rPr>
        <w:t xml:space="preserve">kan </w:t>
      </w:r>
      <w:r w:rsidR="00386B01" w:rsidRPr="00DC4939">
        <w:rPr>
          <w:rFonts w:ascii="Verdana" w:eastAsia="Times New Roman" w:hAnsi="Verdana"/>
          <w:sz w:val="18"/>
          <w:szCs w:val="18"/>
        </w:rPr>
        <w:t xml:space="preserve">daarmee de opsporing en vervolging van strafbare feiten in het algemeen </w:t>
      </w:r>
      <w:r w:rsidR="00386B01">
        <w:rPr>
          <w:rFonts w:ascii="Verdana" w:eastAsia="Times New Roman" w:hAnsi="Verdana"/>
          <w:sz w:val="18"/>
          <w:szCs w:val="18"/>
        </w:rPr>
        <w:t>belemmeren</w:t>
      </w:r>
      <w:r w:rsidR="00386B01" w:rsidRPr="00DC4939">
        <w:rPr>
          <w:rFonts w:ascii="Verdana" w:eastAsia="Times New Roman" w:hAnsi="Verdana"/>
          <w:sz w:val="18"/>
          <w:szCs w:val="18"/>
        </w:rPr>
        <w:t>.</w:t>
      </w:r>
      <w:r w:rsidR="00386B01">
        <w:rPr>
          <w:rFonts w:ascii="Verdana" w:eastAsia="Times New Roman" w:hAnsi="Verdana"/>
          <w:sz w:val="18"/>
          <w:szCs w:val="18"/>
        </w:rPr>
        <w:t xml:space="preserve"> Ik maak deze informatie daarom niet openbaar.</w:t>
      </w:r>
    </w:p>
    <w:p w14:paraId="4AC5ADD0" w14:textId="77777777" w:rsidR="006F4ACC" w:rsidRPr="00B23E3F" w:rsidRDefault="006F4ACC" w:rsidP="006F4ACC">
      <w:pPr>
        <w:spacing w:line="240" w:lineRule="atLeast"/>
        <w:rPr>
          <w:rFonts w:ascii="Verdana" w:eastAsia="Times New Roman" w:hAnsi="Verdana"/>
          <w:b/>
          <w:i/>
          <w:sz w:val="18"/>
          <w:szCs w:val="18"/>
        </w:rPr>
      </w:pPr>
      <w:r w:rsidRPr="00B23E3F">
        <w:rPr>
          <w:rFonts w:ascii="Verdana" w:eastAsia="Times New Roman" w:hAnsi="Verdana"/>
          <w:b/>
          <w:i/>
          <w:sz w:val="18"/>
          <w:szCs w:val="18"/>
        </w:rPr>
        <w:t>Het belang van inspectie, controle en toezicht door bestuursorganen</w:t>
      </w:r>
    </w:p>
    <w:p w14:paraId="1CA9DFAE" w14:textId="77777777" w:rsidR="006F4ACC" w:rsidRPr="00B23E3F" w:rsidRDefault="00386B01" w:rsidP="006F4ACC">
      <w:pPr>
        <w:spacing w:line="240" w:lineRule="atLeast"/>
        <w:rPr>
          <w:rFonts w:ascii="Verdana" w:eastAsia="Times New Roman" w:hAnsi="Verdana"/>
          <w:i/>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tweede lid, aanhef en onder d,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Pr>
          <w:rFonts w:ascii="Verdana" w:eastAsia="Times New Roman" w:hAnsi="Verdana"/>
          <w:sz w:val="18"/>
          <w:szCs w:val="18"/>
        </w:rPr>
        <w:t>kan ik geen informatie openbaar maken als dit</w:t>
      </w:r>
      <w:r w:rsidRPr="00B23E3F">
        <w:rPr>
          <w:rFonts w:ascii="Verdana" w:hAnsi="Verdana"/>
          <w:sz w:val="18"/>
          <w:szCs w:val="18"/>
        </w:rPr>
        <w:t xml:space="preserve"> </w:t>
      </w:r>
      <w:r w:rsidRPr="00B23E3F">
        <w:rPr>
          <w:rFonts w:ascii="Verdana" w:eastAsia="Times New Roman" w:hAnsi="Verdana"/>
          <w:sz w:val="18"/>
          <w:szCs w:val="18"/>
        </w:rPr>
        <w:t xml:space="preserve">inspectie, controle </w:t>
      </w:r>
      <w:r>
        <w:rPr>
          <w:rFonts w:ascii="Verdana" w:eastAsia="Times New Roman" w:hAnsi="Verdana"/>
          <w:sz w:val="18"/>
          <w:szCs w:val="18"/>
        </w:rPr>
        <w:t>of</w:t>
      </w:r>
      <w:r w:rsidRPr="00B23E3F">
        <w:rPr>
          <w:rFonts w:ascii="Verdana" w:eastAsia="Times New Roman" w:hAnsi="Verdana"/>
          <w:sz w:val="18"/>
          <w:szCs w:val="18"/>
        </w:rPr>
        <w:t xml:space="preserve"> toezicht door bestuursorganen</w:t>
      </w:r>
      <w:r>
        <w:rPr>
          <w:rFonts w:ascii="Verdana" w:eastAsia="Times New Roman" w:hAnsi="Verdana"/>
          <w:sz w:val="18"/>
          <w:szCs w:val="18"/>
        </w:rPr>
        <w:t xml:space="preserve"> belemmert en dit belang zwaarder weegt dan het belang van openbaarheid</w:t>
      </w:r>
      <w:r w:rsidRPr="00B23E3F">
        <w:rPr>
          <w:rFonts w:ascii="Verdana" w:eastAsia="Times New Roman" w:hAnsi="Verdana"/>
          <w:sz w:val="18"/>
          <w:szCs w:val="18"/>
        </w:rPr>
        <w:t>.</w:t>
      </w:r>
      <w:r>
        <w:rPr>
          <w:rFonts w:ascii="Verdana" w:eastAsia="Times New Roman" w:hAnsi="Verdana"/>
          <w:sz w:val="18"/>
          <w:szCs w:val="18"/>
        </w:rPr>
        <w:t xml:space="preserve"> Dit is het geval als de uitkomsten van de inspectie, controle of het toezicht veel samenhangt met informatie over de gebruikte methoden en technieken of de effectiviteit belemmert. Bij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 xml:space="preserve">documenten </w:t>
      </w:r>
      <w:r>
        <w:rPr>
          <w:rFonts w:ascii="Verdana" w:eastAsia="Times New Roman" w:hAnsi="Verdana"/>
          <w:sz w:val="18"/>
          <w:szCs w:val="18"/>
        </w:rPr>
        <w:t xml:space="preserve">is dit het geval. Ik vind </w:t>
      </w:r>
      <w:r w:rsidRPr="00B23E3F">
        <w:rPr>
          <w:rFonts w:ascii="Verdana" w:eastAsia="Times New Roman" w:hAnsi="Verdana"/>
          <w:sz w:val="18"/>
          <w:szCs w:val="18"/>
        </w:rPr>
        <w:t xml:space="preserve">dit belang </w:t>
      </w:r>
      <w:r>
        <w:rPr>
          <w:rFonts w:ascii="Verdana" w:eastAsia="Times New Roman" w:hAnsi="Verdana"/>
          <w:sz w:val="18"/>
          <w:szCs w:val="18"/>
        </w:rPr>
        <w:t xml:space="preserve">in dit geval </w:t>
      </w:r>
      <w:r w:rsidRPr="00B23E3F">
        <w:rPr>
          <w:rFonts w:ascii="Verdana" w:eastAsia="Times New Roman" w:hAnsi="Verdana"/>
          <w:sz w:val="18"/>
          <w:szCs w:val="18"/>
        </w:rPr>
        <w:t>zwaarder wegen dan het belang van openbaarheid</w:t>
      </w:r>
      <w:r>
        <w:rPr>
          <w:rFonts w:ascii="Verdana" w:eastAsia="Times New Roman" w:hAnsi="Verdana"/>
          <w:sz w:val="18"/>
          <w:szCs w:val="18"/>
        </w:rPr>
        <w:t xml:space="preserve">, omdat </w:t>
      </w:r>
      <w:r w:rsidRPr="00B23E3F">
        <w:rPr>
          <w:rFonts w:ascii="Verdana" w:eastAsia="Times New Roman" w:hAnsi="Verdana"/>
          <w:sz w:val="18"/>
          <w:szCs w:val="18"/>
        </w:rPr>
        <w:t>&lt;</w:t>
      </w:r>
      <w:r>
        <w:rPr>
          <w:rFonts w:ascii="Verdana" w:eastAsia="Times New Roman" w:hAnsi="Verdana"/>
          <w:i/>
          <w:sz w:val="18"/>
          <w:szCs w:val="18"/>
        </w:rPr>
        <w:t>nader motiveren</w:t>
      </w:r>
      <w:r w:rsidRPr="00B23E3F">
        <w:rPr>
          <w:rFonts w:ascii="Verdana" w:eastAsia="Times New Roman" w:hAnsi="Verdana"/>
          <w:sz w:val="18"/>
          <w:szCs w:val="18"/>
        </w:rPr>
        <w:t xml:space="preserve"> &gt;. Ik </w:t>
      </w:r>
      <w:r>
        <w:rPr>
          <w:rFonts w:ascii="Verdana" w:eastAsia="Times New Roman" w:hAnsi="Verdana"/>
          <w:sz w:val="18"/>
          <w:szCs w:val="18"/>
        </w:rPr>
        <w:t xml:space="preserve">maak deze informatie daarom niet openbaar. </w:t>
      </w:r>
      <w:r w:rsidRPr="00B23E3F">
        <w:rPr>
          <w:rFonts w:ascii="Verdana" w:eastAsia="Times New Roman" w:hAnsi="Verdana"/>
          <w:sz w:val="18"/>
          <w:szCs w:val="18"/>
        </w:rPr>
        <w:t xml:space="preserve"> </w:t>
      </w:r>
    </w:p>
    <w:p w14:paraId="3BF6C4E4" w14:textId="77777777" w:rsidR="006F4ACC" w:rsidRDefault="006F4ACC" w:rsidP="006F4ACC">
      <w:pPr>
        <w:spacing w:line="240" w:lineRule="atLeast"/>
        <w:rPr>
          <w:rFonts w:ascii="Verdana" w:eastAsia="Times New Roman" w:hAnsi="Verdana"/>
          <w:sz w:val="18"/>
          <w:szCs w:val="18"/>
        </w:rPr>
      </w:pPr>
      <w:r>
        <w:rPr>
          <w:rFonts w:ascii="Verdana" w:eastAsia="Times New Roman" w:hAnsi="Verdana"/>
          <w:i/>
          <w:sz w:val="18"/>
          <w:szCs w:val="18"/>
        </w:rPr>
        <w:t>Ingeval van algemene documenten o</w:t>
      </w:r>
      <w:r w:rsidR="00A37DAC">
        <w:rPr>
          <w:rFonts w:ascii="Verdana" w:eastAsia="Times New Roman" w:hAnsi="Verdana"/>
          <w:i/>
          <w:sz w:val="18"/>
          <w:szCs w:val="18"/>
        </w:rPr>
        <w:t>ver inspectie/toezicht/controle</w:t>
      </w:r>
      <w:r>
        <w:rPr>
          <w:rFonts w:ascii="Verdana" w:eastAsia="Times New Roman" w:hAnsi="Verdana"/>
          <w:i/>
          <w:sz w:val="18"/>
          <w:szCs w:val="18"/>
        </w:rPr>
        <w:t xml:space="preserve"> </w:t>
      </w:r>
      <w:r>
        <w:rPr>
          <w:rFonts w:ascii="Verdana" w:eastAsia="Times New Roman" w:hAnsi="Verdana"/>
          <w:i/>
          <w:sz w:val="18"/>
          <w:szCs w:val="18"/>
        </w:rPr>
        <w:br/>
      </w:r>
      <w:r w:rsidR="00386B01">
        <w:rPr>
          <w:rFonts w:ascii="Verdana" w:eastAsia="Times New Roman" w:hAnsi="Verdana"/>
          <w:sz w:val="18"/>
          <w:szCs w:val="18"/>
        </w:rPr>
        <w:t>Een/diverse</w:t>
      </w:r>
      <w:r w:rsidR="00386B01" w:rsidRPr="00F12C50">
        <w:rPr>
          <w:rFonts w:ascii="Verdana" w:eastAsia="Times New Roman" w:hAnsi="Verdana"/>
          <w:sz w:val="18"/>
          <w:szCs w:val="18"/>
        </w:rPr>
        <w:t xml:space="preserve"> </w:t>
      </w:r>
      <w:r w:rsidR="00386B01">
        <w:rPr>
          <w:rFonts w:ascii="Verdana" w:eastAsia="Times New Roman" w:hAnsi="Verdana"/>
          <w:sz w:val="18"/>
          <w:szCs w:val="18"/>
        </w:rPr>
        <w:t>document(en)</w:t>
      </w:r>
      <w:r w:rsidR="00386B01" w:rsidRPr="00F12C50">
        <w:rPr>
          <w:rFonts w:ascii="Verdana" w:eastAsia="Times New Roman" w:hAnsi="Verdana"/>
          <w:sz w:val="18"/>
          <w:szCs w:val="18"/>
        </w:rPr>
        <w:t xml:space="preserve"> </w:t>
      </w:r>
      <w:r w:rsidR="00386B01">
        <w:rPr>
          <w:rFonts w:ascii="Verdana" w:eastAsia="Times New Roman" w:hAnsi="Verdana"/>
          <w:sz w:val="18"/>
          <w:szCs w:val="18"/>
        </w:rPr>
        <w:t>zijn gemaakt</w:t>
      </w:r>
      <w:r w:rsidR="00386B01" w:rsidRPr="00F12C50">
        <w:rPr>
          <w:rFonts w:ascii="Verdana" w:eastAsia="Times New Roman" w:hAnsi="Verdana"/>
          <w:sz w:val="18"/>
          <w:szCs w:val="18"/>
        </w:rPr>
        <w:t xml:space="preserve"> </w:t>
      </w:r>
      <w:r w:rsidR="00386B01">
        <w:rPr>
          <w:rFonts w:ascii="Verdana" w:eastAsia="Times New Roman" w:hAnsi="Verdana"/>
          <w:sz w:val="18"/>
          <w:szCs w:val="18"/>
        </w:rPr>
        <w:t xml:space="preserve">om </w:t>
      </w:r>
      <w:r w:rsidR="00386B01" w:rsidRPr="00F12C50">
        <w:rPr>
          <w:rFonts w:ascii="Verdana" w:eastAsia="Times New Roman" w:hAnsi="Verdana"/>
          <w:sz w:val="18"/>
          <w:szCs w:val="18"/>
        </w:rPr>
        <w:t xml:space="preserve">een </w:t>
      </w:r>
      <w:r w:rsidR="00386B01">
        <w:rPr>
          <w:rFonts w:ascii="Verdana" w:eastAsia="Times New Roman" w:hAnsi="Verdana"/>
          <w:sz w:val="18"/>
          <w:szCs w:val="18"/>
        </w:rPr>
        <w:t>betere</w:t>
      </w:r>
      <w:r w:rsidR="00386B01" w:rsidRPr="00F12C50">
        <w:rPr>
          <w:rFonts w:ascii="Verdana" w:eastAsia="Times New Roman" w:hAnsi="Verdana"/>
          <w:sz w:val="18"/>
          <w:szCs w:val="18"/>
        </w:rPr>
        <w:t xml:space="preserve"> controleaanpak van </w:t>
      </w:r>
      <w:r w:rsidR="00386B01">
        <w:rPr>
          <w:rFonts w:ascii="Verdana" w:eastAsia="Times New Roman" w:hAnsi="Verdana"/>
          <w:sz w:val="18"/>
          <w:szCs w:val="18"/>
        </w:rPr>
        <w:t>&lt;</w:t>
      </w:r>
      <w:r w:rsidR="00386B01">
        <w:rPr>
          <w:rFonts w:ascii="Verdana" w:eastAsia="Times New Roman" w:hAnsi="Verdana"/>
          <w:i/>
          <w:sz w:val="18"/>
          <w:szCs w:val="18"/>
        </w:rPr>
        <w:t>nader motiveren&gt;</w:t>
      </w:r>
      <w:r w:rsidR="00386B01">
        <w:rPr>
          <w:rFonts w:ascii="Verdana" w:eastAsia="Times New Roman" w:hAnsi="Verdana"/>
          <w:sz w:val="18"/>
          <w:szCs w:val="18"/>
        </w:rPr>
        <w:t xml:space="preserve"> te bereiken</w:t>
      </w:r>
      <w:r w:rsidR="00386B01" w:rsidRPr="00F12C50">
        <w:rPr>
          <w:rFonts w:ascii="Verdana" w:eastAsia="Times New Roman" w:hAnsi="Verdana"/>
          <w:sz w:val="18"/>
          <w:szCs w:val="18"/>
        </w:rPr>
        <w:t xml:space="preserve">. De inhoud van deze documenten </w:t>
      </w:r>
      <w:r w:rsidR="00386B01">
        <w:rPr>
          <w:rFonts w:ascii="Verdana" w:eastAsia="Times New Roman" w:hAnsi="Verdana"/>
          <w:sz w:val="18"/>
          <w:szCs w:val="18"/>
        </w:rPr>
        <w:t>gaat over de controlestrategi</w:t>
      </w:r>
      <w:r w:rsidR="00386B01" w:rsidRPr="00F12C50">
        <w:rPr>
          <w:rFonts w:ascii="Verdana" w:eastAsia="Times New Roman" w:hAnsi="Verdana"/>
          <w:sz w:val="18"/>
          <w:szCs w:val="18"/>
        </w:rPr>
        <w:t xml:space="preserve">e. Door volledige openbaarmaking van </w:t>
      </w:r>
      <w:r w:rsidR="00386B01">
        <w:rPr>
          <w:rFonts w:ascii="Verdana" w:eastAsia="Times New Roman" w:hAnsi="Verdana"/>
          <w:sz w:val="18"/>
          <w:szCs w:val="18"/>
        </w:rPr>
        <w:t>deze documenten/dit document</w:t>
      </w:r>
      <w:r w:rsidR="00386B01" w:rsidRPr="00F12C50">
        <w:rPr>
          <w:rFonts w:ascii="Verdana" w:eastAsia="Times New Roman" w:hAnsi="Verdana"/>
          <w:sz w:val="18"/>
          <w:szCs w:val="18"/>
        </w:rPr>
        <w:t xml:space="preserve"> </w:t>
      </w:r>
      <w:r w:rsidR="00386B01">
        <w:rPr>
          <w:rFonts w:ascii="Verdana" w:eastAsia="Times New Roman" w:hAnsi="Verdana"/>
          <w:sz w:val="18"/>
          <w:szCs w:val="18"/>
        </w:rPr>
        <w:t>wordt</w:t>
      </w:r>
      <w:r w:rsidR="00386B01" w:rsidRPr="00F12C50">
        <w:rPr>
          <w:rFonts w:ascii="Verdana" w:eastAsia="Times New Roman" w:hAnsi="Verdana"/>
          <w:sz w:val="18"/>
          <w:szCs w:val="18"/>
        </w:rPr>
        <w:t xml:space="preserve"> informatie over de controlestrategie van </w:t>
      </w:r>
      <w:r w:rsidR="00386B01">
        <w:rPr>
          <w:rFonts w:ascii="Verdana" w:eastAsia="Times New Roman" w:hAnsi="Verdana"/>
          <w:sz w:val="18"/>
          <w:szCs w:val="18"/>
        </w:rPr>
        <w:t>&lt;</w:t>
      </w:r>
      <w:r w:rsidR="00386B01" w:rsidRPr="0000437F">
        <w:rPr>
          <w:rFonts w:ascii="Verdana" w:eastAsia="Times New Roman" w:hAnsi="Verdana"/>
          <w:i/>
          <w:sz w:val="18"/>
          <w:szCs w:val="18"/>
        </w:rPr>
        <w:t>noem bestuursorgaan</w:t>
      </w:r>
      <w:r w:rsidR="00386B01">
        <w:rPr>
          <w:rFonts w:ascii="Verdana" w:eastAsia="Times New Roman" w:hAnsi="Verdana"/>
          <w:sz w:val="18"/>
          <w:szCs w:val="18"/>
        </w:rPr>
        <w:t>&gt;</w:t>
      </w:r>
      <w:r w:rsidR="00386B01" w:rsidRPr="00F12C50">
        <w:rPr>
          <w:rFonts w:ascii="Verdana" w:eastAsia="Times New Roman" w:hAnsi="Verdana"/>
          <w:sz w:val="18"/>
          <w:szCs w:val="18"/>
        </w:rPr>
        <w:t xml:space="preserve"> algemeen bekend. </w:t>
      </w:r>
      <w:r w:rsidR="00386B01">
        <w:rPr>
          <w:rFonts w:ascii="Verdana" w:eastAsia="Times New Roman" w:hAnsi="Verdana"/>
          <w:sz w:val="18"/>
          <w:szCs w:val="18"/>
        </w:rPr>
        <w:t xml:space="preserve">Dit zal waarschijnlijk leiden tot berekenend gedrag van &lt;…&gt;, waardoor </w:t>
      </w:r>
      <w:r w:rsidR="00386B01" w:rsidRPr="00F12C50">
        <w:rPr>
          <w:rFonts w:ascii="Verdana" w:eastAsia="Times New Roman" w:hAnsi="Verdana"/>
          <w:sz w:val="18"/>
          <w:szCs w:val="18"/>
        </w:rPr>
        <w:t xml:space="preserve">de controle </w:t>
      </w:r>
      <w:r w:rsidR="00386B01">
        <w:rPr>
          <w:rFonts w:ascii="Verdana" w:eastAsia="Times New Roman" w:hAnsi="Verdana"/>
          <w:sz w:val="18"/>
          <w:szCs w:val="18"/>
        </w:rPr>
        <w:t>minder effect heeft.</w:t>
      </w:r>
      <w:r w:rsidR="00386B01" w:rsidRPr="00F12C50">
        <w:rPr>
          <w:rFonts w:ascii="Verdana" w:eastAsia="Times New Roman" w:hAnsi="Verdana"/>
          <w:sz w:val="18"/>
          <w:szCs w:val="18"/>
        </w:rPr>
        <w:t xml:space="preserve"> </w:t>
      </w:r>
      <w:r w:rsidR="00386B01">
        <w:rPr>
          <w:rFonts w:ascii="Verdana" w:eastAsia="Times New Roman" w:hAnsi="Verdana"/>
          <w:sz w:val="18"/>
          <w:szCs w:val="18"/>
        </w:rPr>
        <w:t xml:space="preserve">Ik vind </w:t>
      </w:r>
      <w:r w:rsidR="00386B01" w:rsidRPr="00F12C50">
        <w:rPr>
          <w:rFonts w:ascii="Verdana" w:eastAsia="Times New Roman" w:hAnsi="Verdana"/>
          <w:sz w:val="18"/>
          <w:szCs w:val="18"/>
        </w:rPr>
        <w:t xml:space="preserve">dat het belang van openbaarmaking </w:t>
      </w:r>
      <w:r w:rsidR="00386B01">
        <w:rPr>
          <w:rFonts w:ascii="Verdana" w:eastAsia="Times New Roman" w:hAnsi="Verdana"/>
          <w:sz w:val="18"/>
          <w:szCs w:val="18"/>
        </w:rPr>
        <w:t>daarom</w:t>
      </w:r>
      <w:r w:rsidR="00386B01" w:rsidRPr="00F12C50">
        <w:rPr>
          <w:rFonts w:ascii="Verdana" w:eastAsia="Times New Roman" w:hAnsi="Verdana"/>
          <w:sz w:val="18"/>
          <w:szCs w:val="18"/>
        </w:rPr>
        <w:t xml:space="preserve"> niet opweegt tegen de belangen van inspectie, controle en toezicht door </w:t>
      </w:r>
      <w:r w:rsidR="00386B01">
        <w:rPr>
          <w:rFonts w:ascii="Verdana" w:eastAsia="Times New Roman" w:hAnsi="Verdana"/>
          <w:sz w:val="18"/>
          <w:szCs w:val="18"/>
        </w:rPr>
        <w:t>&lt;</w:t>
      </w:r>
      <w:r w:rsidR="00386B01" w:rsidRPr="0000437F">
        <w:rPr>
          <w:rFonts w:ascii="Verdana" w:eastAsia="Times New Roman" w:hAnsi="Verdana"/>
          <w:i/>
          <w:sz w:val="18"/>
          <w:szCs w:val="18"/>
        </w:rPr>
        <w:t>noem inspecteur/toezichthouder</w:t>
      </w:r>
      <w:r w:rsidR="00386B01">
        <w:rPr>
          <w:rFonts w:ascii="Verdana" w:eastAsia="Times New Roman" w:hAnsi="Verdana"/>
          <w:sz w:val="18"/>
          <w:szCs w:val="18"/>
        </w:rPr>
        <w:t xml:space="preserve">&gt; </w:t>
      </w:r>
      <w:r w:rsidR="00386B01" w:rsidRPr="00F12C50">
        <w:rPr>
          <w:rFonts w:ascii="Verdana" w:eastAsia="Times New Roman" w:hAnsi="Verdana"/>
          <w:sz w:val="18"/>
          <w:szCs w:val="18"/>
        </w:rPr>
        <w:t xml:space="preserve">op de naleving van de </w:t>
      </w:r>
      <w:r w:rsidR="00386B01">
        <w:rPr>
          <w:rFonts w:ascii="Verdana" w:eastAsia="Times New Roman" w:hAnsi="Verdana"/>
          <w:sz w:val="18"/>
          <w:szCs w:val="18"/>
        </w:rPr>
        <w:t>&lt;</w:t>
      </w:r>
      <w:r w:rsidR="00386B01" w:rsidRPr="0000437F">
        <w:rPr>
          <w:rFonts w:ascii="Verdana" w:eastAsia="Times New Roman" w:hAnsi="Verdana"/>
          <w:i/>
          <w:sz w:val="18"/>
          <w:szCs w:val="18"/>
        </w:rPr>
        <w:t>noem wettelijk kader</w:t>
      </w:r>
      <w:r w:rsidR="00386B01">
        <w:rPr>
          <w:rFonts w:ascii="Verdana" w:eastAsia="Times New Roman" w:hAnsi="Verdana"/>
          <w:sz w:val="18"/>
          <w:szCs w:val="18"/>
        </w:rPr>
        <w:t>&gt;.</w:t>
      </w:r>
      <w:r w:rsidR="00386B01" w:rsidRPr="00F12C50">
        <w:rPr>
          <w:rFonts w:ascii="Verdana" w:eastAsia="Times New Roman" w:hAnsi="Verdana"/>
          <w:sz w:val="18"/>
          <w:szCs w:val="18"/>
        </w:rPr>
        <w:t xml:space="preserve"> </w:t>
      </w:r>
      <w:r w:rsidR="00386B01">
        <w:rPr>
          <w:rFonts w:ascii="Verdana" w:eastAsia="Times New Roman" w:hAnsi="Verdana"/>
          <w:sz w:val="18"/>
          <w:szCs w:val="18"/>
        </w:rPr>
        <w:t xml:space="preserve">Ik maak deze informatie daarom niet openbaar. </w:t>
      </w:r>
    </w:p>
    <w:p w14:paraId="04EC3EE4" w14:textId="306EDD56" w:rsidR="00F37D71" w:rsidRPr="00F37D71" w:rsidRDefault="00F37D71" w:rsidP="006F4ACC">
      <w:pPr>
        <w:spacing w:line="240" w:lineRule="atLeast"/>
        <w:rPr>
          <w:rFonts w:ascii="Verdana" w:eastAsia="Times New Roman" w:hAnsi="Verdana"/>
          <w:sz w:val="18"/>
          <w:szCs w:val="18"/>
        </w:rPr>
      </w:pPr>
      <w:r>
        <w:rPr>
          <w:rFonts w:ascii="Verdana" w:eastAsia="Times New Roman" w:hAnsi="Verdana"/>
          <w:sz w:val="18"/>
          <w:szCs w:val="18"/>
        </w:rPr>
        <w:t>(</w:t>
      </w:r>
      <w:r w:rsidR="00FE1086">
        <w:rPr>
          <w:rFonts w:ascii="Verdana" w:eastAsia="Times New Roman" w:hAnsi="Verdana"/>
          <w:b/>
          <w:sz w:val="18"/>
          <w:szCs w:val="18"/>
          <w:u w:val="single"/>
        </w:rPr>
        <w:t>Nb:</w:t>
      </w:r>
      <w:r w:rsidRPr="00F37D71">
        <w:rPr>
          <w:rFonts w:ascii="Verdana" w:eastAsia="Times New Roman" w:hAnsi="Verdana"/>
          <w:sz w:val="18"/>
          <w:szCs w:val="18"/>
          <w:u w:val="single"/>
        </w:rPr>
        <w:t xml:space="preserve"> Als het gaat om milieu-informatie, dan kan deze uitzonderingsgrond alleen worden toegepast voor zover de inspectie, de controle en het toezicht dienen voor een onderzoek van straf- of tuchtrechtelijke aard.</w:t>
      </w:r>
      <w:r>
        <w:rPr>
          <w:rFonts w:ascii="Verdana" w:eastAsia="Times New Roman" w:hAnsi="Verdana"/>
          <w:sz w:val="18"/>
          <w:szCs w:val="18"/>
        </w:rPr>
        <w:t>)</w:t>
      </w:r>
    </w:p>
    <w:p w14:paraId="76355F0E" w14:textId="77777777" w:rsidR="00F37D71" w:rsidRDefault="006F4ACC" w:rsidP="006F4ACC">
      <w:pPr>
        <w:spacing w:line="240" w:lineRule="atLeast"/>
        <w:rPr>
          <w:rFonts w:ascii="Verdana" w:eastAsia="Times New Roman" w:hAnsi="Verdana"/>
          <w:b/>
          <w:i/>
          <w:sz w:val="18"/>
          <w:szCs w:val="18"/>
        </w:rPr>
      </w:pPr>
      <w:r w:rsidRPr="00B23E3F">
        <w:rPr>
          <w:rFonts w:ascii="Verdana" w:eastAsia="Times New Roman" w:hAnsi="Verdana"/>
          <w:b/>
          <w:i/>
          <w:sz w:val="18"/>
          <w:szCs w:val="18"/>
        </w:rPr>
        <w:t xml:space="preserve">De eerbiediging van </w:t>
      </w:r>
      <w:r w:rsidR="00F37D71">
        <w:rPr>
          <w:rFonts w:ascii="Verdana" w:eastAsia="Times New Roman" w:hAnsi="Verdana"/>
          <w:b/>
          <w:i/>
          <w:sz w:val="18"/>
          <w:szCs w:val="18"/>
        </w:rPr>
        <w:t>de persoonlijke levenssfeer</w:t>
      </w:r>
    </w:p>
    <w:p w14:paraId="788C9F0F" w14:textId="77777777" w:rsidR="006F4ACC" w:rsidRPr="00B23E3F" w:rsidRDefault="00F37D71" w:rsidP="006F4ACC">
      <w:pPr>
        <w:spacing w:line="240" w:lineRule="atLeast"/>
        <w:rPr>
          <w:rFonts w:ascii="Verdana" w:eastAsia="Times New Roman" w:hAnsi="Verdana"/>
          <w:sz w:val="18"/>
          <w:szCs w:val="18"/>
        </w:rPr>
      </w:pPr>
      <w:r>
        <w:rPr>
          <w:rFonts w:ascii="Verdana" w:eastAsia="Times New Roman" w:hAnsi="Verdana"/>
          <w:sz w:val="18"/>
          <w:szCs w:val="18"/>
        </w:rPr>
        <w:t xml:space="preserve">Op </w:t>
      </w:r>
      <w:r w:rsidR="006F4ACC" w:rsidRPr="00B23E3F">
        <w:rPr>
          <w:rFonts w:ascii="Verdana" w:eastAsia="Times New Roman" w:hAnsi="Verdana"/>
          <w:sz w:val="18"/>
          <w:szCs w:val="18"/>
        </w:rPr>
        <w:t xml:space="preserve">grond van artikel </w:t>
      </w:r>
      <w:r w:rsidR="006F4ACC">
        <w:rPr>
          <w:rFonts w:ascii="Verdana" w:eastAsia="Times New Roman" w:hAnsi="Verdana"/>
          <w:sz w:val="18"/>
          <w:szCs w:val="18"/>
        </w:rPr>
        <w:t>5.1</w:t>
      </w:r>
      <w:r w:rsidR="006F4ACC" w:rsidRPr="00B23E3F">
        <w:rPr>
          <w:rFonts w:ascii="Verdana" w:eastAsia="Times New Roman" w:hAnsi="Verdana"/>
          <w:sz w:val="18"/>
          <w:szCs w:val="18"/>
        </w:rPr>
        <w:t xml:space="preserve">, tweede lid, aanhef en onder </w:t>
      </w:r>
      <w:r w:rsidR="00351E18">
        <w:rPr>
          <w:rFonts w:ascii="Verdana" w:eastAsia="Times New Roman" w:hAnsi="Verdana"/>
          <w:sz w:val="18"/>
          <w:szCs w:val="18"/>
        </w:rPr>
        <w:t>e</w:t>
      </w:r>
      <w:r w:rsidR="006F4ACC" w:rsidRPr="00B23E3F">
        <w:rPr>
          <w:rFonts w:ascii="Verdana" w:eastAsia="Times New Roman" w:hAnsi="Verdana"/>
          <w:sz w:val="18"/>
          <w:szCs w:val="18"/>
        </w:rPr>
        <w:t xml:space="preserve">, van de </w:t>
      </w:r>
      <w:proofErr w:type="spellStart"/>
      <w:r w:rsidR="006F4ACC" w:rsidRPr="00B23E3F">
        <w:rPr>
          <w:rFonts w:ascii="Verdana" w:eastAsia="Times New Roman" w:hAnsi="Verdana"/>
          <w:sz w:val="18"/>
          <w:szCs w:val="18"/>
        </w:rPr>
        <w:t>Wo</w:t>
      </w:r>
      <w:r w:rsidR="006F4ACC">
        <w:rPr>
          <w:rFonts w:ascii="Verdana" w:eastAsia="Times New Roman" w:hAnsi="Verdana"/>
          <w:sz w:val="18"/>
          <w:szCs w:val="18"/>
        </w:rPr>
        <w:t>o</w:t>
      </w:r>
      <w:proofErr w:type="spellEnd"/>
      <w:r w:rsidR="006F4ACC" w:rsidRPr="00B23E3F">
        <w:rPr>
          <w:rFonts w:ascii="Verdana" w:eastAsia="Times New Roman" w:hAnsi="Verdana"/>
          <w:sz w:val="18"/>
          <w:szCs w:val="18"/>
        </w:rPr>
        <w:t xml:space="preserve"> </w:t>
      </w:r>
      <w:r w:rsidR="00386B01">
        <w:rPr>
          <w:rFonts w:ascii="Verdana" w:eastAsia="Times New Roman" w:hAnsi="Verdana"/>
          <w:sz w:val="18"/>
          <w:szCs w:val="18"/>
        </w:rPr>
        <w:t xml:space="preserve">kan ik </w:t>
      </w:r>
      <w:r w:rsidR="006F4ACC">
        <w:rPr>
          <w:rFonts w:ascii="Verdana" w:eastAsia="Times New Roman" w:hAnsi="Verdana"/>
          <w:sz w:val="18"/>
          <w:szCs w:val="18"/>
        </w:rPr>
        <w:t>geen informatie open</w:t>
      </w:r>
      <w:r w:rsidR="00386B01">
        <w:rPr>
          <w:rFonts w:ascii="Verdana" w:eastAsia="Times New Roman" w:hAnsi="Verdana"/>
          <w:sz w:val="18"/>
          <w:szCs w:val="18"/>
        </w:rPr>
        <w:t>baar maken</w:t>
      </w:r>
      <w:r w:rsidR="006F4ACC">
        <w:rPr>
          <w:rFonts w:ascii="Verdana" w:eastAsia="Times New Roman" w:hAnsi="Verdana"/>
          <w:sz w:val="18"/>
          <w:szCs w:val="18"/>
        </w:rPr>
        <w:t xml:space="preserve"> als dit</w:t>
      </w:r>
      <w:r w:rsidR="006F4ACC" w:rsidRPr="00B23E3F">
        <w:rPr>
          <w:rFonts w:ascii="Verdana" w:eastAsia="Times New Roman" w:hAnsi="Verdana"/>
          <w:sz w:val="18"/>
          <w:szCs w:val="18"/>
        </w:rPr>
        <w:t xml:space="preserve"> de </w:t>
      </w:r>
      <w:r w:rsidR="00351E18">
        <w:rPr>
          <w:rFonts w:ascii="Verdana" w:eastAsia="Times New Roman" w:hAnsi="Verdana"/>
          <w:sz w:val="18"/>
          <w:szCs w:val="18"/>
        </w:rPr>
        <w:t xml:space="preserve">persoonlijke levenssfeer </w:t>
      </w:r>
      <w:r w:rsidR="006F4ACC">
        <w:rPr>
          <w:rFonts w:ascii="Verdana" w:eastAsia="Times New Roman" w:hAnsi="Verdana"/>
          <w:sz w:val="18"/>
          <w:szCs w:val="18"/>
        </w:rPr>
        <w:t>schaadt</w:t>
      </w:r>
      <w:r w:rsidR="00386B01">
        <w:rPr>
          <w:rFonts w:ascii="Verdana" w:eastAsia="Times New Roman" w:hAnsi="Verdana"/>
          <w:sz w:val="18"/>
          <w:szCs w:val="18"/>
        </w:rPr>
        <w:t xml:space="preserve"> en dit belang zwaarder weegt dan het belang van openbaarheid</w:t>
      </w:r>
      <w:r w:rsidR="006F4ACC" w:rsidRPr="00B23E3F">
        <w:rPr>
          <w:rFonts w:ascii="Verdana" w:eastAsia="Times New Roman" w:hAnsi="Verdana"/>
          <w:sz w:val="18"/>
          <w:szCs w:val="18"/>
        </w:rPr>
        <w:t>.</w:t>
      </w:r>
      <w:r w:rsidR="006F4ACC">
        <w:rPr>
          <w:rFonts w:ascii="Verdana" w:eastAsia="Times New Roman" w:hAnsi="Verdana"/>
          <w:sz w:val="18"/>
          <w:szCs w:val="18"/>
        </w:rPr>
        <w:t xml:space="preserve"> </w:t>
      </w:r>
      <w:r w:rsidR="006F4ACC" w:rsidRPr="00DC2B19">
        <w:rPr>
          <w:rFonts w:ascii="Verdana" w:eastAsia="Times New Roman" w:hAnsi="Verdana"/>
          <w:sz w:val="18"/>
          <w:szCs w:val="18"/>
        </w:rPr>
        <w:t>Het gaat om persoonsgegevens die (indirect) te herleiden zijn tot een persoon zoals namen, e-mailadressen, telefoonnummers en functienamen.</w:t>
      </w:r>
      <w:r w:rsidR="006F4ACC">
        <w:rPr>
          <w:rFonts w:ascii="Verdana" w:eastAsia="Times New Roman" w:hAnsi="Verdana"/>
          <w:sz w:val="18"/>
          <w:szCs w:val="18"/>
        </w:rPr>
        <w:t xml:space="preserve"> Bij (bepaalde passages uit) een</w:t>
      </w:r>
      <w:r w:rsidR="006F4ACC" w:rsidRPr="00B23E3F">
        <w:rPr>
          <w:rFonts w:ascii="Verdana" w:eastAsia="Times New Roman" w:hAnsi="Verdana"/>
          <w:sz w:val="18"/>
          <w:szCs w:val="18"/>
        </w:rPr>
        <w:t xml:space="preserve"> document/</w:t>
      </w:r>
      <w:r w:rsidR="006F4ACC">
        <w:rPr>
          <w:rFonts w:ascii="Verdana" w:eastAsia="Times New Roman" w:hAnsi="Verdana"/>
          <w:sz w:val="18"/>
          <w:szCs w:val="18"/>
        </w:rPr>
        <w:t xml:space="preserve">bepaalde </w:t>
      </w:r>
      <w:r w:rsidR="006F4ACC" w:rsidRPr="00B23E3F">
        <w:rPr>
          <w:rFonts w:ascii="Verdana" w:eastAsia="Times New Roman" w:hAnsi="Verdana"/>
          <w:sz w:val="18"/>
          <w:szCs w:val="18"/>
        </w:rPr>
        <w:t xml:space="preserve">documenten </w:t>
      </w:r>
      <w:r w:rsidR="006F4ACC">
        <w:rPr>
          <w:rFonts w:ascii="Verdana" w:eastAsia="Times New Roman" w:hAnsi="Verdana"/>
          <w:sz w:val="18"/>
          <w:szCs w:val="18"/>
        </w:rPr>
        <w:t>is dit het geval</w:t>
      </w:r>
      <w:r w:rsidR="00582943">
        <w:rPr>
          <w:rFonts w:ascii="Verdana" w:eastAsia="Times New Roman" w:hAnsi="Verdana"/>
          <w:sz w:val="18"/>
          <w:szCs w:val="18"/>
        </w:rPr>
        <w:t>.</w:t>
      </w:r>
      <w:r w:rsidR="006F4ACC" w:rsidRPr="00B23E3F">
        <w:rPr>
          <w:rFonts w:ascii="Verdana" w:eastAsia="Times New Roman" w:hAnsi="Verdana"/>
          <w:sz w:val="18"/>
          <w:szCs w:val="18"/>
        </w:rPr>
        <w:t xml:space="preserve"> Ik</w:t>
      </w:r>
      <w:r w:rsidR="006F4ACC">
        <w:rPr>
          <w:rFonts w:ascii="Verdana" w:eastAsia="Times New Roman" w:hAnsi="Verdana"/>
          <w:sz w:val="18"/>
          <w:szCs w:val="18"/>
        </w:rPr>
        <w:t xml:space="preserve"> vind </w:t>
      </w:r>
      <w:r w:rsidR="00102316">
        <w:rPr>
          <w:rFonts w:ascii="Verdana" w:eastAsia="Times New Roman" w:hAnsi="Verdana"/>
          <w:sz w:val="18"/>
          <w:szCs w:val="18"/>
        </w:rPr>
        <w:t xml:space="preserve">het in dit geval belangrijk dat de identiteit van betrokkene </w:t>
      </w:r>
      <w:r w:rsidR="00351E18">
        <w:rPr>
          <w:rFonts w:ascii="Verdana" w:eastAsia="Times New Roman" w:hAnsi="Verdana"/>
          <w:sz w:val="18"/>
          <w:szCs w:val="18"/>
        </w:rPr>
        <w:t xml:space="preserve">niet bekend wordt omdat dit </w:t>
      </w:r>
      <w:r w:rsidR="00D813DE">
        <w:rPr>
          <w:rFonts w:ascii="Verdana" w:eastAsia="Times New Roman" w:hAnsi="Verdana"/>
          <w:sz w:val="18"/>
          <w:szCs w:val="18"/>
        </w:rPr>
        <w:t xml:space="preserve">zijn of haar </w:t>
      </w:r>
      <w:r w:rsidR="00351E18">
        <w:rPr>
          <w:rFonts w:ascii="Verdana" w:eastAsia="Times New Roman" w:hAnsi="Verdana"/>
          <w:sz w:val="18"/>
          <w:szCs w:val="18"/>
        </w:rPr>
        <w:t xml:space="preserve">privacy kan schenden. Dat vind ik </w:t>
      </w:r>
      <w:r w:rsidR="00D813DE">
        <w:rPr>
          <w:rFonts w:ascii="Verdana" w:eastAsia="Times New Roman" w:hAnsi="Verdana"/>
          <w:sz w:val="18"/>
          <w:szCs w:val="18"/>
        </w:rPr>
        <w:t>niet wenselijk</w:t>
      </w:r>
      <w:r w:rsidR="00351E18">
        <w:rPr>
          <w:rFonts w:ascii="Verdana" w:eastAsia="Times New Roman" w:hAnsi="Verdana"/>
          <w:sz w:val="18"/>
          <w:szCs w:val="18"/>
        </w:rPr>
        <w:t xml:space="preserve">. </w:t>
      </w:r>
      <w:r w:rsidR="006F4ACC" w:rsidRPr="00B23E3F">
        <w:rPr>
          <w:rFonts w:ascii="Verdana" w:eastAsia="Times New Roman" w:hAnsi="Verdana"/>
          <w:sz w:val="18"/>
          <w:szCs w:val="18"/>
        </w:rPr>
        <w:t xml:space="preserve">Daarom </w:t>
      </w:r>
      <w:r w:rsidR="006F4ACC">
        <w:rPr>
          <w:rFonts w:ascii="Verdana" w:eastAsia="Times New Roman" w:hAnsi="Verdana"/>
          <w:sz w:val="18"/>
          <w:szCs w:val="18"/>
        </w:rPr>
        <w:t>maak ik deze persoonsgegevens niet openbaar</w:t>
      </w:r>
      <w:r w:rsidR="006F4ACC" w:rsidRPr="00B23E3F">
        <w:rPr>
          <w:rFonts w:ascii="Verdana" w:eastAsia="Times New Roman" w:hAnsi="Verdana"/>
          <w:sz w:val="18"/>
          <w:szCs w:val="18"/>
        </w:rPr>
        <w:t>.</w:t>
      </w:r>
    </w:p>
    <w:p w14:paraId="45BEEFC5" w14:textId="77777777" w:rsidR="006F4ACC" w:rsidRPr="00B23E3F" w:rsidRDefault="006F4ACC" w:rsidP="006F4ACC">
      <w:pPr>
        <w:spacing w:line="240" w:lineRule="atLeast"/>
        <w:rPr>
          <w:rFonts w:ascii="Verdana" w:eastAsia="Times New Roman" w:hAnsi="Verdana"/>
          <w:sz w:val="18"/>
          <w:szCs w:val="18"/>
        </w:rPr>
      </w:pPr>
      <w:r w:rsidRPr="00B23E3F">
        <w:rPr>
          <w:rFonts w:ascii="Verdana" w:eastAsia="Times New Roman" w:hAnsi="Verdana"/>
          <w:sz w:val="18"/>
          <w:szCs w:val="18"/>
        </w:rPr>
        <w:t>OF</w:t>
      </w:r>
    </w:p>
    <w:p w14:paraId="49013301" w14:textId="77777777" w:rsidR="006F4ACC" w:rsidRDefault="0000437F" w:rsidP="006F4ACC">
      <w:pPr>
        <w:spacing w:line="240" w:lineRule="atLeast"/>
        <w:rPr>
          <w:rFonts w:ascii="Verdana" w:eastAsia="Times New Roman" w:hAnsi="Verdana"/>
          <w:sz w:val="18"/>
          <w:szCs w:val="18"/>
        </w:rPr>
      </w:pPr>
      <w:r>
        <w:rPr>
          <w:rFonts w:ascii="Verdana" w:eastAsia="Times New Roman" w:hAnsi="Verdana"/>
          <w:sz w:val="18"/>
          <w:szCs w:val="18"/>
        </w:rPr>
        <w:t xml:space="preserve">In het </w:t>
      </w:r>
      <w:r w:rsidR="006F4ACC" w:rsidRPr="00B23E3F">
        <w:rPr>
          <w:rFonts w:ascii="Verdana" w:eastAsia="Times New Roman" w:hAnsi="Verdana"/>
          <w:sz w:val="18"/>
          <w:szCs w:val="18"/>
        </w:rPr>
        <w:t>document/d</w:t>
      </w:r>
      <w:r>
        <w:rPr>
          <w:rFonts w:ascii="Verdana" w:eastAsia="Times New Roman" w:hAnsi="Verdana"/>
          <w:sz w:val="18"/>
          <w:szCs w:val="18"/>
        </w:rPr>
        <w:t>iverse</w:t>
      </w:r>
      <w:r w:rsidR="006F4ACC" w:rsidRPr="00B23E3F">
        <w:rPr>
          <w:rFonts w:ascii="Verdana" w:eastAsia="Times New Roman" w:hAnsi="Verdana"/>
          <w:sz w:val="18"/>
          <w:szCs w:val="18"/>
        </w:rPr>
        <w:t xml:space="preserve"> documenten</w:t>
      </w:r>
      <w:r w:rsidR="006F4ACC">
        <w:rPr>
          <w:rFonts w:ascii="Verdana" w:eastAsia="Times New Roman" w:hAnsi="Verdana"/>
          <w:sz w:val="18"/>
          <w:szCs w:val="18"/>
        </w:rPr>
        <w:t xml:space="preserve"> </w:t>
      </w:r>
      <w:r>
        <w:rPr>
          <w:rFonts w:ascii="Verdana" w:eastAsia="Times New Roman" w:hAnsi="Verdana"/>
          <w:sz w:val="18"/>
          <w:szCs w:val="18"/>
        </w:rPr>
        <w:t>staan</w:t>
      </w:r>
      <w:r w:rsidR="006F4ACC" w:rsidRPr="00B23E3F">
        <w:rPr>
          <w:rFonts w:ascii="Verdana" w:eastAsia="Times New Roman" w:hAnsi="Verdana"/>
          <w:sz w:val="18"/>
          <w:szCs w:val="18"/>
        </w:rPr>
        <w:t xml:space="preserve"> informatie die raakt aan de p</w:t>
      </w:r>
      <w:r w:rsidR="006F4ACC">
        <w:rPr>
          <w:rFonts w:ascii="Verdana" w:eastAsia="Times New Roman" w:hAnsi="Verdana"/>
          <w:sz w:val="18"/>
          <w:szCs w:val="18"/>
        </w:rPr>
        <w:t>rivacy</w:t>
      </w:r>
      <w:r w:rsidR="006F4ACC" w:rsidRPr="00B23E3F">
        <w:rPr>
          <w:rFonts w:ascii="Verdana" w:eastAsia="Times New Roman" w:hAnsi="Verdana"/>
          <w:sz w:val="18"/>
          <w:szCs w:val="18"/>
        </w:rPr>
        <w:t xml:space="preserve">. </w:t>
      </w:r>
      <w:r w:rsidR="006F4ACC">
        <w:rPr>
          <w:rFonts w:ascii="Verdana" w:eastAsia="Times New Roman" w:hAnsi="Verdana"/>
          <w:sz w:val="18"/>
          <w:szCs w:val="18"/>
        </w:rPr>
        <w:t>&lt;</w:t>
      </w:r>
      <w:r>
        <w:rPr>
          <w:rFonts w:ascii="Verdana" w:eastAsia="Times New Roman" w:hAnsi="Verdana"/>
          <w:i/>
          <w:sz w:val="18"/>
          <w:szCs w:val="18"/>
        </w:rPr>
        <w:t>nader motiveren&gt;</w:t>
      </w:r>
      <w:r w:rsidR="006F4ACC">
        <w:rPr>
          <w:rFonts w:ascii="Verdana" w:eastAsia="Times New Roman" w:hAnsi="Verdana"/>
          <w:i/>
          <w:sz w:val="18"/>
          <w:szCs w:val="18"/>
        </w:rPr>
        <w:t xml:space="preserve">. </w:t>
      </w:r>
      <w:r w:rsidR="006F4ACC" w:rsidRPr="00B23E3F">
        <w:rPr>
          <w:rFonts w:ascii="Verdana" w:eastAsia="Times New Roman" w:hAnsi="Verdana"/>
          <w:sz w:val="18"/>
          <w:szCs w:val="18"/>
        </w:rPr>
        <w:t xml:space="preserve">Ik </w:t>
      </w:r>
      <w:r w:rsidR="006F4ACC">
        <w:rPr>
          <w:rFonts w:ascii="Verdana" w:eastAsia="Times New Roman" w:hAnsi="Verdana"/>
          <w:sz w:val="18"/>
          <w:szCs w:val="18"/>
        </w:rPr>
        <w:t>vind</w:t>
      </w:r>
      <w:r w:rsidR="00D813DE">
        <w:rPr>
          <w:rFonts w:ascii="Verdana" w:eastAsia="Times New Roman" w:hAnsi="Verdana"/>
          <w:sz w:val="18"/>
          <w:szCs w:val="18"/>
        </w:rPr>
        <w:t xml:space="preserve"> h</w:t>
      </w:r>
      <w:r w:rsidR="006F4ACC" w:rsidRPr="00B23E3F">
        <w:rPr>
          <w:rFonts w:ascii="Verdana" w:eastAsia="Times New Roman" w:hAnsi="Verdana"/>
          <w:sz w:val="18"/>
          <w:szCs w:val="18"/>
        </w:rPr>
        <w:t xml:space="preserve">et belang </w:t>
      </w:r>
      <w:r w:rsidR="00D813DE">
        <w:rPr>
          <w:rFonts w:ascii="Verdana" w:eastAsia="Times New Roman" w:hAnsi="Verdana"/>
          <w:sz w:val="18"/>
          <w:szCs w:val="18"/>
        </w:rPr>
        <w:t xml:space="preserve">van </w:t>
      </w:r>
      <w:r w:rsidR="006F4ACC">
        <w:rPr>
          <w:rFonts w:ascii="Verdana" w:eastAsia="Times New Roman" w:hAnsi="Verdana"/>
          <w:sz w:val="18"/>
          <w:szCs w:val="18"/>
        </w:rPr>
        <w:t xml:space="preserve">privacy </w:t>
      </w:r>
      <w:r w:rsidR="00D813DE">
        <w:rPr>
          <w:rFonts w:ascii="Verdana" w:eastAsia="Times New Roman" w:hAnsi="Verdana"/>
          <w:sz w:val="18"/>
          <w:szCs w:val="18"/>
        </w:rPr>
        <w:t xml:space="preserve">in dit geval </w:t>
      </w:r>
      <w:r w:rsidR="006F4ACC" w:rsidRPr="00B23E3F">
        <w:rPr>
          <w:rFonts w:ascii="Verdana" w:eastAsia="Times New Roman" w:hAnsi="Verdana"/>
          <w:sz w:val="18"/>
          <w:szCs w:val="18"/>
        </w:rPr>
        <w:t xml:space="preserve">zwaarder wegen dan het belang van openbaarheid. </w:t>
      </w:r>
      <w:r>
        <w:rPr>
          <w:rFonts w:ascii="Verdana" w:eastAsia="Times New Roman" w:hAnsi="Verdana"/>
          <w:sz w:val="18"/>
          <w:szCs w:val="18"/>
        </w:rPr>
        <w:t>Daarom maak ik deze persoonsgegevens niet openbaar.</w:t>
      </w:r>
    </w:p>
    <w:p w14:paraId="4E0E906B" w14:textId="77777777" w:rsidR="006F4ACC" w:rsidRPr="00172D17" w:rsidRDefault="006F4ACC" w:rsidP="006F4ACC">
      <w:pPr>
        <w:spacing w:line="240" w:lineRule="atLeast"/>
        <w:rPr>
          <w:rFonts w:ascii="Verdana" w:eastAsia="Times New Roman" w:hAnsi="Verdana"/>
          <w:bCs/>
          <w:sz w:val="18"/>
          <w:szCs w:val="18"/>
        </w:rPr>
      </w:pPr>
      <w:r w:rsidRPr="00172D17">
        <w:rPr>
          <w:rFonts w:ascii="Verdana" w:eastAsia="Times New Roman" w:hAnsi="Verdana"/>
          <w:bCs/>
          <w:i/>
          <w:sz w:val="18"/>
          <w:szCs w:val="18"/>
        </w:rPr>
        <w:t>Bij aanwezigheid namen van ambtenaren tot en met niveau SG</w:t>
      </w:r>
    </w:p>
    <w:p w14:paraId="1FC737A8" w14:textId="77777777" w:rsidR="006F4ACC" w:rsidRDefault="006F4ACC" w:rsidP="006F4ACC">
      <w:pPr>
        <w:spacing w:line="240" w:lineRule="atLeast"/>
        <w:rPr>
          <w:rFonts w:ascii="Verdana" w:eastAsia="Times New Roman" w:hAnsi="Verdana"/>
          <w:sz w:val="18"/>
          <w:szCs w:val="18"/>
        </w:rPr>
      </w:pPr>
      <w:r w:rsidRPr="008A56F4">
        <w:rPr>
          <w:rFonts w:ascii="Verdana" w:eastAsia="Times New Roman" w:hAnsi="Verdana"/>
          <w:sz w:val="18"/>
          <w:szCs w:val="18"/>
        </w:rPr>
        <w:t xml:space="preserve">In het document/diverse documenten staan </w:t>
      </w:r>
      <w:r w:rsidR="00D813DE">
        <w:rPr>
          <w:rFonts w:ascii="Verdana" w:eastAsia="Times New Roman" w:hAnsi="Verdana"/>
          <w:sz w:val="18"/>
          <w:szCs w:val="18"/>
        </w:rPr>
        <w:t xml:space="preserve">(ook) </w:t>
      </w:r>
      <w:r w:rsidRPr="008A56F4">
        <w:rPr>
          <w:rFonts w:ascii="Verdana" w:eastAsia="Times New Roman" w:hAnsi="Verdana"/>
          <w:sz w:val="18"/>
          <w:szCs w:val="18"/>
        </w:rPr>
        <w:t>persoonsgegevens</w:t>
      </w:r>
      <w:r w:rsidR="00D813DE">
        <w:rPr>
          <w:rFonts w:ascii="Verdana" w:eastAsia="Times New Roman" w:hAnsi="Verdana"/>
          <w:sz w:val="18"/>
          <w:szCs w:val="18"/>
        </w:rPr>
        <w:t xml:space="preserve"> van ambtenaren</w:t>
      </w:r>
      <w:r w:rsidRPr="008A56F4">
        <w:rPr>
          <w:rFonts w:ascii="Verdana" w:eastAsia="Times New Roman" w:hAnsi="Verdana"/>
          <w:sz w:val="18"/>
          <w:szCs w:val="18"/>
        </w:rPr>
        <w:t xml:space="preserve">. </w:t>
      </w:r>
      <w:r>
        <w:rPr>
          <w:rFonts w:ascii="Verdana" w:eastAsia="Times New Roman" w:hAnsi="Verdana"/>
          <w:sz w:val="18"/>
          <w:szCs w:val="18"/>
        </w:rPr>
        <w:t>Het gaat om</w:t>
      </w:r>
      <w:r w:rsidRPr="008A56F4">
        <w:rPr>
          <w:rFonts w:ascii="Verdana" w:eastAsia="Times New Roman" w:hAnsi="Verdana"/>
          <w:sz w:val="18"/>
          <w:szCs w:val="18"/>
        </w:rPr>
        <w:t xml:space="preserve"> gegevens die herleidbaar zijn tot een persoon, zoals onder meer namen, e-mailadressen, functienamen en telefoonnummers. I</w:t>
      </w:r>
      <w:r>
        <w:rPr>
          <w:rFonts w:ascii="Verdana" w:eastAsia="Times New Roman" w:hAnsi="Verdana"/>
          <w:sz w:val="18"/>
          <w:szCs w:val="18"/>
        </w:rPr>
        <w:t xml:space="preserve">n het kader van goed werkgeverschap vind ik dat </w:t>
      </w:r>
      <w:r w:rsidRPr="008A56F4">
        <w:rPr>
          <w:rFonts w:ascii="Verdana" w:eastAsia="Times New Roman" w:hAnsi="Verdana"/>
          <w:sz w:val="18"/>
          <w:szCs w:val="18"/>
        </w:rPr>
        <w:t xml:space="preserve">het belang </w:t>
      </w:r>
      <w:r>
        <w:rPr>
          <w:rFonts w:ascii="Verdana" w:eastAsia="Times New Roman" w:hAnsi="Verdana"/>
          <w:sz w:val="18"/>
          <w:szCs w:val="18"/>
        </w:rPr>
        <w:t>van privacy</w:t>
      </w:r>
      <w:r w:rsidRPr="008A56F4">
        <w:rPr>
          <w:rFonts w:ascii="Verdana" w:eastAsia="Times New Roman" w:hAnsi="Verdana"/>
          <w:sz w:val="18"/>
          <w:szCs w:val="18"/>
        </w:rPr>
        <w:t xml:space="preserve"> zwaarder moet wegen dan het belang van openbaarheid. Dit ter bescherming van d</w:t>
      </w:r>
      <w:r>
        <w:rPr>
          <w:rFonts w:ascii="Verdana" w:eastAsia="Times New Roman" w:hAnsi="Verdana"/>
          <w:sz w:val="18"/>
          <w:szCs w:val="18"/>
        </w:rPr>
        <w:t>e</w:t>
      </w:r>
      <w:r w:rsidRPr="008A56F4">
        <w:rPr>
          <w:rFonts w:ascii="Verdana" w:eastAsia="Times New Roman" w:hAnsi="Verdana"/>
          <w:sz w:val="18"/>
          <w:szCs w:val="18"/>
        </w:rPr>
        <w:t xml:space="preserve"> </w:t>
      </w:r>
      <w:r>
        <w:rPr>
          <w:rFonts w:ascii="Verdana" w:eastAsia="Times New Roman" w:hAnsi="Verdana"/>
          <w:sz w:val="18"/>
          <w:szCs w:val="18"/>
        </w:rPr>
        <w:t>privacy van de betrokken ambtenaar/ambtenaren</w:t>
      </w:r>
      <w:r w:rsidRPr="008A56F4">
        <w:rPr>
          <w:rFonts w:ascii="Verdana" w:eastAsia="Times New Roman" w:hAnsi="Verdana"/>
          <w:sz w:val="18"/>
          <w:szCs w:val="18"/>
        </w:rPr>
        <w:t xml:space="preserve">. </w:t>
      </w:r>
      <w:r w:rsidR="00351E18">
        <w:rPr>
          <w:rFonts w:ascii="Verdana" w:eastAsia="Times New Roman" w:hAnsi="Verdana"/>
          <w:sz w:val="18"/>
          <w:szCs w:val="18"/>
        </w:rPr>
        <w:t>Daarbij weegt mee dat het hier niet gaat om het opgeven van een naam aan een individuele burger die met een ambtenaar in contact treedt, maar om</w:t>
      </w:r>
      <w:r>
        <w:rPr>
          <w:rFonts w:ascii="Verdana" w:eastAsia="Times New Roman" w:hAnsi="Verdana"/>
          <w:sz w:val="18"/>
          <w:szCs w:val="18"/>
        </w:rPr>
        <w:t xml:space="preserve">, openbaarmaking op grond van de </w:t>
      </w:r>
      <w:proofErr w:type="spellStart"/>
      <w:r>
        <w:rPr>
          <w:rFonts w:ascii="Verdana" w:eastAsia="Times New Roman" w:hAnsi="Verdana"/>
          <w:sz w:val="18"/>
          <w:szCs w:val="18"/>
        </w:rPr>
        <w:t>Woo</w:t>
      </w:r>
      <w:proofErr w:type="spellEnd"/>
      <w:r>
        <w:rPr>
          <w:rFonts w:ascii="Verdana" w:eastAsia="Times New Roman" w:hAnsi="Verdana"/>
          <w:sz w:val="18"/>
          <w:szCs w:val="18"/>
        </w:rPr>
        <w:t xml:space="preserve">. </w:t>
      </w:r>
    </w:p>
    <w:p w14:paraId="38AEF941" w14:textId="77777777" w:rsidR="00E53549" w:rsidRDefault="00E53549" w:rsidP="006F4ACC">
      <w:pPr>
        <w:spacing w:line="240" w:lineRule="atLeast"/>
        <w:rPr>
          <w:rFonts w:ascii="Verdana" w:eastAsia="Times New Roman" w:hAnsi="Verdana"/>
          <w:i/>
          <w:sz w:val="18"/>
          <w:szCs w:val="18"/>
          <w:u w:val="single"/>
        </w:rPr>
      </w:pPr>
    </w:p>
    <w:p w14:paraId="2B9D088F" w14:textId="77777777" w:rsidR="00E53549" w:rsidRDefault="00E53549" w:rsidP="006F4ACC">
      <w:pPr>
        <w:spacing w:line="240" w:lineRule="atLeast"/>
        <w:rPr>
          <w:rFonts w:ascii="Verdana" w:eastAsia="Times New Roman" w:hAnsi="Verdana"/>
          <w:i/>
          <w:sz w:val="18"/>
          <w:szCs w:val="18"/>
          <w:u w:val="single"/>
        </w:rPr>
      </w:pPr>
    </w:p>
    <w:p w14:paraId="425E168A" w14:textId="77777777" w:rsidR="006F4ACC" w:rsidRPr="00D733B1" w:rsidRDefault="00351E18" w:rsidP="006F4ACC">
      <w:pPr>
        <w:spacing w:line="240" w:lineRule="atLeast"/>
        <w:rPr>
          <w:rFonts w:ascii="Verdana" w:eastAsia="Times New Roman" w:hAnsi="Verdana"/>
          <w:i/>
          <w:sz w:val="18"/>
          <w:szCs w:val="18"/>
          <w:u w:val="single"/>
        </w:rPr>
      </w:pPr>
      <w:r w:rsidRPr="00D733B1">
        <w:rPr>
          <w:rFonts w:ascii="Verdana" w:eastAsia="Times New Roman" w:hAnsi="Verdana"/>
          <w:i/>
          <w:sz w:val="18"/>
          <w:szCs w:val="18"/>
          <w:u w:val="single"/>
        </w:rPr>
        <w:lastRenderedPageBreak/>
        <w:t>Optioneel</w:t>
      </w:r>
    </w:p>
    <w:p w14:paraId="2E9375A4" w14:textId="77777777" w:rsidR="00867C83" w:rsidRDefault="006F4ACC" w:rsidP="006F4ACC">
      <w:pPr>
        <w:spacing w:line="240" w:lineRule="atLeast"/>
        <w:rPr>
          <w:rFonts w:ascii="Verdana" w:eastAsia="Times New Roman" w:hAnsi="Verdana"/>
          <w:sz w:val="18"/>
          <w:szCs w:val="18"/>
        </w:rPr>
      </w:pPr>
      <w:r w:rsidRPr="00D733B1">
        <w:rPr>
          <w:rFonts w:ascii="Verdana" w:eastAsia="Times New Roman" w:hAnsi="Verdana"/>
          <w:sz w:val="18"/>
          <w:szCs w:val="18"/>
        </w:rPr>
        <w:t xml:space="preserve">Door de toegenomen transparantie over overheidshandelen wordt deze uitzonderingsgrond nu anders toegepast. In sommige dossiers kan er een reden zijn om in het kader van democratische </w:t>
      </w:r>
      <w:proofErr w:type="spellStart"/>
      <w:r w:rsidRPr="00D733B1">
        <w:rPr>
          <w:rFonts w:ascii="Verdana" w:eastAsia="Times New Roman" w:hAnsi="Verdana"/>
          <w:sz w:val="18"/>
          <w:szCs w:val="18"/>
        </w:rPr>
        <w:t>bestuursvoering</w:t>
      </w:r>
      <w:proofErr w:type="spellEnd"/>
      <w:r w:rsidRPr="00D733B1">
        <w:rPr>
          <w:rFonts w:ascii="Verdana" w:eastAsia="Times New Roman" w:hAnsi="Verdana"/>
          <w:sz w:val="18"/>
          <w:szCs w:val="18"/>
        </w:rPr>
        <w:t xml:space="preserve">, persoonlijke beleidsopvattingen openbaar te maken. Op grond van artikel 5.2, tweede lid, van de </w:t>
      </w:r>
      <w:proofErr w:type="spellStart"/>
      <w:r w:rsidRPr="00D733B1">
        <w:rPr>
          <w:rFonts w:ascii="Verdana" w:eastAsia="Times New Roman" w:hAnsi="Verdana"/>
          <w:sz w:val="18"/>
          <w:szCs w:val="18"/>
        </w:rPr>
        <w:t>Woo</w:t>
      </w:r>
      <w:proofErr w:type="spellEnd"/>
      <w:r w:rsidRPr="00D733B1">
        <w:rPr>
          <w:rFonts w:ascii="Verdana" w:eastAsia="Times New Roman" w:hAnsi="Verdana"/>
          <w:sz w:val="18"/>
          <w:szCs w:val="18"/>
        </w:rPr>
        <w:t xml:space="preserve"> gebeurt openbaarmaking van dergelijke persoonlijke beleidsopvattingen geanonimiseerd. Dit wordt gedaan om de privacy van de betrokken ambtenaren te beschermen. Daarom wordt ook de functie</w:t>
      </w:r>
      <w:r w:rsidR="00D813DE">
        <w:rPr>
          <w:rFonts w:ascii="Verdana" w:eastAsia="Times New Roman" w:hAnsi="Verdana"/>
          <w:sz w:val="18"/>
          <w:szCs w:val="18"/>
        </w:rPr>
        <w:t>naam</w:t>
      </w:r>
      <w:r w:rsidRPr="00D733B1">
        <w:rPr>
          <w:rFonts w:ascii="Verdana" w:eastAsia="Times New Roman" w:hAnsi="Verdana"/>
          <w:sz w:val="18"/>
          <w:szCs w:val="18"/>
        </w:rPr>
        <w:t xml:space="preserve"> van een ambtenaar niet meer openbaar gemaakt. Dit is ook het geval als geen toepassing wordt gegeven aan de discretionaire bevoegdheid van artikel 5.2, tweede lid, van de </w:t>
      </w:r>
      <w:proofErr w:type="spellStart"/>
      <w:r w:rsidRPr="00D733B1">
        <w:rPr>
          <w:rFonts w:ascii="Verdana" w:eastAsia="Times New Roman" w:hAnsi="Verdana"/>
          <w:sz w:val="18"/>
          <w:szCs w:val="18"/>
        </w:rPr>
        <w:t>Woo</w:t>
      </w:r>
      <w:proofErr w:type="spellEnd"/>
      <w:r w:rsidRPr="00D733B1">
        <w:rPr>
          <w:rFonts w:ascii="Verdana" w:eastAsia="Times New Roman" w:hAnsi="Verdana"/>
          <w:sz w:val="18"/>
          <w:szCs w:val="18"/>
        </w:rPr>
        <w:t xml:space="preserve">. Zo wordt voorkomen dat als verschillende </w:t>
      </w:r>
      <w:proofErr w:type="spellStart"/>
      <w:r w:rsidRPr="00D733B1">
        <w:rPr>
          <w:rFonts w:ascii="Verdana" w:eastAsia="Times New Roman" w:hAnsi="Verdana"/>
          <w:sz w:val="18"/>
          <w:szCs w:val="18"/>
        </w:rPr>
        <w:t>Woo</w:t>
      </w:r>
      <w:proofErr w:type="spellEnd"/>
      <w:r w:rsidRPr="00D733B1">
        <w:rPr>
          <w:rFonts w:ascii="Verdana" w:eastAsia="Times New Roman" w:hAnsi="Verdana"/>
          <w:sz w:val="18"/>
          <w:szCs w:val="18"/>
        </w:rPr>
        <w:t xml:space="preserve">-besluiten naast elkaar worden gelegd, de herkomst van de persoonlijke beleidsopvatting alsnog kan worden herleid. </w:t>
      </w:r>
    </w:p>
    <w:p w14:paraId="6A14CF52" w14:textId="77777777" w:rsidR="0000437F" w:rsidRPr="00502594" w:rsidRDefault="00582943" w:rsidP="00351E18">
      <w:pPr>
        <w:spacing w:line="240" w:lineRule="atLeast"/>
        <w:rPr>
          <w:rFonts w:ascii="Verdana" w:eastAsia="Times New Roman" w:hAnsi="Verdana"/>
          <w:sz w:val="18"/>
          <w:szCs w:val="18"/>
        </w:rPr>
      </w:pPr>
      <w:r w:rsidRPr="00D733B1">
        <w:rPr>
          <w:rFonts w:ascii="Verdana" w:eastAsia="Times New Roman" w:hAnsi="Verdana"/>
          <w:sz w:val="18"/>
          <w:szCs w:val="18"/>
        </w:rPr>
        <w:t xml:space="preserve">Daarbij weegt mee dat het </w:t>
      </w:r>
      <w:r w:rsidR="006F4ACC" w:rsidRPr="00D733B1">
        <w:rPr>
          <w:rFonts w:ascii="Verdana" w:eastAsia="Times New Roman" w:hAnsi="Verdana"/>
          <w:sz w:val="18"/>
          <w:szCs w:val="18"/>
        </w:rPr>
        <w:t xml:space="preserve">hier niet gaat om het opgeven van een naam aan een individuele burger die met een ambtenaar in contact treedt, maar om openbaarmaking van de naam in de zin van de </w:t>
      </w:r>
      <w:proofErr w:type="spellStart"/>
      <w:r w:rsidR="006F4ACC" w:rsidRPr="00D733B1">
        <w:rPr>
          <w:rFonts w:ascii="Verdana" w:eastAsia="Times New Roman" w:hAnsi="Verdana"/>
          <w:sz w:val="18"/>
          <w:szCs w:val="18"/>
        </w:rPr>
        <w:t>Woo</w:t>
      </w:r>
      <w:proofErr w:type="spellEnd"/>
      <w:r w:rsidR="006F4ACC" w:rsidRPr="00D733B1">
        <w:rPr>
          <w:rFonts w:ascii="Verdana" w:eastAsia="Times New Roman" w:hAnsi="Verdana"/>
          <w:sz w:val="18"/>
          <w:szCs w:val="18"/>
        </w:rPr>
        <w:t>.</w:t>
      </w:r>
    </w:p>
    <w:p w14:paraId="3B626637" w14:textId="77777777" w:rsidR="00351E18" w:rsidRDefault="00351E18" w:rsidP="00351E18">
      <w:pPr>
        <w:spacing w:line="240" w:lineRule="atLeast"/>
        <w:rPr>
          <w:rFonts w:ascii="Verdana" w:eastAsia="Times New Roman" w:hAnsi="Verdana"/>
          <w:bCs/>
          <w:sz w:val="18"/>
          <w:szCs w:val="18"/>
        </w:rPr>
      </w:pPr>
      <w:r w:rsidRPr="00172D17">
        <w:rPr>
          <w:rFonts w:ascii="Verdana" w:eastAsia="Times New Roman" w:hAnsi="Verdana"/>
          <w:bCs/>
          <w:i/>
          <w:sz w:val="18"/>
          <w:szCs w:val="18"/>
        </w:rPr>
        <w:t xml:space="preserve">Bij </w:t>
      </w:r>
      <w:r w:rsidR="00D1070D">
        <w:rPr>
          <w:rFonts w:ascii="Verdana" w:eastAsia="Times New Roman" w:hAnsi="Verdana"/>
          <w:bCs/>
          <w:i/>
          <w:sz w:val="18"/>
          <w:szCs w:val="18"/>
        </w:rPr>
        <w:t>documenten</w:t>
      </w:r>
      <w:r w:rsidRPr="00172D17">
        <w:rPr>
          <w:rFonts w:ascii="Verdana" w:eastAsia="Times New Roman" w:hAnsi="Verdana"/>
          <w:bCs/>
          <w:i/>
          <w:sz w:val="18"/>
          <w:szCs w:val="18"/>
        </w:rPr>
        <w:t xml:space="preserve"> die in mandaat zijn ondertekend</w:t>
      </w:r>
    </w:p>
    <w:p w14:paraId="48F81543" w14:textId="77777777" w:rsidR="006F4ACC" w:rsidRPr="00172D17" w:rsidRDefault="00351E18" w:rsidP="006F4ACC">
      <w:pPr>
        <w:spacing w:line="240" w:lineRule="atLeast"/>
        <w:rPr>
          <w:rFonts w:ascii="Verdana" w:eastAsia="Times New Roman" w:hAnsi="Verdana"/>
          <w:sz w:val="18"/>
          <w:szCs w:val="18"/>
        </w:rPr>
      </w:pPr>
      <w:r w:rsidRPr="008A56F4">
        <w:rPr>
          <w:rFonts w:ascii="Verdana" w:eastAsia="Times New Roman" w:hAnsi="Verdana"/>
          <w:sz w:val="18"/>
          <w:szCs w:val="18"/>
        </w:rPr>
        <w:t xml:space="preserve">Dit is alleen anders </w:t>
      </w:r>
      <w:r w:rsidR="00D813DE">
        <w:rPr>
          <w:rFonts w:ascii="Verdana" w:eastAsia="Times New Roman" w:hAnsi="Verdana"/>
          <w:sz w:val="18"/>
          <w:szCs w:val="18"/>
        </w:rPr>
        <w:t xml:space="preserve">bij </w:t>
      </w:r>
      <w:r w:rsidRPr="008A56F4">
        <w:rPr>
          <w:rFonts w:ascii="Verdana" w:eastAsia="Times New Roman" w:hAnsi="Verdana"/>
          <w:sz w:val="18"/>
          <w:szCs w:val="18"/>
        </w:rPr>
        <w:t>namen van ambtenaren die besluiten</w:t>
      </w:r>
      <w:r>
        <w:rPr>
          <w:rFonts w:ascii="Verdana" w:eastAsia="Times New Roman" w:hAnsi="Verdana"/>
          <w:sz w:val="18"/>
          <w:szCs w:val="18"/>
        </w:rPr>
        <w:t xml:space="preserve"> in</w:t>
      </w:r>
      <w:r w:rsidRPr="008A56F4">
        <w:rPr>
          <w:rFonts w:ascii="Verdana" w:eastAsia="Times New Roman" w:hAnsi="Verdana"/>
          <w:sz w:val="18"/>
          <w:szCs w:val="18"/>
        </w:rPr>
        <w:t xml:space="preserve"> mandaat hebben ondertekend. </w:t>
      </w:r>
      <w:r w:rsidR="00D813DE">
        <w:rPr>
          <w:rFonts w:ascii="Verdana" w:eastAsia="Times New Roman" w:hAnsi="Verdana"/>
          <w:sz w:val="18"/>
          <w:szCs w:val="18"/>
        </w:rPr>
        <w:t xml:space="preserve">In dat geval wordt de naam </w:t>
      </w:r>
      <w:r w:rsidR="00E53549">
        <w:rPr>
          <w:rFonts w:ascii="Verdana" w:eastAsia="Times New Roman" w:hAnsi="Verdana"/>
          <w:sz w:val="18"/>
          <w:szCs w:val="18"/>
        </w:rPr>
        <w:t xml:space="preserve">en functie </w:t>
      </w:r>
      <w:r w:rsidRPr="008A56F4">
        <w:rPr>
          <w:rFonts w:ascii="Verdana" w:eastAsia="Times New Roman" w:hAnsi="Verdana"/>
          <w:sz w:val="18"/>
          <w:szCs w:val="18"/>
        </w:rPr>
        <w:t>van de betrokken ambtenaar wel openbaar gemaakt</w:t>
      </w:r>
      <w:r w:rsidR="00D813DE">
        <w:rPr>
          <w:rFonts w:ascii="Verdana" w:eastAsia="Times New Roman" w:hAnsi="Verdana"/>
          <w:sz w:val="18"/>
          <w:szCs w:val="18"/>
        </w:rPr>
        <w:t xml:space="preserve"> zodat kan worden gecontroleerd of het besluit door het bevoegde persoon is ondertekend</w:t>
      </w:r>
      <w:r w:rsidRPr="008A56F4">
        <w:rPr>
          <w:rFonts w:ascii="Verdana" w:eastAsia="Times New Roman" w:hAnsi="Verdana"/>
          <w:sz w:val="18"/>
          <w:szCs w:val="18"/>
        </w:rPr>
        <w:t>.</w:t>
      </w:r>
      <w:r w:rsidR="00E53549">
        <w:rPr>
          <w:rFonts w:ascii="Verdana" w:eastAsia="Times New Roman" w:hAnsi="Verdana"/>
          <w:sz w:val="18"/>
          <w:szCs w:val="18"/>
        </w:rPr>
        <w:t xml:space="preserve"> De ‘natte’ handtekening zelf wordt niet openbaar gemaakt om het risico van identiteitsfraude te verminderen.</w:t>
      </w:r>
    </w:p>
    <w:p w14:paraId="7054778A" w14:textId="77777777" w:rsidR="006F4ACC" w:rsidRDefault="006F4ACC" w:rsidP="006F4ACC">
      <w:pPr>
        <w:spacing w:after="0" w:line="240" w:lineRule="atLeast"/>
        <w:rPr>
          <w:rFonts w:ascii="Verdana" w:eastAsia="Times New Roman" w:hAnsi="Verdana"/>
          <w:b/>
          <w:i/>
          <w:sz w:val="18"/>
          <w:szCs w:val="18"/>
        </w:rPr>
      </w:pPr>
      <w:r>
        <w:rPr>
          <w:rFonts w:ascii="Verdana" w:eastAsia="Times New Roman" w:hAnsi="Verdana"/>
          <w:b/>
          <w:i/>
          <w:sz w:val="18"/>
          <w:szCs w:val="18"/>
        </w:rPr>
        <w:t>Andere dan vertrouwelijk aan de overheid verstrekte concurrentiegevoelige bedrijfs- en fabricagegegevens</w:t>
      </w:r>
    </w:p>
    <w:p w14:paraId="737ADEEB" w14:textId="77777777" w:rsidR="006F4ACC" w:rsidRDefault="00D813DE"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 tweede lid, aanhef en onder f</w:t>
      </w:r>
      <w:r w:rsidRPr="00B23E3F">
        <w:rPr>
          <w:rFonts w:ascii="Verdana" w:eastAsia="Times New Roman" w:hAnsi="Verdana"/>
          <w:sz w:val="18"/>
          <w:szCs w:val="18"/>
        </w:rPr>
        <w:t xml:space="preserve">,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Pr>
          <w:rFonts w:ascii="Verdana" w:eastAsia="Times New Roman" w:hAnsi="Verdana"/>
          <w:sz w:val="18"/>
          <w:szCs w:val="18"/>
        </w:rPr>
        <w:t>kan ik geen informatie openbaar maken wanneer dit</w:t>
      </w:r>
      <w:r w:rsidRPr="007F5BB5">
        <w:rPr>
          <w:rFonts w:ascii="Verdana" w:eastAsia="Times New Roman" w:hAnsi="Verdana"/>
          <w:sz w:val="18"/>
          <w:szCs w:val="18"/>
        </w:rPr>
        <w:t xml:space="preserve"> </w:t>
      </w:r>
      <w:r>
        <w:rPr>
          <w:rFonts w:ascii="Verdana" w:eastAsia="Times New Roman" w:hAnsi="Verdana"/>
          <w:sz w:val="18"/>
          <w:szCs w:val="18"/>
        </w:rPr>
        <w:t xml:space="preserve">de </w:t>
      </w:r>
      <w:r w:rsidRPr="007F5BB5">
        <w:rPr>
          <w:rFonts w:ascii="Verdana" w:eastAsia="Times New Roman" w:hAnsi="Verdana"/>
          <w:sz w:val="18"/>
          <w:szCs w:val="18"/>
        </w:rPr>
        <w:t>bescherming van concurrentiegevoelige gegevens</w:t>
      </w:r>
      <w:r>
        <w:rPr>
          <w:rFonts w:ascii="Verdana" w:eastAsia="Times New Roman" w:hAnsi="Verdana"/>
          <w:sz w:val="18"/>
          <w:szCs w:val="18"/>
        </w:rPr>
        <w:t xml:space="preserve"> schaadt en dit belang zwaarder weegt dan het belang van openbaarheid. Deze uitzonderingsgrond beschermt concurrentiegevoelige </w:t>
      </w:r>
      <w:r w:rsidRPr="00B23E3F">
        <w:rPr>
          <w:rFonts w:ascii="Verdana" w:eastAsia="Times New Roman" w:hAnsi="Verdana"/>
          <w:sz w:val="18"/>
          <w:szCs w:val="18"/>
        </w:rPr>
        <w:t>bedrijfsgegevens/ fabricagegegevens</w:t>
      </w:r>
      <w:r>
        <w:rPr>
          <w:rFonts w:ascii="Verdana" w:eastAsia="Times New Roman" w:hAnsi="Verdana"/>
          <w:sz w:val="18"/>
          <w:szCs w:val="18"/>
        </w:rPr>
        <w:t xml:space="preserve"> die </w:t>
      </w:r>
      <w:r w:rsidRPr="001A18F5">
        <w:rPr>
          <w:rFonts w:ascii="Verdana" w:eastAsia="Times New Roman" w:hAnsi="Verdana"/>
          <w:sz w:val="18"/>
          <w:szCs w:val="18"/>
          <w:u w:val="single"/>
        </w:rPr>
        <w:t>niet vertrouwelijk</w:t>
      </w:r>
      <w:r>
        <w:rPr>
          <w:rFonts w:ascii="Verdana" w:eastAsia="Times New Roman" w:hAnsi="Verdana"/>
          <w:sz w:val="18"/>
          <w:szCs w:val="18"/>
        </w:rPr>
        <w:t xml:space="preserve"> aan de overheid zijn verstrekt. Dit is dus een anders dan artikel 5.1, eerste lid, aanhef en onder c, van de </w:t>
      </w:r>
      <w:proofErr w:type="spellStart"/>
      <w:r>
        <w:rPr>
          <w:rFonts w:ascii="Verdana" w:eastAsia="Times New Roman" w:hAnsi="Verdana"/>
          <w:sz w:val="18"/>
          <w:szCs w:val="18"/>
        </w:rPr>
        <w:t>Woo</w:t>
      </w:r>
      <w:proofErr w:type="spellEnd"/>
      <w:r>
        <w:rPr>
          <w:rFonts w:ascii="Verdana" w:eastAsia="Times New Roman" w:hAnsi="Verdana"/>
          <w:sz w:val="18"/>
          <w:szCs w:val="18"/>
        </w:rPr>
        <w:t xml:space="preserve">, dat </w:t>
      </w:r>
      <w:r>
        <w:rPr>
          <w:rFonts w:ascii="Verdana" w:eastAsia="Times New Roman" w:hAnsi="Verdana"/>
          <w:sz w:val="18"/>
          <w:szCs w:val="18"/>
          <w:u w:val="single"/>
        </w:rPr>
        <w:t>vertrouwelijk</w:t>
      </w:r>
      <w:r>
        <w:rPr>
          <w:rFonts w:ascii="Verdana" w:eastAsia="Times New Roman" w:hAnsi="Verdana"/>
          <w:sz w:val="18"/>
          <w:szCs w:val="18"/>
        </w:rPr>
        <w:t xml:space="preserve"> verstrekte informatie beschermt. Ik moet afwegen of het belang van openbaarmaking opweegt tegen het belang om de </w:t>
      </w:r>
      <w:r w:rsidRPr="00B23E3F">
        <w:rPr>
          <w:rFonts w:ascii="Verdana" w:eastAsia="Times New Roman" w:hAnsi="Verdana"/>
          <w:sz w:val="18"/>
          <w:szCs w:val="18"/>
        </w:rPr>
        <w:t>bedrijfsgegevens/ fabricagegegevens</w:t>
      </w:r>
      <w:r>
        <w:rPr>
          <w:rFonts w:ascii="Verdana" w:eastAsia="Times New Roman" w:hAnsi="Verdana"/>
          <w:sz w:val="18"/>
          <w:szCs w:val="18"/>
        </w:rPr>
        <w:t xml:space="preserve"> te beschermen.</w:t>
      </w:r>
      <w:r w:rsidRPr="00B062C5">
        <w:rPr>
          <w:rFonts w:ascii="Verdana" w:eastAsia="Times New Roman" w:hAnsi="Verdana"/>
          <w:sz w:val="18"/>
          <w:szCs w:val="18"/>
        </w:rPr>
        <w:t xml:space="preserve"> </w:t>
      </w:r>
    </w:p>
    <w:p w14:paraId="4BC6CBE4" w14:textId="77777777" w:rsidR="006F4ACC" w:rsidRPr="005A25A8" w:rsidRDefault="006F4ACC" w:rsidP="006F4ACC">
      <w:pPr>
        <w:spacing w:line="240" w:lineRule="atLeast"/>
        <w:rPr>
          <w:rFonts w:ascii="Verdana" w:eastAsia="Times New Roman" w:hAnsi="Verdana"/>
          <w:i/>
          <w:sz w:val="18"/>
          <w:szCs w:val="18"/>
        </w:rPr>
      </w:pPr>
      <w:r>
        <w:rPr>
          <w:rFonts w:ascii="Verdana" w:eastAsia="Times New Roman" w:hAnsi="Verdana"/>
          <w:sz w:val="18"/>
          <w:szCs w:val="18"/>
        </w:rPr>
        <w:t>In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documenten staan bedrijfs</w:t>
      </w:r>
      <w:r w:rsidR="00502594">
        <w:rPr>
          <w:rFonts w:ascii="Verdana" w:eastAsia="Times New Roman" w:hAnsi="Verdana"/>
          <w:sz w:val="18"/>
          <w:szCs w:val="18"/>
        </w:rPr>
        <w:t>- en/of</w:t>
      </w:r>
      <w:r w:rsidRPr="00B23E3F">
        <w:rPr>
          <w:rFonts w:ascii="Verdana" w:eastAsia="Times New Roman" w:hAnsi="Verdana"/>
          <w:sz w:val="18"/>
          <w:szCs w:val="18"/>
        </w:rPr>
        <w:t xml:space="preserve"> fabricagegegevens</w:t>
      </w:r>
      <w:r w:rsidR="00092281">
        <w:rPr>
          <w:rFonts w:ascii="Verdana" w:eastAsia="Times New Roman" w:hAnsi="Verdana"/>
          <w:sz w:val="18"/>
          <w:szCs w:val="18"/>
        </w:rPr>
        <w:t>.</w:t>
      </w:r>
      <w:r>
        <w:rPr>
          <w:rFonts w:ascii="Verdana" w:eastAsia="Times New Roman" w:hAnsi="Verdana"/>
          <w:sz w:val="18"/>
          <w:szCs w:val="18"/>
        </w:rPr>
        <w:t xml:space="preserve"> </w:t>
      </w:r>
      <w:r w:rsidRPr="00B23E3F">
        <w:rPr>
          <w:rFonts w:ascii="Verdana" w:eastAsia="Times New Roman" w:hAnsi="Verdana"/>
          <w:sz w:val="18"/>
          <w:szCs w:val="18"/>
        </w:rPr>
        <w:t xml:space="preserve">Uit deze gegevens kunnen wetenswaardigheden worden afgeleid met betrekking tot </w:t>
      </w:r>
      <w:r w:rsidRPr="007F5BB5">
        <w:rPr>
          <w:rFonts w:ascii="Verdana" w:eastAsia="Times New Roman" w:hAnsi="Verdana"/>
          <w:sz w:val="18"/>
          <w:szCs w:val="18"/>
        </w:rPr>
        <w:t>het fabricageproces of de strategie van een onderneming.</w:t>
      </w:r>
      <w:r w:rsidRPr="005A25A8">
        <w:rPr>
          <w:rFonts w:ascii="Verdana" w:eastAsia="Times New Roman" w:hAnsi="Verdana"/>
          <w:sz w:val="18"/>
          <w:szCs w:val="18"/>
        </w:rPr>
        <w:t xml:space="preserve"> </w:t>
      </w:r>
      <w:r w:rsidR="00D813DE" w:rsidRPr="002A3FE2">
        <w:rPr>
          <w:rFonts w:ascii="Verdana" w:eastAsia="Times New Roman" w:hAnsi="Verdana"/>
          <w:sz w:val="18"/>
          <w:szCs w:val="18"/>
        </w:rPr>
        <w:t xml:space="preserve">Concurrenten kunnen daar hun voordeel mee doen en dat is niet wenselijk voor de partij die de gegevens met de overheid heeft gedeeld. </w:t>
      </w:r>
      <w:r w:rsidR="00D813DE">
        <w:rPr>
          <w:rFonts w:ascii="Verdana" w:eastAsia="Times New Roman" w:hAnsi="Verdana"/>
          <w:sz w:val="18"/>
          <w:szCs w:val="18"/>
        </w:rPr>
        <w:t xml:space="preserve">Ik vind dit belang zwaarder </w:t>
      </w:r>
      <w:r w:rsidRPr="00B23E3F">
        <w:rPr>
          <w:rFonts w:ascii="Verdana" w:eastAsia="Times New Roman" w:hAnsi="Verdana"/>
          <w:sz w:val="18"/>
          <w:szCs w:val="18"/>
        </w:rPr>
        <w:t xml:space="preserve">wegen </w:t>
      </w:r>
      <w:r w:rsidR="00D813DE">
        <w:rPr>
          <w:rFonts w:ascii="Verdana" w:eastAsia="Times New Roman" w:hAnsi="Verdana"/>
          <w:sz w:val="18"/>
          <w:szCs w:val="18"/>
        </w:rPr>
        <w:t>dan het belang van openbaarheid.</w:t>
      </w:r>
      <w:r w:rsidRPr="00B23E3F">
        <w:rPr>
          <w:rFonts w:ascii="Verdana" w:eastAsia="Times New Roman" w:hAnsi="Verdana"/>
          <w:sz w:val="18"/>
          <w:szCs w:val="18"/>
        </w:rPr>
        <w:t xml:space="preserve"> Ik </w:t>
      </w:r>
      <w:r w:rsidR="0000437F">
        <w:rPr>
          <w:rFonts w:ascii="Verdana" w:eastAsia="Times New Roman" w:hAnsi="Verdana"/>
          <w:sz w:val="18"/>
          <w:szCs w:val="18"/>
        </w:rPr>
        <w:t xml:space="preserve">maak deze </w:t>
      </w:r>
      <w:r w:rsidRPr="00B23E3F">
        <w:rPr>
          <w:rFonts w:ascii="Verdana" w:eastAsia="Times New Roman" w:hAnsi="Verdana"/>
          <w:sz w:val="18"/>
          <w:szCs w:val="18"/>
        </w:rPr>
        <w:t>informatie</w:t>
      </w:r>
      <w:r w:rsidR="0000437F">
        <w:rPr>
          <w:rFonts w:ascii="Verdana" w:eastAsia="Times New Roman" w:hAnsi="Verdana"/>
          <w:sz w:val="18"/>
          <w:szCs w:val="18"/>
        </w:rPr>
        <w:t xml:space="preserve"> daarom niet openbaar.</w:t>
      </w:r>
    </w:p>
    <w:p w14:paraId="2488C0AC" w14:textId="77777777" w:rsidR="006F4ACC" w:rsidRDefault="006F4ACC" w:rsidP="006F4ACC">
      <w:pPr>
        <w:spacing w:after="0" w:line="240" w:lineRule="atLeast"/>
        <w:rPr>
          <w:rFonts w:ascii="Verdana" w:eastAsia="Times New Roman" w:hAnsi="Verdana"/>
          <w:b/>
          <w:i/>
          <w:sz w:val="18"/>
          <w:szCs w:val="18"/>
        </w:rPr>
      </w:pPr>
      <w:r>
        <w:rPr>
          <w:rFonts w:ascii="Verdana" w:eastAsia="Times New Roman" w:hAnsi="Verdana"/>
          <w:b/>
          <w:i/>
          <w:sz w:val="18"/>
          <w:szCs w:val="18"/>
        </w:rPr>
        <w:t>Bescherming van het milieu</w:t>
      </w:r>
    </w:p>
    <w:p w14:paraId="2D544DF8" w14:textId="77777777" w:rsidR="00D813DE" w:rsidRPr="002F41C5" w:rsidRDefault="00D813DE" w:rsidP="00D813DE">
      <w:pPr>
        <w:spacing w:line="240" w:lineRule="atLeast"/>
        <w:rPr>
          <w:rFonts w:ascii="Verdana" w:eastAsia="Times New Roman" w:hAnsi="Verdana"/>
          <w:i/>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 tweede lid, aanhef en onder g</w:t>
      </w:r>
      <w:r w:rsidRPr="00B23E3F">
        <w:rPr>
          <w:rFonts w:ascii="Verdana" w:eastAsia="Times New Roman" w:hAnsi="Verdana"/>
          <w:sz w:val="18"/>
          <w:szCs w:val="18"/>
        </w:rPr>
        <w:t xml:space="preserve">,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Pr>
          <w:rFonts w:ascii="Verdana" w:eastAsia="Times New Roman" w:hAnsi="Verdana"/>
          <w:sz w:val="18"/>
          <w:szCs w:val="18"/>
        </w:rPr>
        <w:t>kan ik geen informatie openbaar maken</w:t>
      </w:r>
      <w:r w:rsidRPr="00B23E3F">
        <w:rPr>
          <w:rFonts w:ascii="Verdana" w:eastAsia="Times New Roman" w:hAnsi="Verdana"/>
          <w:sz w:val="18"/>
          <w:szCs w:val="18"/>
        </w:rPr>
        <w:t xml:space="preserve">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dit</w:t>
      </w:r>
      <w:r w:rsidRPr="00DC4939">
        <w:rPr>
          <w:rFonts w:ascii="Verdana" w:eastAsia="Times New Roman" w:hAnsi="Verdana"/>
          <w:sz w:val="18"/>
          <w:szCs w:val="18"/>
        </w:rPr>
        <w:t xml:space="preserve"> </w:t>
      </w:r>
      <w:r w:rsidRPr="007F5BB5">
        <w:rPr>
          <w:rFonts w:ascii="Verdana" w:eastAsia="Times New Roman" w:hAnsi="Verdana"/>
          <w:sz w:val="18"/>
          <w:szCs w:val="18"/>
        </w:rPr>
        <w:t>de bescherming van het milieu</w:t>
      </w:r>
      <w:r>
        <w:rPr>
          <w:rFonts w:ascii="Verdana" w:eastAsia="Times New Roman" w:hAnsi="Verdana"/>
          <w:sz w:val="18"/>
          <w:szCs w:val="18"/>
        </w:rPr>
        <w:t xml:space="preserve"> schaadt en dit belang zwaarder weegt dan het belang van openbaarheid</w:t>
      </w:r>
      <w:r w:rsidRPr="007F5BB5">
        <w:rPr>
          <w:rFonts w:ascii="Verdana" w:eastAsia="Times New Roman" w:hAnsi="Verdana"/>
          <w:sz w:val="18"/>
          <w:szCs w:val="18"/>
        </w:rPr>
        <w:t xml:space="preserve">. </w:t>
      </w:r>
      <w:r>
        <w:rPr>
          <w:rFonts w:ascii="Verdana" w:eastAsia="Times New Roman" w:hAnsi="Verdana"/>
          <w:sz w:val="18"/>
          <w:szCs w:val="18"/>
        </w:rPr>
        <w:t>In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documenten</w:t>
      </w:r>
      <w:r>
        <w:rPr>
          <w:rFonts w:ascii="Verdana" w:eastAsia="Times New Roman" w:hAnsi="Verdana"/>
          <w:sz w:val="18"/>
          <w:szCs w:val="18"/>
        </w:rPr>
        <w:t xml:space="preserve"> staat milieu-informatie.</w:t>
      </w:r>
      <w:r w:rsidRPr="00B23E3F">
        <w:rPr>
          <w:rFonts w:ascii="Verdana" w:eastAsia="Times New Roman" w:hAnsi="Verdana"/>
          <w:sz w:val="18"/>
          <w:szCs w:val="18"/>
        </w:rPr>
        <w:t xml:space="preserve"> Uit deze gegevens k</w:t>
      </w:r>
      <w:r>
        <w:rPr>
          <w:rFonts w:ascii="Verdana" w:eastAsia="Times New Roman" w:hAnsi="Verdana"/>
          <w:sz w:val="18"/>
          <w:szCs w:val="18"/>
        </w:rPr>
        <w:t xml:space="preserve">an </w:t>
      </w:r>
      <w:r w:rsidRPr="007F5BB5">
        <w:rPr>
          <w:rFonts w:ascii="Verdana" w:eastAsia="Times New Roman" w:hAnsi="Verdana"/>
          <w:sz w:val="18"/>
          <w:szCs w:val="18"/>
        </w:rPr>
        <w:t>informatie</w:t>
      </w:r>
      <w:r>
        <w:rPr>
          <w:rFonts w:ascii="Verdana" w:eastAsia="Times New Roman" w:hAnsi="Verdana"/>
          <w:sz w:val="18"/>
          <w:szCs w:val="18"/>
        </w:rPr>
        <w:t xml:space="preserve"> worden afgeleid</w:t>
      </w:r>
      <w:r w:rsidRPr="007F5BB5">
        <w:rPr>
          <w:rFonts w:ascii="Verdana" w:eastAsia="Times New Roman" w:hAnsi="Verdana"/>
          <w:sz w:val="18"/>
          <w:szCs w:val="18"/>
        </w:rPr>
        <w:t xml:space="preserve"> met betrekking tot de voortplantingsgebieden en </w:t>
      </w:r>
      <w:r>
        <w:rPr>
          <w:rFonts w:ascii="Verdana" w:eastAsia="Times New Roman" w:hAnsi="Verdana"/>
          <w:sz w:val="18"/>
          <w:szCs w:val="18"/>
        </w:rPr>
        <w:t>leefomgeving</w:t>
      </w:r>
      <w:r w:rsidRPr="007F5BB5">
        <w:rPr>
          <w:rFonts w:ascii="Verdana" w:eastAsia="Times New Roman" w:hAnsi="Verdana"/>
          <w:sz w:val="18"/>
          <w:szCs w:val="18"/>
        </w:rPr>
        <w:t xml:space="preserve"> van zeldzame </w:t>
      </w:r>
      <w:r>
        <w:rPr>
          <w:rFonts w:ascii="Verdana" w:eastAsia="Times New Roman" w:hAnsi="Verdana"/>
          <w:sz w:val="18"/>
          <w:szCs w:val="18"/>
        </w:rPr>
        <w:t>dier-/planten</w:t>
      </w:r>
      <w:r w:rsidRPr="007F5BB5">
        <w:rPr>
          <w:rFonts w:ascii="Verdana" w:eastAsia="Times New Roman" w:hAnsi="Verdana"/>
          <w:sz w:val="18"/>
          <w:szCs w:val="18"/>
        </w:rPr>
        <w:t>soorten</w:t>
      </w:r>
      <w:r>
        <w:rPr>
          <w:rFonts w:ascii="Verdana" w:eastAsia="Times New Roman" w:hAnsi="Verdana"/>
          <w:sz w:val="18"/>
          <w:szCs w:val="18"/>
        </w:rPr>
        <w:t xml:space="preserve">. Ik vind </w:t>
      </w:r>
      <w:r w:rsidRPr="00B23E3F">
        <w:rPr>
          <w:rFonts w:ascii="Verdana" w:eastAsia="Times New Roman" w:hAnsi="Verdana"/>
          <w:sz w:val="18"/>
          <w:szCs w:val="18"/>
        </w:rPr>
        <w:t>dit belang zwaarder wegen dan het belang van openbaarheid</w:t>
      </w:r>
      <w:r>
        <w:rPr>
          <w:rFonts w:ascii="Verdana" w:eastAsia="Times New Roman" w:hAnsi="Verdana"/>
          <w:sz w:val="18"/>
          <w:szCs w:val="18"/>
        </w:rPr>
        <w:t xml:space="preserve">. </w:t>
      </w:r>
      <w:r w:rsidRPr="00B23E3F">
        <w:rPr>
          <w:rFonts w:ascii="Verdana" w:eastAsia="Times New Roman" w:hAnsi="Verdana"/>
          <w:sz w:val="18"/>
          <w:szCs w:val="18"/>
        </w:rPr>
        <w:t xml:space="preserve">Ik </w:t>
      </w:r>
      <w:r>
        <w:rPr>
          <w:rFonts w:ascii="Verdana" w:eastAsia="Times New Roman" w:hAnsi="Verdana"/>
          <w:sz w:val="18"/>
          <w:szCs w:val="18"/>
        </w:rPr>
        <w:t>maak deze informatie daarom niet openbaar.</w:t>
      </w:r>
      <w:r w:rsidRPr="00B23E3F">
        <w:rPr>
          <w:rFonts w:ascii="Verdana" w:eastAsia="Times New Roman" w:hAnsi="Verdana"/>
          <w:sz w:val="18"/>
          <w:szCs w:val="18"/>
        </w:rPr>
        <w:t xml:space="preserve"> </w:t>
      </w:r>
    </w:p>
    <w:p w14:paraId="163FE183" w14:textId="77777777" w:rsidR="006F4ACC" w:rsidRDefault="006F4ACC" w:rsidP="006F4ACC">
      <w:pPr>
        <w:spacing w:after="0" w:line="240" w:lineRule="atLeast"/>
        <w:rPr>
          <w:rFonts w:ascii="Verdana" w:eastAsia="Times New Roman" w:hAnsi="Verdana"/>
          <w:b/>
          <w:i/>
          <w:sz w:val="18"/>
          <w:szCs w:val="18"/>
        </w:rPr>
      </w:pPr>
      <w:r w:rsidRPr="00822160">
        <w:rPr>
          <w:rFonts w:ascii="Verdana" w:eastAsia="Times New Roman" w:hAnsi="Verdana"/>
          <w:b/>
          <w:i/>
          <w:sz w:val="18"/>
          <w:szCs w:val="18"/>
        </w:rPr>
        <w:t>D</w:t>
      </w:r>
      <w:r w:rsidRPr="007F5BB5">
        <w:rPr>
          <w:rFonts w:ascii="Verdana" w:eastAsia="Times New Roman" w:hAnsi="Verdana"/>
          <w:b/>
          <w:i/>
          <w:sz w:val="18"/>
          <w:szCs w:val="18"/>
        </w:rPr>
        <w:t>e beveiliging van personen en bedrijven en het voorkomen van sabotage</w:t>
      </w:r>
    </w:p>
    <w:p w14:paraId="2BBB1DD5" w14:textId="77777777" w:rsidR="006F4ACC" w:rsidRDefault="00D65FD2"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 tweede lid, aanhef en onder h</w:t>
      </w:r>
      <w:r w:rsidRPr="00B23E3F">
        <w:rPr>
          <w:rFonts w:ascii="Verdana" w:eastAsia="Times New Roman" w:hAnsi="Verdana"/>
          <w:sz w:val="18"/>
          <w:szCs w:val="18"/>
        </w:rPr>
        <w:t xml:space="preserve">,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Pr>
          <w:rFonts w:ascii="Verdana" w:eastAsia="Times New Roman" w:hAnsi="Verdana"/>
          <w:sz w:val="18"/>
          <w:szCs w:val="18"/>
        </w:rPr>
        <w:t>kan ik geen informatie openbaar maken</w:t>
      </w:r>
      <w:r w:rsidRPr="00B23E3F">
        <w:rPr>
          <w:rFonts w:ascii="Verdana" w:eastAsia="Times New Roman" w:hAnsi="Verdana"/>
          <w:sz w:val="18"/>
          <w:szCs w:val="18"/>
        </w:rPr>
        <w:t xml:space="preserve"> </w:t>
      </w:r>
      <w:r>
        <w:rPr>
          <w:rFonts w:ascii="Verdana" w:eastAsia="Times New Roman" w:hAnsi="Verdana"/>
          <w:sz w:val="18"/>
          <w:szCs w:val="18"/>
        </w:rPr>
        <w:t>wanneer</w:t>
      </w:r>
      <w:r w:rsidRPr="00B23E3F">
        <w:rPr>
          <w:rFonts w:ascii="Verdana" w:eastAsia="Times New Roman" w:hAnsi="Verdana"/>
          <w:sz w:val="18"/>
          <w:szCs w:val="18"/>
        </w:rPr>
        <w:t xml:space="preserve"> </w:t>
      </w:r>
      <w:r>
        <w:rPr>
          <w:rFonts w:ascii="Verdana" w:eastAsia="Times New Roman" w:hAnsi="Verdana"/>
          <w:sz w:val="18"/>
          <w:szCs w:val="18"/>
        </w:rPr>
        <w:t>dit</w:t>
      </w:r>
      <w:r w:rsidRPr="00DC4939">
        <w:rPr>
          <w:rFonts w:ascii="Verdana" w:eastAsia="Times New Roman" w:hAnsi="Verdana"/>
          <w:sz w:val="18"/>
          <w:szCs w:val="18"/>
        </w:rPr>
        <w:t xml:space="preserve"> </w:t>
      </w:r>
      <w:r>
        <w:rPr>
          <w:rFonts w:ascii="Verdana" w:eastAsia="Times New Roman" w:hAnsi="Verdana"/>
          <w:sz w:val="18"/>
          <w:szCs w:val="18"/>
        </w:rPr>
        <w:t>de beveiliging van personen en bedrijven en/of het voorkomen van sabotage belemmert en dit belang zwaarder weegt dan het belang van openbaarheid. In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documenten</w:t>
      </w:r>
      <w:r>
        <w:rPr>
          <w:rFonts w:ascii="Verdana" w:eastAsia="Times New Roman" w:hAnsi="Verdana"/>
          <w:sz w:val="18"/>
          <w:szCs w:val="18"/>
        </w:rPr>
        <w:t xml:space="preserve"> staan</w:t>
      </w:r>
      <w:r w:rsidRPr="00B23E3F">
        <w:rPr>
          <w:rFonts w:ascii="Verdana" w:eastAsia="Times New Roman" w:hAnsi="Verdana"/>
          <w:sz w:val="18"/>
          <w:szCs w:val="18"/>
        </w:rPr>
        <w:t xml:space="preserve"> </w:t>
      </w:r>
      <w:r>
        <w:rPr>
          <w:rFonts w:ascii="Verdana" w:eastAsia="Times New Roman" w:hAnsi="Verdana"/>
          <w:sz w:val="18"/>
          <w:szCs w:val="18"/>
        </w:rPr>
        <w:t>beveiligings</w:t>
      </w:r>
      <w:r w:rsidRPr="00B23E3F">
        <w:rPr>
          <w:rFonts w:ascii="Verdana" w:eastAsia="Times New Roman" w:hAnsi="Verdana"/>
          <w:sz w:val="18"/>
          <w:szCs w:val="18"/>
        </w:rPr>
        <w:t>gegevens</w:t>
      </w:r>
      <w:r>
        <w:rPr>
          <w:rFonts w:ascii="Verdana" w:eastAsia="Times New Roman" w:hAnsi="Verdana"/>
          <w:sz w:val="18"/>
          <w:szCs w:val="18"/>
        </w:rPr>
        <w:t>.</w:t>
      </w:r>
      <w:r w:rsidRPr="00B23E3F">
        <w:rPr>
          <w:rFonts w:ascii="Verdana" w:eastAsia="Times New Roman" w:hAnsi="Verdana"/>
          <w:sz w:val="18"/>
          <w:szCs w:val="18"/>
        </w:rPr>
        <w:t xml:space="preserve"> Uit deze gegevens k</w:t>
      </w:r>
      <w:r>
        <w:rPr>
          <w:rFonts w:ascii="Verdana" w:eastAsia="Times New Roman" w:hAnsi="Verdana"/>
          <w:sz w:val="18"/>
          <w:szCs w:val="18"/>
        </w:rPr>
        <w:t xml:space="preserve">an </w:t>
      </w:r>
      <w:r w:rsidRPr="00717F01">
        <w:rPr>
          <w:rFonts w:ascii="Verdana" w:eastAsia="Times New Roman" w:hAnsi="Verdana"/>
          <w:sz w:val="18"/>
          <w:szCs w:val="18"/>
        </w:rPr>
        <w:t xml:space="preserve">informatie </w:t>
      </w:r>
      <w:r>
        <w:rPr>
          <w:rFonts w:ascii="Verdana" w:eastAsia="Times New Roman" w:hAnsi="Verdana"/>
          <w:sz w:val="18"/>
          <w:szCs w:val="18"/>
        </w:rPr>
        <w:t>worden afgeleid over de beveiliging van i</w:t>
      </w:r>
      <w:r w:rsidR="00E53549">
        <w:rPr>
          <w:rFonts w:ascii="Verdana" w:eastAsia="Times New Roman" w:hAnsi="Verdana"/>
          <w:sz w:val="18"/>
          <w:szCs w:val="18"/>
        </w:rPr>
        <w:t xml:space="preserve">ndividuele of groepen personen / Uit deze gegevens kan worden afgeleid welke maatregelen zijn getroffen om sabotage te voorkomen. </w:t>
      </w:r>
      <w:r>
        <w:rPr>
          <w:rFonts w:ascii="Verdana" w:eastAsia="Times New Roman" w:hAnsi="Verdana"/>
          <w:sz w:val="18"/>
          <w:szCs w:val="18"/>
        </w:rPr>
        <w:t xml:space="preserve">Ik </w:t>
      </w:r>
      <w:r>
        <w:rPr>
          <w:rFonts w:ascii="Verdana" w:eastAsia="Times New Roman" w:hAnsi="Verdana"/>
          <w:sz w:val="18"/>
          <w:szCs w:val="18"/>
        </w:rPr>
        <w:lastRenderedPageBreak/>
        <w:t xml:space="preserve">vind </w:t>
      </w:r>
      <w:r w:rsidRPr="00B23E3F">
        <w:rPr>
          <w:rFonts w:ascii="Verdana" w:eastAsia="Times New Roman" w:hAnsi="Verdana"/>
          <w:sz w:val="18"/>
          <w:szCs w:val="18"/>
        </w:rPr>
        <w:t xml:space="preserve">dat </w:t>
      </w:r>
      <w:r>
        <w:rPr>
          <w:rFonts w:ascii="Verdana" w:eastAsia="Times New Roman" w:hAnsi="Verdana"/>
          <w:sz w:val="18"/>
          <w:szCs w:val="18"/>
        </w:rPr>
        <w:t xml:space="preserve">het </w:t>
      </w:r>
      <w:r w:rsidRPr="00B23E3F">
        <w:rPr>
          <w:rFonts w:ascii="Verdana" w:eastAsia="Times New Roman" w:hAnsi="Verdana"/>
          <w:sz w:val="18"/>
          <w:szCs w:val="18"/>
        </w:rPr>
        <w:t xml:space="preserve">belang </w:t>
      </w:r>
      <w:r>
        <w:rPr>
          <w:rFonts w:ascii="Verdana" w:eastAsia="Times New Roman" w:hAnsi="Verdana"/>
          <w:sz w:val="18"/>
          <w:szCs w:val="18"/>
        </w:rPr>
        <w:t xml:space="preserve">om hier geen zicht op te bieden </w:t>
      </w:r>
      <w:r w:rsidRPr="00B23E3F">
        <w:rPr>
          <w:rFonts w:ascii="Verdana" w:eastAsia="Times New Roman" w:hAnsi="Verdana"/>
          <w:sz w:val="18"/>
          <w:szCs w:val="18"/>
        </w:rPr>
        <w:t>zwaarder wegen dan het belang van openbaarheid</w:t>
      </w:r>
      <w:r>
        <w:rPr>
          <w:rFonts w:ascii="Verdana" w:eastAsia="Times New Roman" w:hAnsi="Verdana"/>
          <w:sz w:val="18"/>
          <w:szCs w:val="18"/>
        </w:rPr>
        <w:t xml:space="preserve">. </w:t>
      </w:r>
      <w:r w:rsidRPr="00B23E3F">
        <w:rPr>
          <w:rFonts w:ascii="Verdana" w:eastAsia="Times New Roman" w:hAnsi="Verdana"/>
          <w:sz w:val="18"/>
          <w:szCs w:val="18"/>
        </w:rPr>
        <w:t xml:space="preserve">Ik </w:t>
      </w:r>
      <w:r>
        <w:rPr>
          <w:rFonts w:ascii="Verdana" w:eastAsia="Times New Roman" w:hAnsi="Verdana"/>
          <w:sz w:val="18"/>
          <w:szCs w:val="18"/>
        </w:rPr>
        <w:t>maak deze informatie daarom niet openbaar.</w:t>
      </w:r>
    </w:p>
    <w:p w14:paraId="4474338B" w14:textId="77777777" w:rsidR="006F4ACC" w:rsidRPr="00822160" w:rsidRDefault="006F4ACC" w:rsidP="006F4ACC">
      <w:pPr>
        <w:spacing w:after="0" w:line="240" w:lineRule="atLeast"/>
        <w:rPr>
          <w:rFonts w:ascii="Verdana" w:eastAsia="Times New Roman" w:hAnsi="Verdana"/>
          <w:b/>
          <w:i/>
          <w:sz w:val="18"/>
          <w:szCs w:val="18"/>
        </w:rPr>
      </w:pPr>
      <w:r w:rsidRPr="007F5BB5">
        <w:rPr>
          <w:rFonts w:ascii="Verdana" w:eastAsia="Times New Roman" w:hAnsi="Verdana"/>
          <w:b/>
          <w:i/>
          <w:sz w:val="18"/>
          <w:szCs w:val="18"/>
        </w:rPr>
        <w:t>Het belang van het goed functioneren van de Staat, andere publiekrechtelijke lichamen of bestuursorganen</w:t>
      </w:r>
    </w:p>
    <w:p w14:paraId="38EA3A0E" w14:textId="77777777" w:rsidR="00502594" w:rsidRPr="00E53549" w:rsidRDefault="00D65FD2"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 tweede lid, aanhef en onder i</w:t>
      </w:r>
      <w:r w:rsidRPr="00B23E3F">
        <w:rPr>
          <w:rFonts w:ascii="Verdana" w:eastAsia="Times New Roman" w:hAnsi="Verdana"/>
          <w:sz w:val="18"/>
          <w:szCs w:val="18"/>
        </w:rPr>
        <w:t xml:space="preserve">,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Pr>
          <w:rFonts w:ascii="Verdana" w:eastAsia="Times New Roman" w:hAnsi="Verdana"/>
          <w:sz w:val="18"/>
          <w:szCs w:val="18"/>
        </w:rPr>
        <w:t>kan ik geen informatie openbaar maken</w:t>
      </w:r>
      <w:r w:rsidRPr="00B23E3F">
        <w:rPr>
          <w:rFonts w:ascii="Verdana" w:eastAsia="Times New Roman" w:hAnsi="Verdana"/>
          <w:sz w:val="18"/>
          <w:szCs w:val="18"/>
        </w:rPr>
        <w:t xml:space="preserve"> </w:t>
      </w:r>
      <w:r>
        <w:rPr>
          <w:rFonts w:ascii="Verdana" w:eastAsia="Times New Roman" w:hAnsi="Verdana"/>
          <w:sz w:val="18"/>
          <w:szCs w:val="18"/>
        </w:rPr>
        <w:t>wanneer</w:t>
      </w:r>
      <w:r w:rsidRPr="00B23E3F">
        <w:rPr>
          <w:rFonts w:ascii="Verdana" w:eastAsia="Times New Roman" w:hAnsi="Verdana"/>
          <w:sz w:val="18"/>
          <w:szCs w:val="18"/>
        </w:rPr>
        <w:t xml:space="preserve"> </w:t>
      </w:r>
      <w:r>
        <w:rPr>
          <w:rFonts w:ascii="Verdana" w:eastAsia="Times New Roman" w:hAnsi="Verdana"/>
          <w:sz w:val="18"/>
          <w:szCs w:val="18"/>
        </w:rPr>
        <w:t>dit</w:t>
      </w:r>
      <w:r w:rsidRPr="00DC4939">
        <w:rPr>
          <w:rFonts w:ascii="Verdana" w:eastAsia="Times New Roman" w:hAnsi="Verdana"/>
          <w:sz w:val="18"/>
          <w:szCs w:val="18"/>
        </w:rPr>
        <w:t xml:space="preserve"> </w:t>
      </w:r>
      <w:r w:rsidRPr="007F5BB5">
        <w:rPr>
          <w:rFonts w:ascii="Verdana" w:eastAsia="Times New Roman" w:hAnsi="Verdana"/>
          <w:sz w:val="18"/>
          <w:szCs w:val="18"/>
        </w:rPr>
        <w:t>het goed functioneren van de Staat</w:t>
      </w:r>
      <w:r>
        <w:rPr>
          <w:rFonts w:ascii="Verdana" w:eastAsia="Times New Roman" w:hAnsi="Verdana"/>
          <w:sz w:val="18"/>
          <w:szCs w:val="18"/>
        </w:rPr>
        <w:t xml:space="preserve"> of andere overheden schaadt en dit belang zwaarder weegt dan het belang van openbaarheid</w:t>
      </w:r>
      <w:r w:rsidRPr="007F5BB5">
        <w:rPr>
          <w:rFonts w:ascii="Verdana" w:eastAsia="Times New Roman" w:hAnsi="Verdana"/>
          <w:sz w:val="18"/>
          <w:szCs w:val="18"/>
        </w:rPr>
        <w:t>.</w:t>
      </w:r>
      <w:r>
        <w:rPr>
          <w:rFonts w:ascii="Verdana" w:eastAsia="Times New Roman" w:hAnsi="Verdana"/>
          <w:sz w:val="18"/>
          <w:szCs w:val="18"/>
        </w:rPr>
        <w:t xml:space="preserve"> In (bepaalde passages uit) een</w:t>
      </w:r>
      <w:r w:rsidRPr="00B23E3F">
        <w:rPr>
          <w:rFonts w:ascii="Verdana" w:eastAsia="Times New Roman" w:hAnsi="Verdana"/>
          <w:sz w:val="18"/>
          <w:szCs w:val="18"/>
        </w:rPr>
        <w:t xml:space="preserve"> document/</w:t>
      </w:r>
      <w:r>
        <w:rPr>
          <w:rFonts w:ascii="Verdana" w:eastAsia="Times New Roman" w:hAnsi="Verdana"/>
          <w:sz w:val="18"/>
          <w:szCs w:val="18"/>
        </w:rPr>
        <w:t xml:space="preserve">bepaalde </w:t>
      </w:r>
      <w:r w:rsidRPr="00B23E3F">
        <w:rPr>
          <w:rFonts w:ascii="Verdana" w:eastAsia="Times New Roman" w:hAnsi="Verdana"/>
          <w:sz w:val="18"/>
          <w:szCs w:val="18"/>
        </w:rPr>
        <w:t>documenten</w:t>
      </w:r>
      <w:r>
        <w:rPr>
          <w:rFonts w:ascii="Verdana" w:eastAsia="Times New Roman" w:hAnsi="Verdana"/>
          <w:sz w:val="18"/>
          <w:szCs w:val="18"/>
        </w:rPr>
        <w:t xml:space="preserve"> staat informatie die het functioneren van de Staat of andere overheden</w:t>
      </w:r>
      <w:r w:rsidRPr="00B23E3F">
        <w:rPr>
          <w:rFonts w:ascii="Verdana" w:eastAsia="Times New Roman" w:hAnsi="Verdana"/>
          <w:sz w:val="18"/>
          <w:szCs w:val="18"/>
        </w:rPr>
        <w:t xml:space="preserve"> in gevaar zou kunnen brengen</w:t>
      </w:r>
      <w:r>
        <w:rPr>
          <w:rFonts w:ascii="Verdana" w:eastAsia="Times New Roman" w:hAnsi="Verdana"/>
          <w:sz w:val="18"/>
          <w:szCs w:val="18"/>
        </w:rPr>
        <w:t xml:space="preserve">. Ik vind </w:t>
      </w:r>
      <w:r w:rsidRPr="00B23E3F">
        <w:rPr>
          <w:rFonts w:ascii="Verdana" w:eastAsia="Times New Roman" w:hAnsi="Verdana"/>
          <w:sz w:val="18"/>
          <w:szCs w:val="18"/>
        </w:rPr>
        <w:t>dat dit belang zwaarder moet wegen dan het belang van openbaarheid</w:t>
      </w:r>
      <w:r>
        <w:rPr>
          <w:rFonts w:ascii="Verdana" w:eastAsia="Times New Roman" w:hAnsi="Verdana"/>
          <w:sz w:val="18"/>
          <w:szCs w:val="18"/>
        </w:rPr>
        <w:t>, omdat</w:t>
      </w:r>
      <w:r w:rsidRPr="00B23E3F">
        <w:rPr>
          <w:rFonts w:ascii="Verdana" w:eastAsia="Times New Roman" w:hAnsi="Verdana"/>
          <w:sz w:val="18"/>
          <w:szCs w:val="18"/>
        </w:rPr>
        <w:t>&lt;</w:t>
      </w:r>
      <w:r>
        <w:rPr>
          <w:rFonts w:ascii="Verdana" w:eastAsia="Times New Roman" w:hAnsi="Verdana"/>
          <w:i/>
          <w:sz w:val="18"/>
          <w:szCs w:val="18"/>
        </w:rPr>
        <w:t xml:space="preserve">nader motiveren&gt;. </w:t>
      </w:r>
      <w:r w:rsidRPr="00B23E3F">
        <w:rPr>
          <w:rFonts w:ascii="Verdana" w:eastAsia="Times New Roman" w:hAnsi="Verdana"/>
          <w:sz w:val="18"/>
          <w:szCs w:val="18"/>
        </w:rPr>
        <w:t xml:space="preserve">Ik </w:t>
      </w:r>
      <w:r>
        <w:rPr>
          <w:rFonts w:ascii="Verdana" w:eastAsia="Times New Roman" w:hAnsi="Verdana"/>
          <w:sz w:val="18"/>
          <w:szCs w:val="18"/>
        </w:rPr>
        <w:t>maak deze informatie daarom niet openbaar.</w:t>
      </w:r>
    </w:p>
    <w:p w14:paraId="0CC20DC5" w14:textId="77777777" w:rsidR="00C11453" w:rsidRPr="00D733B1" w:rsidRDefault="00C11453" w:rsidP="006F4ACC">
      <w:pPr>
        <w:spacing w:line="240" w:lineRule="atLeast"/>
        <w:rPr>
          <w:rFonts w:ascii="Verdana" w:eastAsia="Times New Roman" w:hAnsi="Verdana"/>
          <w:i/>
          <w:sz w:val="18"/>
          <w:szCs w:val="18"/>
        </w:rPr>
      </w:pPr>
      <w:r w:rsidRPr="00D733B1">
        <w:rPr>
          <w:rFonts w:ascii="Verdana" w:eastAsia="Times New Roman" w:hAnsi="Verdana"/>
          <w:i/>
          <w:sz w:val="18"/>
          <w:szCs w:val="18"/>
        </w:rPr>
        <w:t>Concepten</w:t>
      </w:r>
    </w:p>
    <w:p w14:paraId="0B96FA83" w14:textId="77777777" w:rsidR="00867C83" w:rsidRDefault="00C11453" w:rsidP="006F4ACC">
      <w:pPr>
        <w:spacing w:line="240" w:lineRule="atLeast"/>
        <w:rPr>
          <w:rFonts w:ascii="Verdana" w:eastAsia="Times New Roman" w:hAnsi="Verdana"/>
          <w:sz w:val="18"/>
          <w:szCs w:val="18"/>
        </w:rPr>
      </w:pPr>
      <w:r>
        <w:rPr>
          <w:rFonts w:ascii="Verdana" w:eastAsia="Times New Roman" w:hAnsi="Verdana"/>
          <w:sz w:val="18"/>
          <w:szCs w:val="18"/>
        </w:rPr>
        <w:t xml:space="preserve">Voor een ordentelijk verloop van het besluitvormingsproces is het belangrijk dat dit gebeurt op basis van voldragen documenten. Wanneer communicatie over conceptteksten of de conceptteksten zelf openbaar worden gemaakt is dit schadelijk voor het goed functioneren van de Staat nu er een publiek debat kan ontstaan over documenten die nog niet rijp zijn voor besluitvorming. </w:t>
      </w:r>
      <w:r w:rsidR="00D4415C">
        <w:rPr>
          <w:rFonts w:ascii="Verdana" w:eastAsia="Times New Roman" w:hAnsi="Verdana"/>
          <w:sz w:val="18"/>
          <w:szCs w:val="18"/>
        </w:rPr>
        <w:t>Daar is ook hier sprake van. Deze documen</w:t>
      </w:r>
      <w:r w:rsidR="0054256B">
        <w:rPr>
          <w:rFonts w:ascii="Verdana" w:eastAsia="Times New Roman" w:hAnsi="Verdana"/>
          <w:sz w:val="18"/>
          <w:szCs w:val="18"/>
        </w:rPr>
        <w:t>ten maak ik daarom niet openbaar met een beroep op het belang van het goed functioneren van de Staat</w:t>
      </w:r>
      <w:r w:rsidR="00D4415C">
        <w:rPr>
          <w:rFonts w:ascii="Verdana" w:eastAsia="Times New Roman" w:hAnsi="Verdana"/>
          <w:sz w:val="18"/>
          <w:szCs w:val="18"/>
        </w:rPr>
        <w:t>.</w:t>
      </w:r>
      <w:r w:rsidR="00867C83">
        <w:rPr>
          <w:rFonts w:ascii="Verdana" w:eastAsia="Times New Roman" w:hAnsi="Verdana"/>
          <w:sz w:val="18"/>
          <w:szCs w:val="18"/>
        </w:rPr>
        <w:t xml:space="preserve"> Op dezelfde informatie is ook het bepaalde in artikel 5.2, eerste lid, van de </w:t>
      </w:r>
      <w:proofErr w:type="spellStart"/>
      <w:r w:rsidR="00867C83">
        <w:rPr>
          <w:rFonts w:ascii="Verdana" w:eastAsia="Times New Roman" w:hAnsi="Verdana"/>
          <w:sz w:val="18"/>
          <w:szCs w:val="18"/>
        </w:rPr>
        <w:t>Woo</w:t>
      </w:r>
      <w:proofErr w:type="spellEnd"/>
      <w:r w:rsidR="00867C83">
        <w:rPr>
          <w:rFonts w:ascii="Verdana" w:eastAsia="Times New Roman" w:hAnsi="Verdana"/>
          <w:sz w:val="18"/>
          <w:szCs w:val="18"/>
        </w:rPr>
        <w:t xml:space="preserve"> van toepassing. Zie daartoe hieronder in het besluit.</w:t>
      </w:r>
    </w:p>
    <w:p w14:paraId="3A15330E" w14:textId="77777777" w:rsidR="00C11453" w:rsidRDefault="00D44C00" w:rsidP="006F4ACC">
      <w:pPr>
        <w:spacing w:line="240" w:lineRule="atLeast"/>
        <w:rPr>
          <w:rFonts w:ascii="Verdana" w:eastAsia="Times New Roman" w:hAnsi="Verdana"/>
          <w:sz w:val="18"/>
          <w:szCs w:val="18"/>
        </w:rPr>
      </w:pPr>
      <w:r>
        <w:rPr>
          <w:rFonts w:ascii="Verdana" w:eastAsia="Times New Roman" w:hAnsi="Verdana"/>
          <w:sz w:val="18"/>
          <w:szCs w:val="18"/>
        </w:rPr>
        <w:t xml:space="preserve">Als het besluit eenmaal is gevallen dan staat deze uitzonderingsgrond niet in de weg aan openbaarmaking van het definitieve document. Dan is het goed om </w:t>
      </w:r>
      <w:r w:rsidR="00006423">
        <w:rPr>
          <w:rFonts w:ascii="Verdana" w:eastAsia="Times New Roman" w:hAnsi="Verdana"/>
          <w:sz w:val="18"/>
          <w:szCs w:val="18"/>
        </w:rPr>
        <w:t>te kunnen reconstrueren op grond van welke adviezen, welke informatie en welke beleidsalternatieven een besluit is genomen</w:t>
      </w:r>
      <w:r>
        <w:rPr>
          <w:rFonts w:ascii="Verdana" w:eastAsia="Times New Roman" w:hAnsi="Verdana"/>
          <w:sz w:val="18"/>
          <w:szCs w:val="18"/>
        </w:rPr>
        <w:t xml:space="preserve">. Het definitieve document en eventuele overwegingen die daarbij ter besluitvorming zijn voorgelegd, maak ik daarom wel </w:t>
      </w:r>
      <w:r w:rsidR="00A80ECE">
        <w:rPr>
          <w:rFonts w:ascii="Verdana" w:eastAsia="Times New Roman" w:hAnsi="Verdana"/>
          <w:sz w:val="18"/>
          <w:szCs w:val="18"/>
        </w:rPr>
        <w:t xml:space="preserve">(gedeeltelijk) openbaar. </w:t>
      </w:r>
    </w:p>
    <w:p w14:paraId="5A547427" w14:textId="77777777" w:rsidR="00520FF0" w:rsidRPr="00867C83" w:rsidRDefault="00520FF0" w:rsidP="006F4ACC">
      <w:pPr>
        <w:spacing w:line="240" w:lineRule="atLeast"/>
        <w:rPr>
          <w:rFonts w:ascii="Verdana" w:eastAsia="Times New Roman" w:hAnsi="Verdana"/>
          <w:i/>
          <w:sz w:val="18"/>
          <w:szCs w:val="18"/>
        </w:rPr>
      </w:pPr>
      <w:r w:rsidRPr="00867C83">
        <w:rPr>
          <w:rFonts w:ascii="Verdana" w:eastAsia="Times New Roman" w:hAnsi="Verdana"/>
          <w:i/>
          <w:sz w:val="18"/>
          <w:szCs w:val="18"/>
        </w:rPr>
        <w:t>VOORBEELD: Benadeling van de procespositie van de Staat – adviezen van de Landsadvocaat</w:t>
      </w:r>
    </w:p>
    <w:p w14:paraId="74F8F4BA" w14:textId="77777777" w:rsidR="00620DB3" w:rsidRPr="00D733B1" w:rsidRDefault="00620DB3" w:rsidP="00620DB3">
      <w:pPr>
        <w:spacing w:line="240" w:lineRule="atLeast"/>
        <w:rPr>
          <w:rFonts w:ascii="Verdana" w:eastAsia="Times New Roman" w:hAnsi="Verdana"/>
          <w:i/>
          <w:sz w:val="18"/>
          <w:szCs w:val="18"/>
        </w:rPr>
      </w:pPr>
      <w:r w:rsidRPr="00D733B1">
        <w:rPr>
          <w:rFonts w:ascii="Verdana" w:eastAsia="Times New Roman" w:hAnsi="Verdana"/>
          <w:i/>
          <w:sz w:val="18"/>
          <w:szCs w:val="18"/>
        </w:rPr>
        <w:t>Landsadvocaat advies van voor 1 juli 2021</w:t>
      </w:r>
    </w:p>
    <w:p w14:paraId="0DD16761" w14:textId="6CB8844B" w:rsidR="00620DB3" w:rsidRDefault="00620DB3" w:rsidP="00620DB3">
      <w:pPr>
        <w:spacing w:line="240" w:lineRule="atLeast"/>
        <w:rPr>
          <w:rFonts w:ascii="Verdana" w:eastAsia="Times New Roman" w:hAnsi="Verdana"/>
          <w:sz w:val="18"/>
          <w:szCs w:val="18"/>
        </w:rPr>
      </w:pPr>
      <w:r>
        <w:rPr>
          <w:rFonts w:ascii="Verdana" w:eastAsia="Times New Roman" w:hAnsi="Verdana"/>
          <w:sz w:val="18"/>
          <w:szCs w:val="18"/>
        </w:rPr>
        <w:t>Definitieve adviezen van de landsadvocaat kunnen op verzoek openbaar worden gemaakt wanneer het een algemeen juridisch beleidsadvies betreft en het dateert van 1 juli 2021</w:t>
      </w:r>
      <w:r w:rsidR="00FE7692">
        <w:rPr>
          <w:rFonts w:ascii="Verdana" w:eastAsia="Times New Roman" w:hAnsi="Verdana"/>
          <w:sz w:val="18"/>
          <w:szCs w:val="18"/>
        </w:rPr>
        <w:t xml:space="preserve"> of later</w:t>
      </w:r>
      <w:r>
        <w:rPr>
          <w:rFonts w:ascii="Verdana" w:eastAsia="Times New Roman" w:hAnsi="Verdana"/>
          <w:sz w:val="18"/>
          <w:szCs w:val="18"/>
        </w:rPr>
        <w:t>.</w:t>
      </w:r>
      <w:r w:rsidR="00C44137">
        <w:rPr>
          <w:rFonts w:ascii="Verdana" w:eastAsia="Times New Roman" w:hAnsi="Verdana"/>
          <w:sz w:val="18"/>
          <w:szCs w:val="18"/>
        </w:rPr>
        <w:t xml:space="preserve"> </w:t>
      </w:r>
      <w:r>
        <w:rPr>
          <w:rFonts w:ascii="Verdana" w:eastAsia="Times New Roman" w:hAnsi="Verdana"/>
          <w:sz w:val="18"/>
          <w:szCs w:val="18"/>
        </w:rPr>
        <w:t xml:space="preserve"> Het </w:t>
      </w:r>
      <w:r w:rsidR="00A6098D">
        <w:rPr>
          <w:rFonts w:ascii="Verdana" w:eastAsia="Times New Roman" w:hAnsi="Verdana"/>
          <w:sz w:val="18"/>
          <w:szCs w:val="18"/>
        </w:rPr>
        <w:t>betreft  hier een</w:t>
      </w:r>
      <w:r>
        <w:rPr>
          <w:rFonts w:ascii="Verdana" w:eastAsia="Times New Roman" w:hAnsi="Verdana"/>
          <w:sz w:val="18"/>
          <w:szCs w:val="18"/>
        </w:rPr>
        <w:t xml:space="preserve"> advies van de landsadvocaat van voor 1 juli 2021. Adviezen van</w:t>
      </w:r>
      <w:r w:rsidR="00416760">
        <w:rPr>
          <w:rFonts w:ascii="Verdana" w:eastAsia="Times New Roman" w:hAnsi="Verdana"/>
          <w:sz w:val="18"/>
          <w:szCs w:val="18"/>
        </w:rPr>
        <w:t xml:space="preserve"> de landsadvocaat</w:t>
      </w:r>
      <w:r>
        <w:rPr>
          <w:rFonts w:ascii="Verdana" w:eastAsia="Times New Roman" w:hAnsi="Verdana"/>
          <w:sz w:val="18"/>
          <w:szCs w:val="18"/>
        </w:rPr>
        <w:t xml:space="preserve"> voor die datum kennen geen strikte scheiding tussen een algemeen juridisch beleidsadvies en procesadvies waardoor niet kan worden uitgesloten dat informatie openbaar wordt gemaakt dat raa</w:t>
      </w:r>
      <w:r w:rsidR="00416760">
        <w:rPr>
          <w:rFonts w:ascii="Verdana" w:eastAsia="Times New Roman" w:hAnsi="Verdana"/>
          <w:sz w:val="18"/>
          <w:szCs w:val="18"/>
        </w:rPr>
        <w:t>kt aan het procesbelang van de S</w:t>
      </w:r>
      <w:r>
        <w:rPr>
          <w:rFonts w:ascii="Verdana" w:eastAsia="Times New Roman" w:hAnsi="Verdana"/>
          <w:sz w:val="18"/>
          <w:szCs w:val="18"/>
        </w:rPr>
        <w:t xml:space="preserve">taat. Het is belangrijk dat de </w:t>
      </w:r>
      <w:r w:rsidR="00416760">
        <w:rPr>
          <w:rFonts w:ascii="Verdana" w:eastAsia="Times New Roman" w:hAnsi="Verdana"/>
          <w:sz w:val="18"/>
          <w:szCs w:val="18"/>
        </w:rPr>
        <w:t>S</w:t>
      </w:r>
      <w:r>
        <w:rPr>
          <w:rFonts w:ascii="Verdana" w:eastAsia="Times New Roman" w:hAnsi="Verdana"/>
          <w:sz w:val="18"/>
          <w:szCs w:val="18"/>
        </w:rPr>
        <w:t>taat de gelegenheid moet hebben om vertrouwelijk advies in te winnen over de sterke en zwakke kanten van de juridische positie. Openbaarmaking hiervan</w:t>
      </w:r>
      <w:r w:rsidR="00416760">
        <w:rPr>
          <w:rFonts w:ascii="Verdana" w:eastAsia="Times New Roman" w:hAnsi="Verdana"/>
          <w:sz w:val="18"/>
          <w:szCs w:val="18"/>
        </w:rPr>
        <w:t xml:space="preserve"> is schadelijk voor de procespositie </w:t>
      </w:r>
      <w:r>
        <w:rPr>
          <w:rFonts w:ascii="Verdana" w:eastAsia="Times New Roman" w:hAnsi="Verdana"/>
          <w:sz w:val="18"/>
          <w:szCs w:val="18"/>
        </w:rPr>
        <w:t xml:space="preserve">van de </w:t>
      </w:r>
      <w:r w:rsidR="00416760">
        <w:rPr>
          <w:rFonts w:ascii="Verdana" w:eastAsia="Times New Roman" w:hAnsi="Verdana"/>
          <w:sz w:val="18"/>
          <w:szCs w:val="18"/>
        </w:rPr>
        <w:t>S</w:t>
      </w:r>
      <w:r>
        <w:rPr>
          <w:rFonts w:ascii="Verdana" w:eastAsia="Times New Roman" w:hAnsi="Verdana"/>
          <w:sz w:val="18"/>
          <w:szCs w:val="18"/>
        </w:rPr>
        <w:t>taat. Hetzelfde geldt voor de voorafgaande correspondentie over het (concept)advies. Daarom wordt dit advies en de vooraf</w:t>
      </w:r>
      <w:r w:rsidR="00416760">
        <w:rPr>
          <w:rFonts w:ascii="Verdana" w:eastAsia="Times New Roman" w:hAnsi="Verdana"/>
          <w:sz w:val="18"/>
          <w:szCs w:val="18"/>
        </w:rPr>
        <w:t>gaande correspondentie daarover</w:t>
      </w:r>
      <w:r>
        <w:rPr>
          <w:rFonts w:ascii="Verdana" w:eastAsia="Times New Roman" w:hAnsi="Verdana"/>
          <w:sz w:val="18"/>
          <w:szCs w:val="18"/>
        </w:rPr>
        <w:t xml:space="preserve"> niet openbaar gemaakt met een beroep op het belang van het goed functioneren van de Staat. </w:t>
      </w:r>
      <w:r w:rsidR="00416760">
        <w:rPr>
          <w:rFonts w:ascii="Verdana" w:eastAsia="Times New Roman" w:hAnsi="Verdana"/>
          <w:sz w:val="18"/>
          <w:szCs w:val="18"/>
        </w:rPr>
        <w:t xml:space="preserve">Op dezelfde informatie is ook het bepaalde in artikel 5.2, eerste lid van de </w:t>
      </w:r>
      <w:proofErr w:type="spellStart"/>
      <w:r w:rsidR="00416760">
        <w:rPr>
          <w:rFonts w:ascii="Verdana" w:eastAsia="Times New Roman" w:hAnsi="Verdana"/>
          <w:sz w:val="18"/>
          <w:szCs w:val="18"/>
        </w:rPr>
        <w:t>Woo</w:t>
      </w:r>
      <w:proofErr w:type="spellEnd"/>
      <w:r w:rsidR="00416760">
        <w:rPr>
          <w:rFonts w:ascii="Verdana" w:eastAsia="Times New Roman" w:hAnsi="Verdana"/>
          <w:sz w:val="18"/>
          <w:szCs w:val="18"/>
        </w:rPr>
        <w:t xml:space="preserve"> van toepassing. Zie daartoe hieronder in het besluit.</w:t>
      </w:r>
    </w:p>
    <w:p w14:paraId="3577A59E" w14:textId="77777777" w:rsidR="00620DB3" w:rsidRPr="00D733B1" w:rsidRDefault="00620DB3" w:rsidP="00620DB3">
      <w:pPr>
        <w:spacing w:line="240" w:lineRule="atLeast"/>
        <w:rPr>
          <w:rFonts w:ascii="Verdana" w:eastAsia="Times New Roman" w:hAnsi="Verdana"/>
          <w:i/>
          <w:sz w:val="18"/>
          <w:szCs w:val="18"/>
        </w:rPr>
      </w:pPr>
      <w:r w:rsidRPr="00D733B1">
        <w:rPr>
          <w:rFonts w:ascii="Verdana" w:eastAsia="Times New Roman" w:hAnsi="Verdana"/>
          <w:i/>
          <w:sz w:val="18"/>
          <w:szCs w:val="18"/>
        </w:rPr>
        <w:t>Procesadvies van de landsadvocaat van na 1 juli 2021</w:t>
      </w:r>
    </w:p>
    <w:p w14:paraId="4A196CC6" w14:textId="7DB83258" w:rsidR="009D08EA" w:rsidRDefault="00620DB3" w:rsidP="00923455">
      <w:pPr>
        <w:spacing w:line="240" w:lineRule="atLeast"/>
        <w:rPr>
          <w:rFonts w:ascii="Verdana" w:eastAsia="Times New Roman" w:hAnsi="Verdana"/>
          <w:sz w:val="18"/>
          <w:szCs w:val="18"/>
        </w:rPr>
      </w:pPr>
      <w:r>
        <w:rPr>
          <w:rFonts w:ascii="Verdana" w:eastAsia="Times New Roman" w:hAnsi="Verdana"/>
          <w:sz w:val="18"/>
          <w:szCs w:val="18"/>
        </w:rPr>
        <w:t>Definitieve adviezen van de landsadvocaat kunnen op verzoek openbaar worden gemaakt wanneer het een algemeen juridisch beleidsadvies betreft en het dateert van 1 juli 2021</w:t>
      </w:r>
      <w:r w:rsidR="00FE7692">
        <w:rPr>
          <w:rFonts w:ascii="Verdana" w:eastAsia="Times New Roman" w:hAnsi="Verdana"/>
          <w:sz w:val="18"/>
          <w:szCs w:val="18"/>
        </w:rPr>
        <w:t xml:space="preserve"> of later</w:t>
      </w:r>
      <w:r>
        <w:rPr>
          <w:rFonts w:ascii="Verdana" w:eastAsia="Times New Roman" w:hAnsi="Verdana"/>
          <w:sz w:val="18"/>
          <w:szCs w:val="18"/>
        </w:rPr>
        <w:t xml:space="preserve">. Vanaf die datum maakt de landsadvocaat een onderscheid tussen algemeen juridische beleidsadviezen en procesadviezen. Het betreft hier een procesadvies van de landsadvocaat in een </w:t>
      </w:r>
      <w:r w:rsidRPr="00854172">
        <w:rPr>
          <w:rFonts w:ascii="Verdana" w:eastAsia="Times New Roman" w:hAnsi="Verdana"/>
          <w:sz w:val="18"/>
          <w:szCs w:val="18"/>
        </w:rPr>
        <w:t>lopende of mogelijke toekomstige</w:t>
      </w:r>
      <w:r>
        <w:rPr>
          <w:rFonts w:ascii="Verdana" w:eastAsia="Times New Roman" w:hAnsi="Verdana"/>
          <w:sz w:val="18"/>
          <w:szCs w:val="18"/>
        </w:rPr>
        <w:t xml:space="preserve"> procedure. Het is belangrijk dat de </w:t>
      </w:r>
      <w:r w:rsidR="00416760">
        <w:rPr>
          <w:rFonts w:ascii="Verdana" w:eastAsia="Times New Roman" w:hAnsi="Verdana"/>
          <w:sz w:val="18"/>
          <w:szCs w:val="18"/>
        </w:rPr>
        <w:t>S</w:t>
      </w:r>
      <w:r>
        <w:rPr>
          <w:rFonts w:ascii="Verdana" w:eastAsia="Times New Roman" w:hAnsi="Verdana"/>
          <w:sz w:val="18"/>
          <w:szCs w:val="18"/>
        </w:rPr>
        <w:t xml:space="preserve">taat de gelegenheid moet hebben om vertrouwelijk advies in te winnen over de sterke en zwakke kanten van de juridische positie. Openbaarmaking hiervan </w:t>
      </w:r>
      <w:r w:rsidR="00416760">
        <w:rPr>
          <w:rFonts w:ascii="Verdana" w:eastAsia="Times New Roman" w:hAnsi="Verdana"/>
          <w:sz w:val="18"/>
          <w:szCs w:val="18"/>
        </w:rPr>
        <w:t xml:space="preserve">is schadelijk voor de procespositie van de Staat. </w:t>
      </w:r>
      <w:r>
        <w:rPr>
          <w:rFonts w:ascii="Verdana" w:eastAsia="Times New Roman" w:hAnsi="Verdana"/>
          <w:sz w:val="18"/>
          <w:szCs w:val="18"/>
        </w:rPr>
        <w:t>Hetzelfde geldt voor de voorafgaande correspondentie over het (concept)advies. Daarom wordt dit advies en de voorafg</w:t>
      </w:r>
      <w:r w:rsidR="00416760">
        <w:rPr>
          <w:rFonts w:ascii="Verdana" w:eastAsia="Times New Roman" w:hAnsi="Verdana"/>
          <w:sz w:val="18"/>
          <w:szCs w:val="18"/>
        </w:rPr>
        <w:t xml:space="preserve">aande correspondentie daarover </w:t>
      </w:r>
      <w:r>
        <w:rPr>
          <w:rFonts w:ascii="Verdana" w:eastAsia="Times New Roman" w:hAnsi="Verdana"/>
          <w:sz w:val="18"/>
          <w:szCs w:val="18"/>
        </w:rPr>
        <w:t>niet openbaar gemaakt</w:t>
      </w:r>
      <w:r w:rsidR="00416760">
        <w:rPr>
          <w:rFonts w:ascii="Verdana" w:eastAsia="Times New Roman" w:hAnsi="Verdana"/>
          <w:sz w:val="18"/>
          <w:szCs w:val="18"/>
        </w:rPr>
        <w:t xml:space="preserve"> met een beroep op het belang van </w:t>
      </w:r>
      <w:r w:rsidR="00416760">
        <w:rPr>
          <w:rFonts w:ascii="Verdana" w:eastAsia="Times New Roman" w:hAnsi="Verdana"/>
          <w:sz w:val="18"/>
          <w:szCs w:val="18"/>
        </w:rPr>
        <w:lastRenderedPageBreak/>
        <w:t xml:space="preserve">het goed functioneren van de Staat. Op dezelfde informatie is ook het bepaalde in artikel 5.2, eerste lid van de </w:t>
      </w:r>
      <w:proofErr w:type="spellStart"/>
      <w:r w:rsidR="00416760">
        <w:rPr>
          <w:rFonts w:ascii="Verdana" w:eastAsia="Times New Roman" w:hAnsi="Verdana"/>
          <w:sz w:val="18"/>
          <w:szCs w:val="18"/>
        </w:rPr>
        <w:t>Woo</w:t>
      </w:r>
      <w:proofErr w:type="spellEnd"/>
      <w:r w:rsidR="00416760">
        <w:rPr>
          <w:rFonts w:ascii="Verdana" w:eastAsia="Times New Roman" w:hAnsi="Verdana"/>
          <w:sz w:val="18"/>
          <w:szCs w:val="18"/>
        </w:rPr>
        <w:t xml:space="preserve"> van toepassing. Zie daartoe hieronder in het besluit.</w:t>
      </w:r>
    </w:p>
    <w:p w14:paraId="4C6EC19E" w14:textId="77777777" w:rsidR="00BF2B2F" w:rsidRPr="00D733B1" w:rsidRDefault="00BF2B2F" w:rsidP="00923455">
      <w:pPr>
        <w:spacing w:line="240" w:lineRule="atLeast"/>
        <w:rPr>
          <w:rFonts w:ascii="Verdana" w:eastAsia="Times New Roman" w:hAnsi="Verdana"/>
          <w:i/>
          <w:sz w:val="18"/>
          <w:szCs w:val="18"/>
        </w:rPr>
      </w:pPr>
      <w:r w:rsidRPr="00D733B1">
        <w:rPr>
          <w:rFonts w:ascii="Verdana" w:eastAsia="Times New Roman" w:hAnsi="Verdana"/>
          <w:i/>
          <w:sz w:val="18"/>
          <w:szCs w:val="18"/>
        </w:rPr>
        <w:t>Algemeen juridisch beleidsadvies van de landsadvocaat van na 1 juli 2021</w:t>
      </w:r>
    </w:p>
    <w:p w14:paraId="5006B47F" w14:textId="1E7058F9" w:rsidR="009D08EA" w:rsidRDefault="009D08EA" w:rsidP="00923455">
      <w:pPr>
        <w:spacing w:line="240" w:lineRule="atLeast"/>
        <w:rPr>
          <w:rFonts w:ascii="Verdana" w:eastAsia="Times New Roman" w:hAnsi="Verdana"/>
          <w:sz w:val="18"/>
          <w:szCs w:val="18"/>
        </w:rPr>
      </w:pPr>
      <w:r>
        <w:rPr>
          <w:rFonts w:ascii="Verdana" w:eastAsia="Times New Roman" w:hAnsi="Verdana"/>
          <w:sz w:val="18"/>
          <w:szCs w:val="18"/>
        </w:rPr>
        <w:t>Definitieve a</w:t>
      </w:r>
      <w:r w:rsidR="00BF2B2F">
        <w:rPr>
          <w:rFonts w:ascii="Verdana" w:eastAsia="Times New Roman" w:hAnsi="Verdana"/>
          <w:sz w:val="18"/>
          <w:szCs w:val="18"/>
        </w:rPr>
        <w:t>dviezen van de landsadvocaat kunnen op verzoek openbaar worden gemaakt wanneer het een algemeen juridisch beleidsadvies betreft en het dateert van 1 juli 2021</w:t>
      </w:r>
      <w:r w:rsidR="00C44137">
        <w:rPr>
          <w:rFonts w:ascii="Verdana" w:eastAsia="Times New Roman" w:hAnsi="Verdana"/>
          <w:sz w:val="18"/>
          <w:szCs w:val="18"/>
        </w:rPr>
        <w:t xml:space="preserve"> of later</w:t>
      </w:r>
      <w:r w:rsidR="00BF2B2F">
        <w:rPr>
          <w:rFonts w:ascii="Verdana" w:eastAsia="Times New Roman" w:hAnsi="Verdana"/>
          <w:sz w:val="18"/>
          <w:szCs w:val="18"/>
        </w:rPr>
        <w:t xml:space="preserve">. </w:t>
      </w:r>
      <w:r>
        <w:rPr>
          <w:rFonts w:ascii="Verdana" w:eastAsia="Times New Roman" w:hAnsi="Verdana"/>
          <w:sz w:val="18"/>
          <w:szCs w:val="18"/>
        </w:rPr>
        <w:t xml:space="preserve">Ik heb geconstateerd dat er ook geen andere uitzonderingsgronden van toepassing zijn. Ik maak het </w:t>
      </w:r>
      <w:r w:rsidR="00416760">
        <w:rPr>
          <w:rFonts w:ascii="Verdana" w:eastAsia="Times New Roman" w:hAnsi="Verdana"/>
          <w:sz w:val="18"/>
          <w:szCs w:val="18"/>
        </w:rPr>
        <w:t xml:space="preserve">definitieve </w:t>
      </w:r>
      <w:r>
        <w:rPr>
          <w:rFonts w:ascii="Verdana" w:eastAsia="Times New Roman" w:hAnsi="Verdana"/>
          <w:sz w:val="18"/>
          <w:szCs w:val="18"/>
        </w:rPr>
        <w:t>advies hierbij openbaar. Dit geldt niet voor de voorafgaande correspondentie over het (concept)advies. Daarvan blijft de openbaarmaking achterwege</w:t>
      </w:r>
      <w:r w:rsidR="0046545C">
        <w:rPr>
          <w:rFonts w:ascii="Verdana" w:eastAsia="Times New Roman" w:hAnsi="Verdana"/>
          <w:sz w:val="18"/>
          <w:szCs w:val="18"/>
        </w:rPr>
        <w:t>. Het ook openbaar maken van (de correspondentie over) het conceptadvies schaadt het zorgvuldige proces bij totstandkoming van het definitieve advies van de landsadvocaat. Dat acht ik ongewenst</w:t>
      </w:r>
      <w:r w:rsidR="00854172">
        <w:rPr>
          <w:rFonts w:ascii="Verdana" w:eastAsia="Times New Roman" w:hAnsi="Verdana"/>
          <w:sz w:val="18"/>
          <w:szCs w:val="18"/>
        </w:rPr>
        <w:t xml:space="preserve"> en schadelijk voo</w:t>
      </w:r>
      <w:r w:rsidR="00416760">
        <w:rPr>
          <w:rFonts w:ascii="Verdana" w:eastAsia="Times New Roman" w:hAnsi="Verdana"/>
          <w:sz w:val="18"/>
          <w:szCs w:val="18"/>
        </w:rPr>
        <w:t>r het goed functioneren van de S</w:t>
      </w:r>
      <w:r w:rsidR="00854172">
        <w:rPr>
          <w:rFonts w:ascii="Verdana" w:eastAsia="Times New Roman" w:hAnsi="Verdana"/>
          <w:sz w:val="18"/>
          <w:szCs w:val="18"/>
        </w:rPr>
        <w:t>taat</w:t>
      </w:r>
      <w:r w:rsidR="0046545C">
        <w:rPr>
          <w:rFonts w:ascii="Verdana" w:eastAsia="Times New Roman" w:hAnsi="Verdana"/>
          <w:sz w:val="18"/>
          <w:szCs w:val="18"/>
        </w:rPr>
        <w:t xml:space="preserve">. Daarbij </w:t>
      </w:r>
      <w:r w:rsidR="00620DB3">
        <w:rPr>
          <w:rFonts w:ascii="Verdana" w:eastAsia="Times New Roman" w:hAnsi="Verdana"/>
          <w:sz w:val="18"/>
          <w:szCs w:val="18"/>
        </w:rPr>
        <w:t xml:space="preserve">weegt mee </w:t>
      </w:r>
      <w:r w:rsidR="0046545C">
        <w:rPr>
          <w:rFonts w:ascii="Verdana" w:eastAsia="Times New Roman" w:hAnsi="Verdana"/>
          <w:sz w:val="18"/>
          <w:szCs w:val="18"/>
        </w:rPr>
        <w:t xml:space="preserve">dat het definitieve advies wel openbaar wordt gemaakt op basis waarvan het bestuursorgaan kan worden gecontroleerd op haar overheidshandelen. </w:t>
      </w:r>
      <w:r w:rsidR="00416760">
        <w:rPr>
          <w:rFonts w:ascii="Verdana" w:eastAsia="Times New Roman" w:hAnsi="Verdana"/>
          <w:sz w:val="18"/>
          <w:szCs w:val="18"/>
        </w:rPr>
        <w:t xml:space="preserve">Op dezelfde informatie is ook het bepaalde in artikel 5.2, eerste lid van de </w:t>
      </w:r>
      <w:proofErr w:type="spellStart"/>
      <w:r w:rsidR="00416760">
        <w:rPr>
          <w:rFonts w:ascii="Verdana" w:eastAsia="Times New Roman" w:hAnsi="Verdana"/>
          <w:sz w:val="18"/>
          <w:szCs w:val="18"/>
        </w:rPr>
        <w:t>Woo</w:t>
      </w:r>
      <w:proofErr w:type="spellEnd"/>
      <w:r w:rsidR="00416760">
        <w:rPr>
          <w:rFonts w:ascii="Verdana" w:eastAsia="Times New Roman" w:hAnsi="Verdana"/>
          <w:sz w:val="18"/>
          <w:szCs w:val="18"/>
        </w:rPr>
        <w:t xml:space="preserve"> van toepassing. Zie daartoe hieronder in het besluit.</w:t>
      </w:r>
    </w:p>
    <w:p w14:paraId="2C474DC5" w14:textId="77777777" w:rsidR="009D08EA" w:rsidRDefault="009D08EA" w:rsidP="00923455">
      <w:pPr>
        <w:spacing w:line="240" w:lineRule="atLeast"/>
        <w:rPr>
          <w:rFonts w:ascii="Verdana" w:eastAsia="Times New Roman" w:hAnsi="Verdana"/>
          <w:sz w:val="18"/>
          <w:szCs w:val="18"/>
        </w:rPr>
      </w:pPr>
      <w:r>
        <w:rPr>
          <w:rFonts w:ascii="Verdana" w:eastAsia="Times New Roman" w:hAnsi="Verdana"/>
          <w:sz w:val="18"/>
          <w:szCs w:val="18"/>
        </w:rPr>
        <w:t>(</w:t>
      </w:r>
      <w:r w:rsidRPr="00FE1086">
        <w:rPr>
          <w:rFonts w:ascii="Verdana" w:eastAsia="Times New Roman" w:hAnsi="Verdana"/>
          <w:b/>
          <w:sz w:val="18"/>
          <w:szCs w:val="18"/>
          <w:u w:val="single"/>
        </w:rPr>
        <w:t>Nb:</w:t>
      </w:r>
      <w:r w:rsidRPr="00FE1086">
        <w:rPr>
          <w:rFonts w:ascii="Verdana" w:eastAsia="Times New Roman" w:hAnsi="Verdana"/>
          <w:sz w:val="18"/>
          <w:szCs w:val="18"/>
          <w:u w:val="single"/>
        </w:rPr>
        <w:t xml:space="preserve"> </w:t>
      </w:r>
      <w:r w:rsidRPr="00867C83">
        <w:rPr>
          <w:rFonts w:ascii="Verdana" w:eastAsia="Times New Roman" w:hAnsi="Verdana"/>
          <w:sz w:val="18"/>
          <w:szCs w:val="18"/>
          <w:u w:val="single"/>
        </w:rPr>
        <w:t>Bij openbaarmaking van een algemeen juridisch beleidsadvies van de landsadvocaat moet ook altijd worden bezien of het advies aan de Kamer moet worden verstrekt)</w:t>
      </w:r>
    </w:p>
    <w:p w14:paraId="467F4C0B" w14:textId="77777777" w:rsidR="00642AAF" w:rsidRPr="00867C83" w:rsidRDefault="00642AAF" w:rsidP="006F4ACC">
      <w:pPr>
        <w:spacing w:line="240" w:lineRule="atLeast"/>
        <w:rPr>
          <w:rFonts w:ascii="Verdana" w:eastAsia="Times New Roman" w:hAnsi="Verdana"/>
          <w:i/>
          <w:sz w:val="18"/>
          <w:szCs w:val="18"/>
        </w:rPr>
      </w:pPr>
      <w:r w:rsidRPr="00867C83">
        <w:rPr>
          <w:rFonts w:ascii="Verdana" w:eastAsia="Times New Roman" w:hAnsi="Verdana"/>
          <w:i/>
          <w:sz w:val="18"/>
          <w:szCs w:val="18"/>
        </w:rPr>
        <w:t>VOORBEELD: Eenheid van regeringsbeleid</w:t>
      </w:r>
    </w:p>
    <w:p w14:paraId="1C9514CB" w14:textId="77777777" w:rsidR="00D65FD2" w:rsidRDefault="00D65FD2" w:rsidP="00867C83">
      <w:pPr>
        <w:spacing w:line="240" w:lineRule="atLeast"/>
        <w:rPr>
          <w:rFonts w:ascii="Verdana" w:eastAsia="Times New Roman" w:hAnsi="Verdana"/>
          <w:sz w:val="18"/>
          <w:szCs w:val="18"/>
        </w:rPr>
      </w:pPr>
      <w:r>
        <w:rPr>
          <w:rFonts w:ascii="Verdana" w:eastAsia="Times New Roman" w:hAnsi="Verdana"/>
          <w:sz w:val="18"/>
          <w:szCs w:val="18"/>
        </w:rPr>
        <w:t xml:space="preserve">Wanneer de ministerraad een besluit neemt, geldt dat besluit vanaf dat moment als regeringsbeleid. Het kabinet spreekt met één mond. Het openbaar maken van de opvattingen van individuele bewindspersonen, kan de eenheid van dit beleid in gevaar brengen. Het is belangrijk dat bewindspersonen vrij met elkaar kunnen spreken. Met het oog op een goed bestuur is het ongewenst dat bewindspersonen tegen elkaar uit kunnen worden gespeeld als hun afwijkende opvattingen openbaar worden. Om deze reden wordt informatie over de opvattingen van individuele bewindspersonen binnen het kabinet niet openbaar. Notulen van de (Rijks)ministerraad, onderraden, ministeriële commissies en overleggen tussen bewindspersonen worden in het geheel niet openbaar worden gemaakt met een beroep op de eenheid van regeringsbeleid. Voor andere documenten geldt dat per passage moet worden beoordeeld of de eenheid van regeringsbeleid in het geding is. </w:t>
      </w:r>
    </w:p>
    <w:p w14:paraId="1E4B7E93" w14:textId="77777777" w:rsidR="00F026C3" w:rsidRPr="00867C83" w:rsidRDefault="00547D3A" w:rsidP="00867C83">
      <w:pPr>
        <w:spacing w:line="240" w:lineRule="atLeast"/>
        <w:rPr>
          <w:rFonts w:ascii="Verdana" w:eastAsia="Times New Roman" w:hAnsi="Verdana"/>
          <w:sz w:val="18"/>
          <w:szCs w:val="18"/>
        </w:rPr>
      </w:pPr>
      <w:r>
        <w:rPr>
          <w:rFonts w:ascii="Verdana" w:eastAsia="Times New Roman" w:hAnsi="Verdana"/>
          <w:sz w:val="18"/>
          <w:szCs w:val="18"/>
        </w:rPr>
        <w:t>Het betreft hier documenten over &lt;</w:t>
      </w:r>
      <w:r w:rsidRPr="00D733B1">
        <w:rPr>
          <w:rFonts w:ascii="Verdana" w:eastAsia="Times New Roman" w:hAnsi="Verdana"/>
          <w:i/>
          <w:sz w:val="18"/>
          <w:szCs w:val="18"/>
        </w:rPr>
        <w:t>nader motiveren</w:t>
      </w:r>
      <w:r w:rsidR="00867C83">
        <w:rPr>
          <w:rFonts w:ascii="Verdana" w:eastAsia="Times New Roman" w:hAnsi="Verdana"/>
          <w:sz w:val="18"/>
          <w:szCs w:val="18"/>
        </w:rPr>
        <w:t>&gt;</w:t>
      </w:r>
      <w:r>
        <w:rPr>
          <w:rFonts w:ascii="Verdana" w:eastAsia="Times New Roman" w:hAnsi="Verdana"/>
          <w:sz w:val="18"/>
          <w:szCs w:val="18"/>
        </w:rPr>
        <w:t>. Openbaarmaking van (passages uit) deze documenten acht ik schadelijk voor het goed functioneren van de Staat. Ik maak deze informatie dan ook niet openbaar.</w:t>
      </w:r>
      <w:r w:rsidR="00F026C3">
        <w:rPr>
          <w:rFonts w:ascii="Verdana" w:eastAsia="Times New Roman" w:hAnsi="Verdana"/>
          <w:sz w:val="18"/>
          <w:szCs w:val="18"/>
        </w:rPr>
        <w:t xml:space="preserve"> Op (een deel van) dezelfde geweigerde informatie is ook het bepaalde in artikel 5.2, eerste lid, van de </w:t>
      </w:r>
      <w:proofErr w:type="spellStart"/>
      <w:r w:rsidR="00F026C3">
        <w:rPr>
          <w:rFonts w:ascii="Verdana" w:eastAsia="Times New Roman" w:hAnsi="Verdana"/>
          <w:sz w:val="18"/>
          <w:szCs w:val="18"/>
        </w:rPr>
        <w:t>Woo</w:t>
      </w:r>
      <w:proofErr w:type="spellEnd"/>
      <w:r w:rsidR="00F026C3">
        <w:rPr>
          <w:rFonts w:ascii="Verdana" w:eastAsia="Times New Roman" w:hAnsi="Verdana"/>
          <w:sz w:val="18"/>
          <w:szCs w:val="18"/>
        </w:rPr>
        <w:t xml:space="preserve"> van toepassing. Zie daartoe hieronder in het besluit</w:t>
      </w:r>
      <w:r w:rsidR="005C2490">
        <w:rPr>
          <w:rFonts w:ascii="Verdana" w:eastAsia="Times New Roman" w:hAnsi="Verdana"/>
          <w:sz w:val="18"/>
          <w:szCs w:val="18"/>
        </w:rPr>
        <w:t>.</w:t>
      </w:r>
    </w:p>
    <w:p w14:paraId="5143842D" w14:textId="77777777" w:rsidR="00BF6FA6" w:rsidRDefault="006F4ACC" w:rsidP="00547D3A">
      <w:pPr>
        <w:spacing w:after="0" w:line="240" w:lineRule="atLeast"/>
        <w:rPr>
          <w:rFonts w:ascii="Verdana" w:eastAsia="Times New Roman" w:hAnsi="Verdana"/>
          <w:i/>
          <w:sz w:val="18"/>
          <w:szCs w:val="18"/>
        </w:rPr>
      </w:pPr>
      <w:r>
        <w:rPr>
          <w:rFonts w:ascii="Verdana" w:eastAsia="Times New Roman" w:hAnsi="Verdana"/>
          <w:i/>
          <w:sz w:val="18"/>
          <w:szCs w:val="18"/>
        </w:rPr>
        <w:t xml:space="preserve">VOORBEELD: </w:t>
      </w:r>
      <w:r w:rsidR="00642AAF">
        <w:rPr>
          <w:rFonts w:ascii="Verdana" w:eastAsia="Times New Roman" w:hAnsi="Verdana"/>
          <w:i/>
          <w:sz w:val="18"/>
          <w:szCs w:val="18"/>
        </w:rPr>
        <w:t>Meewerken aan interne en externe onderzoeken</w:t>
      </w:r>
    </w:p>
    <w:p w14:paraId="263283B9" w14:textId="77777777" w:rsidR="00D65FD2" w:rsidRPr="00D733B1" w:rsidRDefault="00D65FD2" w:rsidP="00D65FD2">
      <w:pPr>
        <w:spacing w:after="0" w:line="240" w:lineRule="atLeast"/>
        <w:rPr>
          <w:rFonts w:ascii="Verdana" w:eastAsia="Times New Roman" w:hAnsi="Verdana"/>
          <w:sz w:val="18"/>
          <w:szCs w:val="18"/>
        </w:rPr>
      </w:pPr>
      <w:r>
        <w:rPr>
          <w:rFonts w:ascii="Verdana" w:eastAsia="Times New Roman" w:hAnsi="Verdana"/>
          <w:sz w:val="18"/>
          <w:szCs w:val="18"/>
        </w:rPr>
        <w:t>Het is belangrijk voor onderzoekers dat betrokken personen meewerken aan onderzoeken. Bij zo een onderzoek is vertrouwelijkheid nodig om de feiten boven water te krijgen. Openbaarmaking van &lt;</w:t>
      </w:r>
      <w:r w:rsidRPr="00D733B1">
        <w:rPr>
          <w:rFonts w:ascii="Verdana" w:eastAsia="Times New Roman" w:hAnsi="Verdana"/>
          <w:i/>
          <w:sz w:val="18"/>
          <w:szCs w:val="18"/>
        </w:rPr>
        <w:t>nader omschrijven</w:t>
      </w:r>
      <w:r>
        <w:rPr>
          <w:rFonts w:ascii="Verdana" w:eastAsia="Times New Roman" w:hAnsi="Verdana"/>
          <w:sz w:val="18"/>
          <w:szCs w:val="18"/>
        </w:rPr>
        <w:t xml:space="preserve">&gt; kan er toe leiden dat in de toekomst personen terughoudend zullen zijn met het delen van informatie en het meewerken aan onderzoeken. Dit acht ik onwenselijk en schadelijk voor het goed functioneren van de Staat. Ik maak deze informatie daarom niet openbaar. </w:t>
      </w:r>
    </w:p>
    <w:p w14:paraId="7AF40DB8" w14:textId="77777777" w:rsidR="006F4ACC" w:rsidRDefault="006F4ACC" w:rsidP="006F4ACC">
      <w:pPr>
        <w:spacing w:after="0" w:line="240" w:lineRule="atLeast"/>
        <w:rPr>
          <w:rFonts w:ascii="Verdana" w:eastAsia="Times New Roman" w:hAnsi="Verdana"/>
          <w:b/>
          <w:i/>
          <w:sz w:val="18"/>
          <w:szCs w:val="18"/>
        </w:rPr>
      </w:pPr>
    </w:p>
    <w:p w14:paraId="7FBF50EA" w14:textId="77777777" w:rsidR="006F4ACC" w:rsidRPr="006F4ACC" w:rsidRDefault="006F4ACC" w:rsidP="006F4ACC">
      <w:pPr>
        <w:spacing w:after="0" w:line="240" w:lineRule="atLeast"/>
        <w:rPr>
          <w:rFonts w:ascii="Verdana" w:eastAsia="Times New Roman" w:hAnsi="Verdana"/>
          <w:sz w:val="18"/>
          <w:szCs w:val="18"/>
        </w:rPr>
      </w:pPr>
      <w:r w:rsidRPr="00B23E3F">
        <w:rPr>
          <w:rFonts w:ascii="Verdana" w:eastAsia="Times New Roman" w:hAnsi="Verdana"/>
          <w:b/>
          <w:i/>
          <w:sz w:val="18"/>
          <w:szCs w:val="18"/>
        </w:rPr>
        <w:t>Het belang van geadresseerde om als eerste kennis te kunnen nemen van de informatie</w:t>
      </w:r>
    </w:p>
    <w:p w14:paraId="6990119F" w14:textId="77777777" w:rsidR="006F4ACC" w:rsidRPr="00B23E3F" w:rsidRDefault="00D65FD2"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w:t>
      </w:r>
      <w:r>
        <w:rPr>
          <w:rFonts w:ascii="Verdana" w:eastAsia="Times New Roman" w:hAnsi="Verdana"/>
          <w:sz w:val="18"/>
          <w:szCs w:val="18"/>
        </w:rPr>
        <w:t>vierde lid</w:t>
      </w:r>
      <w:r w:rsidRPr="00B23E3F">
        <w:rPr>
          <w:rFonts w:ascii="Verdana" w:eastAsia="Times New Roman" w:hAnsi="Verdana"/>
          <w:sz w:val="18"/>
          <w:szCs w:val="18"/>
        </w:rPr>
        <w:t xml:space="preserve">,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Pr>
          <w:rFonts w:ascii="Verdana" w:eastAsia="Times New Roman" w:hAnsi="Verdana"/>
          <w:sz w:val="18"/>
          <w:szCs w:val="18"/>
        </w:rPr>
        <w:t>kan ik geen informatie openbaar maken</w:t>
      </w:r>
      <w:r w:rsidRPr="00B23E3F">
        <w:rPr>
          <w:rFonts w:ascii="Verdana" w:eastAsia="Times New Roman" w:hAnsi="Verdana"/>
          <w:sz w:val="18"/>
          <w:szCs w:val="18"/>
        </w:rPr>
        <w:t xml:space="preserve">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 xml:space="preserve">een geadresseerde eerst op de hoogte moet worden gesteld van de informatie. Bij (bepaalde passages uit) </w:t>
      </w:r>
      <w:r w:rsidRPr="00B23E3F">
        <w:rPr>
          <w:rFonts w:ascii="Verdana" w:eastAsia="Times New Roman" w:hAnsi="Verdana"/>
          <w:sz w:val="18"/>
          <w:szCs w:val="18"/>
        </w:rPr>
        <w:t xml:space="preserve">het document/de documenten </w:t>
      </w:r>
      <w:r>
        <w:rPr>
          <w:rFonts w:ascii="Verdana" w:eastAsia="Times New Roman" w:hAnsi="Verdana"/>
          <w:sz w:val="18"/>
          <w:szCs w:val="18"/>
        </w:rPr>
        <w:t xml:space="preserve">is dit het geval. </w:t>
      </w:r>
      <w:r w:rsidRPr="00B23E3F">
        <w:rPr>
          <w:rFonts w:ascii="Verdana" w:eastAsia="Times New Roman" w:hAnsi="Verdana"/>
          <w:sz w:val="18"/>
          <w:szCs w:val="18"/>
        </w:rPr>
        <w:t xml:space="preserve">Het gaat namelijk om een brief die/rapport dat is toegezegd aan </w:t>
      </w:r>
      <w:r w:rsidRPr="00B23E3F">
        <w:rPr>
          <w:rFonts w:ascii="Verdana" w:eastAsia="Times New Roman" w:hAnsi="Verdana"/>
          <w:b/>
          <w:sz w:val="18"/>
          <w:szCs w:val="18"/>
        </w:rPr>
        <w:t>&lt;</w:t>
      </w:r>
      <w:r w:rsidRPr="005A5CAB">
        <w:rPr>
          <w:rFonts w:ascii="Verdana" w:eastAsia="Times New Roman" w:hAnsi="Verdana"/>
          <w:i/>
          <w:sz w:val="18"/>
          <w:szCs w:val="18"/>
        </w:rPr>
        <w:t>geadresseerde</w:t>
      </w:r>
      <w:r w:rsidRPr="00B23E3F">
        <w:rPr>
          <w:rFonts w:ascii="Verdana" w:eastAsia="Times New Roman" w:hAnsi="Verdana"/>
          <w:b/>
          <w:sz w:val="18"/>
          <w:szCs w:val="18"/>
        </w:rPr>
        <w:t>&gt;</w:t>
      </w:r>
      <w:r>
        <w:rPr>
          <w:rFonts w:ascii="Verdana" w:eastAsia="Times New Roman" w:hAnsi="Verdana"/>
          <w:b/>
          <w:sz w:val="18"/>
          <w:szCs w:val="18"/>
        </w:rPr>
        <w:t>.</w:t>
      </w:r>
      <w:r w:rsidRPr="00B23E3F">
        <w:rPr>
          <w:rFonts w:ascii="Verdana" w:eastAsia="Times New Roman" w:hAnsi="Verdana"/>
          <w:b/>
          <w:sz w:val="18"/>
          <w:szCs w:val="18"/>
        </w:rPr>
        <w:t xml:space="preserve"> </w:t>
      </w:r>
      <w:r>
        <w:rPr>
          <w:rFonts w:ascii="Verdana" w:eastAsia="Times New Roman" w:hAnsi="Verdana"/>
          <w:sz w:val="18"/>
          <w:szCs w:val="18"/>
        </w:rPr>
        <w:t>Ik vind het</w:t>
      </w:r>
      <w:r w:rsidRPr="00B23E3F">
        <w:rPr>
          <w:rFonts w:ascii="Verdana" w:eastAsia="Times New Roman" w:hAnsi="Verdana"/>
          <w:sz w:val="18"/>
          <w:szCs w:val="18"/>
        </w:rPr>
        <w:t xml:space="preserve"> belang</w:t>
      </w:r>
      <w:r>
        <w:rPr>
          <w:rFonts w:ascii="Verdana" w:eastAsia="Times New Roman" w:hAnsi="Verdana"/>
          <w:sz w:val="18"/>
          <w:szCs w:val="18"/>
        </w:rPr>
        <w:t xml:space="preserve"> van de geadresseerde om als eerste kennis te kunnen nemen van de informatie</w:t>
      </w:r>
      <w:r w:rsidRPr="00B23E3F">
        <w:rPr>
          <w:rFonts w:ascii="Verdana" w:eastAsia="Times New Roman" w:hAnsi="Verdana"/>
          <w:sz w:val="18"/>
          <w:szCs w:val="18"/>
        </w:rPr>
        <w:t xml:space="preserve"> zwaarder wegen dan het belang van</w:t>
      </w:r>
      <w:r>
        <w:rPr>
          <w:rFonts w:ascii="Verdana" w:eastAsia="Times New Roman" w:hAnsi="Verdana"/>
          <w:sz w:val="18"/>
          <w:szCs w:val="18"/>
        </w:rPr>
        <w:t xml:space="preserve"> onmiddellijke</w:t>
      </w:r>
      <w:r w:rsidRPr="00B23E3F">
        <w:rPr>
          <w:rFonts w:ascii="Verdana" w:eastAsia="Times New Roman" w:hAnsi="Verdana"/>
          <w:sz w:val="18"/>
          <w:szCs w:val="18"/>
        </w:rPr>
        <w:t xml:space="preserve"> openbaarheid</w:t>
      </w:r>
      <w:r>
        <w:rPr>
          <w:rFonts w:ascii="Verdana" w:eastAsia="Times New Roman" w:hAnsi="Verdana"/>
          <w:sz w:val="18"/>
          <w:szCs w:val="18"/>
        </w:rPr>
        <w:t>.</w:t>
      </w:r>
      <w:r w:rsidRPr="00B23E3F">
        <w:rPr>
          <w:rFonts w:ascii="Verdana" w:eastAsia="Times New Roman" w:hAnsi="Verdana"/>
          <w:sz w:val="18"/>
          <w:szCs w:val="18"/>
        </w:rPr>
        <w:t xml:space="preserve"> Ik heb daarom besloten </w:t>
      </w:r>
      <w:r>
        <w:rPr>
          <w:rFonts w:ascii="Verdana" w:eastAsia="Times New Roman" w:hAnsi="Verdana"/>
          <w:sz w:val="18"/>
          <w:szCs w:val="18"/>
        </w:rPr>
        <w:t>deze</w:t>
      </w:r>
      <w:r w:rsidRPr="00B23E3F">
        <w:rPr>
          <w:rFonts w:ascii="Verdana" w:eastAsia="Times New Roman" w:hAnsi="Verdana"/>
          <w:sz w:val="18"/>
          <w:szCs w:val="18"/>
        </w:rPr>
        <w:t xml:space="preserve"> informatie pas openbaar te maken, nadat </w:t>
      </w:r>
      <w:r w:rsidRPr="00B23E3F">
        <w:rPr>
          <w:rFonts w:ascii="Verdana" w:eastAsia="Times New Roman" w:hAnsi="Verdana"/>
          <w:b/>
          <w:sz w:val="18"/>
          <w:szCs w:val="18"/>
        </w:rPr>
        <w:t>&lt;</w:t>
      </w:r>
      <w:r w:rsidRPr="005A5CAB">
        <w:rPr>
          <w:rFonts w:ascii="Verdana" w:eastAsia="Times New Roman" w:hAnsi="Verdana"/>
          <w:i/>
          <w:sz w:val="18"/>
          <w:szCs w:val="18"/>
        </w:rPr>
        <w:t>geadresseerde</w:t>
      </w:r>
      <w:r w:rsidRPr="00B23E3F">
        <w:rPr>
          <w:rFonts w:ascii="Verdana" w:eastAsia="Times New Roman" w:hAnsi="Verdana"/>
          <w:b/>
          <w:sz w:val="18"/>
          <w:szCs w:val="18"/>
        </w:rPr>
        <w:t>&gt;</w:t>
      </w:r>
      <w:r>
        <w:rPr>
          <w:rFonts w:ascii="Verdana" w:eastAsia="Times New Roman" w:hAnsi="Verdana"/>
          <w:sz w:val="18"/>
          <w:szCs w:val="18"/>
        </w:rPr>
        <w:t xml:space="preserve"> die heeft ingezien</w:t>
      </w:r>
      <w:r w:rsidRPr="00B23E3F">
        <w:rPr>
          <w:rFonts w:ascii="Verdana" w:eastAsia="Times New Roman" w:hAnsi="Verdana"/>
          <w:sz w:val="18"/>
          <w:szCs w:val="18"/>
        </w:rPr>
        <w:t xml:space="preserve">. </w:t>
      </w:r>
    </w:p>
    <w:p w14:paraId="57010143" w14:textId="77777777" w:rsidR="00D44C00" w:rsidRDefault="00D44C00" w:rsidP="006F4ACC">
      <w:pPr>
        <w:spacing w:line="240" w:lineRule="atLeast"/>
        <w:rPr>
          <w:rFonts w:ascii="Verdana" w:eastAsia="Times New Roman" w:hAnsi="Verdana"/>
          <w:b/>
          <w:i/>
          <w:sz w:val="18"/>
          <w:szCs w:val="18"/>
        </w:rPr>
      </w:pPr>
    </w:p>
    <w:p w14:paraId="5C9A54E2" w14:textId="77777777" w:rsidR="00D44C00" w:rsidRDefault="00D44C00" w:rsidP="006F4ACC">
      <w:pPr>
        <w:spacing w:line="240" w:lineRule="atLeast"/>
        <w:rPr>
          <w:rFonts w:ascii="Verdana" w:eastAsia="Times New Roman" w:hAnsi="Verdana"/>
          <w:b/>
          <w:i/>
          <w:sz w:val="18"/>
          <w:szCs w:val="18"/>
        </w:rPr>
      </w:pPr>
    </w:p>
    <w:p w14:paraId="27B7515F" w14:textId="77777777" w:rsidR="006F4ACC" w:rsidRPr="00B23E3F" w:rsidRDefault="006F4ACC" w:rsidP="006F4ACC">
      <w:pPr>
        <w:spacing w:line="240" w:lineRule="atLeast"/>
        <w:rPr>
          <w:rFonts w:ascii="Verdana" w:eastAsia="Times New Roman" w:hAnsi="Verdana"/>
          <w:b/>
          <w:i/>
          <w:sz w:val="18"/>
          <w:szCs w:val="18"/>
        </w:rPr>
      </w:pPr>
      <w:r w:rsidRPr="00B23E3F">
        <w:rPr>
          <w:rFonts w:ascii="Verdana" w:eastAsia="Times New Roman" w:hAnsi="Verdana"/>
          <w:b/>
          <w:i/>
          <w:sz w:val="18"/>
          <w:szCs w:val="18"/>
        </w:rPr>
        <w:lastRenderedPageBreak/>
        <w:t xml:space="preserve">Het voorkomen van onevenredige benadeling </w:t>
      </w:r>
    </w:p>
    <w:p w14:paraId="3EB9793C" w14:textId="77777777" w:rsidR="00D65FD2" w:rsidRPr="00D65FD2" w:rsidRDefault="00D65FD2" w:rsidP="006F4ACC">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artikel </w:t>
      </w:r>
      <w:r>
        <w:rPr>
          <w:rFonts w:ascii="Verdana" w:eastAsia="Times New Roman" w:hAnsi="Verdana"/>
          <w:sz w:val="18"/>
          <w:szCs w:val="18"/>
        </w:rPr>
        <w:t>5.1</w:t>
      </w:r>
      <w:r w:rsidRPr="00B23E3F">
        <w:rPr>
          <w:rFonts w:ascii="Verdana" w:eastAsia="Times New Roman" w:hAnsi="Verdana"/>
          <w:sz w:val="18"/>
          <w:szCs w:val="18"/>
        </w:rPr>
        <w:t xml:space="preserve">, </w:t>
      </w:r>
      <w:r>
        <w:rPr>
          <w:rFonts w:ascii="Verdana" w:eastAsia="Times New Roman" w:hAnsi="Verdana"/>
          <w:sz w:val="18"/>
          <w:szCs w:val="18"/>
        </w:rPr>
        <w:t>vijfde</w:t>
      </w:r>
      <w:r w:rsidRPr="00B23E3F">
        <w:rPr>
          <w:rFonts w:ascii="Verdana" w:eastAsia="Times New Roman" w:hAnsi="Verdana"/>
          <w:sz w:val="18"/>
          <w:szCs w:val="18"/>
        </w:rPr>
        <w:t xml:space="preserve"> lid, van de </w:t>
      </w:r>
      <w:proofErr w:type="spellStart"/>
      <w:r w:rsidRPr="00B23E3F">
        <w:rPr>
          <w:rFonts w:ascii="Verdana" w:eastAsia="Times New Roman" w:hAnsi="Verdana"/>
          <w:sz w:val="18"/>
          <w:szCs w:val="18"/>
        </w:rPr>
        <w:t>Wo</w:t>
      </w:r>
      <w:r>
        <w:rPr>
          <w:rFonts w:ascii="Verdana" w:eastAsia="Times New Roman" w:hAnsi="Verdana"/>
          <w:sz w:val="18"/>
          <w:szCs w:val="18"/>
        </w:rPr>
        <w:t>o</w:t>
      </w:r>
      <w:proofErr w:type="spellEnd"/>
      <w:r w:rsidRPr="00B23E3F">
        <w:rPr>
          <w:rFonts w:ascii="Verdana" w:eastAsia="Times New Roman" w:hAnsi="Verdana"/>
          <w:sz w:val="18"/>
          <w:szCs w:val="18"/>
        </w:rPr>
        <w:t xml:space="preserve"> </w:t>
      </w:r>
      <w:r>
        <w:rPr>
          <w:rFonts w:ascii="Verdana" w:eastAsia="Times New Roman" w:hAnsi="Verdana"/>
          <w:sz w:val="18"/>
          <w:szCs w:val="18"/>
        </w:rPr>
        <w:t>mag ik in uitzonderlijke gevallen geen informatie openbaar maken</w:t>
      </w:r>
      <w:r w:rsidRPr="00B23E3F">
        <w:rPr>
          <w:rFonts w:ascii="Verdana" w:eastAsia="Times New Roman" w:hAnsi="Verdana"/>
          <w:sz w:val="18"/>
          <w:szCs w:val="18"/>
        </w:rPr>
        <w:t xml:space="preserve"> </w:t>
      </w:r>
      <w:r>
        <w:rPr>
          <w:rFonts w:ascii="Verdana" w:eastAsia="Times New Roman" w:hAnsi="Verdana"/>
          <w:sz w:val="18"/>
          <w:szCs w:val="18"/>
        </w:rPr>
        <w:t>als</w:t>
      </w:r>
      <w:r w:rsidRPr="00B23E3F">
        <w:rPr>
          <w:rFonts w:ascii="Verdana" w:eastAsia="Times New Roman" w:hAnsi="Verdana"/>
          <w:sz w:val="18"/>
          <w:szCs w:val="18"/>
        </w:rPr>
        <w:t xml:space="preserve"> </w:t>
      </w:r>
      <w:r>
        <w:rPr>
          <w:rFonts w:ascii="Verdana" w:eastAsia="Times New Roman" w:hAnsi="Verdana"/>
          <w:sz w:val="18"/>
          <w:szCs w:val="18"/>
        </w:rPr>
        <w:t>dit</w:t>
      </w:r>
      <w:r w:rsidRPr="00DC4939">
        <w:rPr>
          <w:rFonts w:ascii="Verdana" w:eastAsia="Times New Roman" w:hAnsi="Verdana"/>
          <w:sz w:val="18"/>
          <w:szCs w:val="18"/>
        </w:rPr>
        <w:t xml:space="preserve"> </w:t>
      </w:r>
      <w:r>
        <w:rPr>
          <w:rFonts w:ascii="Verdana" w:eastAsia="Times New Roman" w:hAnsi="Verdana"/>
          <w:sz w:val="18"/>
          <w:szCs w:val="18"/>
        </w:rPr>
        <w:t xml:space="preserve">iemand </w:t>
      </w:r>
      <w:r w:rsidRPr="00B23E3F">
        <w:rPr>
          <w:rFonts w:ascii="Verdana" w:eastAsia="Times New Roman" w:hAnsi="Verdana"/>
          <w:sz w:val="18"/>
          <w:szCs w:val="18"/>
        </w:rPr>
        <w:t xml:space="preserve">onevenredige benadeling </w:t>
      </w:r>
      <w:r>
        <w:rPr>
          <w:rFonts w:ascii="Verdana" w:eastAsia="Times New Roman" w:hAnsi="Verdana"/>
          <w:sz w:val="18"/>
          <w:szCs w:val="18"/>
        </w:rPr>
        <w:t xml:space="preserve">toebrengt en de voorkoming daarvan zwaarder weegt dan het belang van openbaarheid. Bij (bepaalde passages uit) </w:t>
      </w:r>
      <w:r w:rsidRPr="00B23E3F">
        <w:rPr>
          <w:rFonts w:ascii="Verdana" w:eastAsia="Times New Roman" w:hAnsi="Verdana"/>
          <w:sz w:val="18"/>
          <w:szCs w:val="18"/>
        </w:rPr>
        <w:t xml:space="preserve">het document/de documenten </w:t>
      </w:r>
      <w:r>
        <w:rPr>
          <w:rFonts w:ascii="Verdana" w:eastAsia="Times New Roman" w:hAnsi="Verdana"/>
          <w:sz w:val="18"/>
          <w:szCs w:val="18"/>
        </w:rPr>
        <w:t>is dit het geval.</w:t>
      </w:r>
      <w:r w:rsidRPr="00C33BE2">
        <w:rPr>
          <w:rFonts w:ascii="Verdana" w:eastAsia="Times New Roman" w:hAnsi="Verdana"/>
          <w:sz w:val="18"/>
          <w:szCs w:val="18"/>
        </w:rPr>
        <w:t xml:space="preserve"> </w:t>
      </w:r>
      <w:r w:rsidRPr="00B23E3F">
        <w:rPr>
          <w:rFonts w:ascii="Verdana" w:eastAsia="Times New Roman" w:hAnsi="Verdana"/>
          <w:sz w:val="18"/>
          <w:szCs w:val="18"/>
        </w:rPr>
        <w:t>Deze benadeling bestaat uit &lt;</w:t>
      </w:r>
      <w:r>
        <w:rPr>
          <w:rFonts w:ascii="Verdana" w:eastAsia="Times New Roman" w:hAnsi="Verdana"/>
          <w:i/>
          <w:sz w:val="18"/>
          <w:szCs w:val="18"/>
        </w:rPr>
        <w:t>nader motiveren&gt;</w:t>
      </w:r>
      <w:r w:rsidRPr="00B23E3F">
        <w:rPr>
          <w:rFonts w:ascii="Verdana" w:eastAsia="Times New Roman" w:hAnsi="Verdana"/>
          <w:sz w:val="18"/>
          <w:szCs w:val="18"/>
        </w:rPr>
        <w:t xml:space="preserve">. </w:t>
      </w:r>
      <w:r>
        <w:rPr>
          <w:rFonts w:ascii="Verdana" w:eastAsia="Times New Roman" w:hAnsi="Verdana"/>
          <w:sz w:val="18"/>
          <w:szCs w:val="18"/>
        </w:rPr>
        <w:t xml:space="preserve">Ik vind </w:t>
      </w:r>
      <w:r w:rsidRPr="00B23E3F">
        <w:rPr>
          <w:rFonts w:ascii="Verdana" w:eastAsia="Times New Roman" w:hAnsi="Verdana"/>
          <w:sz w:val="18"/>
          <w:szCs w:val="18"/>
        </w:rPr>
        <w:t xml:space="preserve">dat </w:t>
      </w:r>
      <w:r>
        <w:rPr>
          <w:rFonts w:ascii="Verdana" w:eastAsia="Times New Roman" w:hAnsi="Verdana"/>
          <w:sz w:val="18"/>
          <w:szCs w:val="18"/>
        </w:rPr>
        <w:t>de voorkoming van deze benadeling</w:t>
      </w:r>
      <w:r w:rsidRPr="00B23E3F">
        <w:rPr>
          <w:rFonts w:ascii="Verdana" w:eastAsia="Times New Roman" w:hAnsi="Verdana"/>
          <w:sz w:val="18"/>
          <w:szCs w:val="18"/>
        </w:rPr>
        <w:t xml:space="preserve"> zwaarder moet wegen dan het belang van openbaarheid aangezien &lt;</w:t>
      </w:r>
      <w:r>
        <w:rPr>
          <w:rFonts w:ascii="Verdana" w:eastAsia="Times New Roman" w:hAnsi="Verdana"/>
          <w:i/>
          <w:sz w:val="18"/>
          <w:szCs w:val="18"/>
        </w:rPr>
        <w:t>nader motiveren</w:t>
      </w:r>
      <w:r w:rsidRPr="00B23E3F">
        <w:rPr>
          <w:rFonts w:ascii="Verdana" w:eastAsia="Times New Roman" w:hAnsi="Verdana"/>
          <w:sz w:val="18"/>
          <w:szCs w:val="18"/>
        </w:rPr>
        <w:t>&gt;.</w:t>
      </w:r>
      <w:r>
        <w:rPr>
          <w:rFonts w:ascii="Verdana" w:eastAsia="Times New Roman" w:hAnsi="Verdana"/>
          <w:sz w:val="18"/>
          <w:szCs w:val="18"/>
        </w:rPr>
        <w:t xml:space="preserve"> </w:t>
      </w:r>
      <w:r w:rsidRPr="00B23E3F">
        <w:rPr>
          <w:rFonts w:ascii="Verdana" w:eastAsia="Times New Roman" w:hAnsi="Verdana"/>
          <w:sz w:val="18"/>
          <w:szCs w:val="18"/>
        </w:rPr>
        <w:t xml:space="preserve">Ik </w:t>
      </w:r>
      <w:r>
        <w:rPr>
          <w:rFonts w:ascii="Verdana" w:eastAsia="Times New Roman" w:hAnsi="Verdana"/>
          <w:sz w:val="18"/>
          <w:szCs w:val="18"/>
        </w:rPr>
        <w:t xml:space="preserve">maak deze informatie daarom niet openbaar. </w:t>
      </w:r>
    </w:p>
    <w:p w14:paraId="6C6CD6D3" w14:textId="77777777" w:rsidR="006F4ACC" w:rsidRPr="00B23E3F" w:rsidRDefault="006F4ACC" w:rsidP="006F4ACC">
      <w:pPr>
        <w:spacing w:line="240" w:lineRule="atLeast"/>
        <w:rPr>
          <w:rFonts w:ascii="Verdana" w:eastAsia="Times New Roman" w:hAnsi="Verdana"/>
          <w:b/>
          <w:i/>
          <w:sz w:val="18"/>
          <w:szCs w:val="18"/>
        </w:rPr>
      </w:pPr>
      <w:r w:rsidRPr="00B23E3F">
        <w:rPr>
          <w:rFonts w:ascii="Verdana" w:eastAsia="Times New Roman" w:hAnsi="Verdana"/>
          <w:b/>
          <w:i/>
          <w:sz w:val="18"/>
          <w:szCs w:val="18"/>
        </w:rPr>
        <w:t xml:space="preserve">Persoonlijke </w:t>
      </w:r>
      <w:r w:rsidR="00D1070D">
        <w:rPr>
          <w:rFonts w:ascii="Verdana" w:eastAsia="Times New Roman" w:hAnsi="Verdana"/>
          <w:b/>
          <w:i/>
          <w:sz w:val="18"/>
          <w:szCs w:val="18"/>
        </w:rPr>
        <w:t>beleidsopvattingen in een document</w:t>
      </w:r>
      <w:r w:rsidRPr="00B23E3F">
        <w:rPr>
          <w:rFonts w:ascii="Verdana" w:eastAsia="Times New Roman" w:hAnsi="Verdana"/>
          <w:b/>
          <w:i/>
          <w:sz w:val="18"/>
          <w:szCs w:val="18"/>
        </w:rPr>
        <w:t xml:space="preserve"> voor intern </w:t>
      </w:r>
      <w:r w:rsidR="001078E4">
        <w:rPr>
          <w:rFonts w:ascii="Verdana" w:eastAsia="Times New Roman" w:hAnsi="Verdana"/>
          <w:b/>
          <w:i/>
          <w:sz w:val="18"/>
          <w:szCs w:val="18"/>
        </w:rPr>
        <w:t>beraad</w:t>
      </w:r>
      <w:r w:rsidRPr="00B23E3F">
        <w:rPr>
          <w:rFonts w:ascii="Verdana" w:eastAsia="Times New Roman" w:hAnsi="Verdana"/>
          <w:b/>
          <w:i/>
          <w:sz w:val="18"/>
          <w:szCs w:val="18"/>
        </w:rPr>
        <w:t xml:space="preserve"> </w:t>
      </w:r>
    </w:p>
    <w:p w14:paraId="267A494D" w14:textId="77777777" w:rsidR="004B0983" w:rsidRDefault="009334BA" w:rsidP="008C53F4">
      <w:pPr>
        <w:rPr>
          <w:rFonts w:ascii="Verdana" w:hAnsi="Verdana"/>
          <w:sz w:val="18"/>
          <w:szCs w:val="18"/>
        </w:rPr>
      </w:pPr>
      <w:r w:rsidRPr="009E4E55">
        <w:rPr>
          <w:rFonts w:ascii="Verdana" w:hAnsi="Verdana"/>
          <w:sz w:val="18"/>
          <w:szCs w:val="18"/>
        </w:rPr>
        <w:t xml:space="preserve">Uitgangspunt van de </w:t>
      </w:r>
      <w:proofErr w:type="spellStart"/>
      <w:r w:rsidRPr="009E4E55">
        <w:rPr>
          <w:rFonts w:ascii="Verdana" w:hAnsi="Verdana"/>
          <w:sz w:val="18"/>
          <w:szCs w:val="18"/>
        </w:rPr>
        <w:t>W</w:t>
      </w:r>
      <w:r>
        <w:rPr>
          <w:rFonts w:ascii="Verdana" w:hAnsi="Verdana"/>
          <w:sz w:val="18"/>
          <w:szCs w:val="18"/>
        </w:rPr>
        <w:t>oo</w:t>
      </w:r>
      <w:proofErr w:type="spellEnd"/>
      <w:r w:rsidRPr="009E4E55">
        <w:rPr>
          <w:rFonts w:ascii="Verdana" w:hAnsi="Verdana"/>
          <w:sz w:val="18"/>
          <w:szCs w:val="18"/>
        </w:rPr>
        <w:t xml:space="preserve"> is dat overheidsinformatie openbaar is. Dit geldt in </w:t>
      </w:r>
      <w:r>
        <w:rPr>
          <w:rFonts w:ascii="Verdana" w:hAnsi="Verdana"/>
          <w:sz w:val="18"/>
          <w:szCs w:val="18"/>
        </w:rPr>
        <w:t>principe</w:t>
      </w:r>
      <w:r w:rsidRPr="009E4E55">
        <w:rPr>
          <w:rFonts w:ascii="Verdana" w:hAnsi="Verdana"/>
          <w:sz w:val="18"/>
          <w:szCs w:val="18"/>
        </w:rPr>
        <w:t xml:space="preserve"> ook voor documenten opgesteld </w:t>
      </w:r>
      <w:r>
        <w:rPr>
          <w:rFonts w:ascii="Verdana" w:hAnsi="Verdana"/>
          <w:sz w:val="18"/>
          <w:szCs w:val="18"/>
        </w:rPr>
        <w:t>voor</w:t>
      </w:r>
      <w:r w:rsidRPr="009E4E55">
        <w:rPr>
          <w:rFonts w:ascii="Verdana" w:hAnsi="Verdana"/>
          <w:sz w:val="18"/>
          <w:szCs w:val="18"/>
        </w:rPr>
        <w:t xml:space="preserve"> intern </w:t>
      </w:r>
      <w:r w:rsidR="001078E4">
        <w:rPr>
          <w:rFonts w:ascii="Verdana" w:hAnsi="Verdana"/>
          <w:sz w:val="18"/>
          <w:szCs w:val="18"/>
        </w:rPr>
        <w:t>beraad</w:t>
      </w:r>
      <w:r w:rsidRPr="009E4E55">
        <w:rPr>
          <w:rFonts w:ascii="Verdana" w:hAnsi="Verdana"/>
          <w:sz w:val="18"/>
          <w:szCs w:val="18"/>
        </w:rPr>
        <w:t xml:space="preserve">. </w:t>
      </w:r>
      <w:r w:rsidR="00D65FD2">
        <w:rPr>
          <w:rFonts w:ascii="Verdana" w:hAnsi="Verdana"/>
          <w:sz w:val="18"/>
          <w:szCs w:val="18"/>
        </w:rPr>
        <w:t xml:space="preserve">Intern beraad is het overleg tussen ambtenaren </w:t>
      </w:r>
      <w:r w:rsidRPr="009E4E55">
        <w:rPr>
          <w:rFonts w:ascii="Verdana" w:hAnsi="Verdana"/>
          <w:sz w:val="18"/>
          <w:szCs w:val="18"/>
        </w:rPr>
        <w:t xml:space="preserve">binnen een bestuursorgaan, </w:t>
      </w:r>
      <w:r>
        <w:rPr>
          <w:rFonts w:ascii="Verdana" w:hAnsi="Verdana"/>
          <w:sz w:val="18"/>
          <w:szCs w:val="18"/>
        </w:rPr>
        <w:t>of</w:t>
      </w:r>
      <w:r w:rsidRPr="009E4E55">
        <w:rPr>
          <w:rFonts w:ascii="Verdana" w:hAnsi="Verdana"/>
          <w:sz w:val="18"/>
          <w:szCs w:val="18"/>
        </w:rPr>
        <w:t xml:space="preserve"> binnen een </w:t>
      </w:r>
      <w:r w:rsidR="004B0983">
        <w:rPr>
          <w:rFonts w:ascii="Verdana" w:hAnsi="Verdana"/>
          <w:sz w:val="18"/>
          <w:szCs w:val="18"/>
        </w:rPr>
        <w:t xml:space="preserve">kring van bestuursorganen </w:t>
      </w:r>
      <w:r w:rsidR="00D65FD2">
        <w:rPr>
          <w:rFonts w:ascii="Verdana" w:hAnsi="Verdana"/>
          <w:sz w:val="18"/>
          <w:szCs w:val="18"/>
        </w:rPr>
        <w:t xml:space="preserve">die gezamenlijk verantwoordelijk zijn </w:t>
      </w:r>
      <w:r>
        <w:rPr>
          <w:rFonts w:ascii="Verdana" w:hAnsi="Verdana"/>
          <w:sz w:val="18"/>
          <w:szCs w:val="18"/>
        </w:rPr>
        <w:t>voor</w:t>
      </w:r>
      <w:r w:rsidR="00D65FD2">
        <w:rPr>
          <w:rFonts w:ascii="Verdana" w:hAnsi="Verdana"/>
          <w:sz w:val="18"/>
          <w:szCs w:val="18"/>
        </w:rPr>
        <w:t xml:space="preserve"> e</w:t>
      </w:r>
      <w:r w:rsidRPr="009E4E55">
        <w:rPr>
          <w:rFonts w:ascii="Verdana" w:hAnsi="Verdana"/>
          <w:sz w:val="18"/>
          <w:szCs w:val="18"/>
        </w:rPr>
        <w:t xml:space="preserve">en bestuurlijke aangelegenheid. </w:t>
      </w:r>
      <w:r w:rsidR="00D1070D">
        <w:rPr>
          <w:rFonts w:ascii="Verdana" w:hAnsi="Verdana"/>
          <w:sz w:val="18"/>
          <w:szCs w:val="18"/>
        </w:rPr>
        <w:t>Documenten</w:t>
      </w:r>
      <w:r>
        <w:rPr>
          <w:rFonts w:ascii="Verdana" w:hAnsi="Verdana"/>
          <w:sz w:val="18"/>
          <w:szCs w:val="18"/>
        </w:rPr>
        <w:t xml:space="preserve"> die bestemd zijn voor intern </w:t>
      </w:r>
      <w:r w:rsidR="001078E4">
        <w:rPr>
          <w:rFonts w:ascii="Verdana" w:hAnsi="Verdana"/>
          <w:sz w:val="18"/>
          <w:szCs w:val="18"/>
        </w:rPr>
        <w:t>beraad</w:t>
      </w:r>
      <w:r>
        <w:rPr>
          <w:rFonts w:ascii="Verdana" w:hAnsi="Verdana"/>
          <w:sz w:val="18"/>
          <w:szCs w:val="18"/>
        </w:rPr>
        <w:t xml:space="preserve"> kunnen persoonlijke beleidsopvattingen bevatten. Dat is hier ook het geval. Ten aanzien van de openbaarmaking van deze persoonlijke beleidsopvattingen geldt het volgende. Op grond van artikel 5.2, eerste lid, van de </w:t>
      </w:r>
      <w:proofErr w:type="spellStart"/>
      <w:r>
        <w:rPr>
          <w:rFonts w:ascii="Verdana" w:hAnsi="Verdana"/>
          <w:sz w:val="18"/>
          <w:szCs w:val="18"/>
        </w:rPr>
        <w:t>Woo</w:t>
      </w:r>
      <w:proofErr w:type="spellEnd"/>
      <w:r>
        <w:rPr>
          <w:rFonts w:ascii="Verdana" w:hAnsi="Verdana"/>
          <w:sz w:val="18"/>
          <w:szCs w:val="18"/>
        </w:rPr>
        <w:t xml:space="preserve"> worden persoonlijke beleidsopvattingen </w:t>
      </w:r>
      <w:r w:rsidR="00006423">
        <w:rPr>
          <w:rFonts w:ascii="Verdana" w:hAnsi="Verdana"/>
          <w:sz w:val="18"/>
          <w:szCs w:val="18"/>
        </w:rPr>
        <w:t xml:space="preserve">in documenten die </w:t>
      </w:r>
      <w:r>
        <w:rPr>
          <w:rFonts w:ascii="Verdana" w:hAnsi="Verdana"/>
          <w:sz w:val="18"/>
          <w:szCs w:val="18"/>
        </w:rPr>
        <w:t xml:space="preserve">bestemd </w:t>
      </w:r>
      <w:r w:rsidR="00006423">
        <w:rPr>
          <w:rFonts w:ascii="Verdana" w:hAnsi="Verdana"/>
          <w:sz w:val="18"/>
          <w:szCs w:val="18"/>
        </w:rPr>
        <w:t xml:space="preserve">zijn </w:t>
      </w:r>
      <w:r>
        <w:rPr>
          <w:rFonts w:ascii="Verdana" w:hAnsi="Verdana"/>
          <w:sz w:val="18"/>
          <w:szCs w:val="18"/>
        </w:rPr>
        <w:t xml:space="preserve">voor intern beraad niet openbaar gemaakt. Persoonlijke beleidsopvattingen zijn ambtelijke adviezen, </w:t>
      </w:r>
      <w:r w:rsidR="00006423">
        <w:rPr>
          <w:rFonts w:ascii="Verdana" w:hAnsi="Verdana"/>
          <w:sz w:val="18"/>
          <w:szCs w:val="18"/>
        </w:rPr>
        <w:t xml:space="preserve">meningen, </w:t>
      </w:r>
      <w:r>
        <w:rPr>
          <w:rFonts w:ascii="Verdana" w:hAnsi="Verdana"/>
          <w:sz w:val="18"/>
          <w:szCs w:val="18"/>
        </w:rPr>
        <w:t>visies, standpunten en overwegingen ten behoeve van intern beraad. Persoonlijke beleidsopvattingen zijn niet</w:t>
      </w:r>
      <w:r w:rsidR="00006423">
        <w:rPr>
          <w:rFonts w:ascii="Verdana" w:hAnsi="Verdana"/>
          <w:sz w:val="18"/>
          <w:szCs w:val="18"/>
        </w:rPr>
        <w:t>:</w:t>
      </w:r>
      <w:r>
        <w:rPr>
          <w:rFonts w:ascii="Verdana" w:hAnsi="Verdana"/>
          <w:sz w:val="18"/>
          <w:szCs w:val="18"/>
        </w:rPr>
        <w:t xml:space="preserve"> feiten, prognoses, beleidsalternatieven, de gevolgen van een bepaald beleidsalternatief of andere onderdelen met een overwegend objectief karakter. </w:t>
      </w:r>
    </w:p>
    <w:p w14:paraId="3C5AD123" w14:textId="77777777" w:rsidR="00047EE2" w:rsidRDefault="00047EE2" w:rsidP="008C53F4">
      <w:pPr>
        <w:rPr>
          <w:rFonts w:ascii="Verdana" w:hAnsi="Verdana"/>
          <w:sz w:val="18"/>
          <w:szCs w:val="18"/>
        </w:rPr>
      </w:pPr>
      <w:r>
        <w:rPr>
          <w:rFonts w:ascii="Verdana" w:hAnsi="Verdana"/>
          <w:sz w:val="18"/>
          <w:szCs w:val="18"/>
        </w:rPr>
        <w:t>Het is van belang</w:t>
      </w:r>
      <w:r w:rsidR="00006423">
        <w:rPr>
          <w:rFonts w:ascii="Verdana" w:hAnsi="Verdana"/>
          <w:sz w:val="18"/>
          <w:szCs w:val="18"/>
        </w:rPr>
        <w:t xml:space="preserve"> dat ambtenaren intern </w:t>
      </w:r>
      <w:r>
        <w:rPr>
          <w:rFonts w:ascii="Verdana" w:hAnsi="Verdana"/>
          <w:sz w:val="18"/>
          <w:szCs w:val="18"/>
        </w:rPr>
        <w:t xml:space="preserve">vrij met elkaar van gedachten moeten kunnen wisselen over beleidskeuzes. Een zekere mate van veiligheid is nodig om te kunnen komen tot een effectieve besluitvorming. </w:t>
      </w:r>
      <w:r w:rsidR="00156A94">
        <w:rPr>
          <w:rFonts w:ascii="Verdana" w:hAnsi="Verdana"/>
          <w:sz w:val="18"/>
          <w:szCs w:val="18"/>
        </w:rPr>
        <w:t xml:space="preserve">Ik acht het in dit geval ook niet in het belang van een goede en democratische </w:t>
      </w:r>
      <w:proofErr w:type="spellStart"/>
      <w:r w:rsidR="00156A94">
        <w:rPr>
          <w:rFonts w:ascii="Verdana" w:hAnsi="Verdana"/>
          <w:sz w:val="18"/>
          <w:szCs w:val="18"/>
        </w:rPr>
        <w:t>bestuursvoering</w:t>
      </w:r>
      <w:proofErr w:type="spellEnd"/>
      <w:r w:rsidR="00156A94">
        <w:rPr>
          <w:rFonts w:ascii="Verdana" w:hAnsi="Verdana"/>
          <w:sz w:val="18"/>
          <w:szCs w:val="18"/>
        </w:rPr>
        <w:t xml:space="preserve"> om met toepassing van artikel 5.2, tweede lid, de persoonlijke beleidsopvattingen toch openbaar te maken. </w:t>
      </w:r>
      <w:r w:rsidR="009334BA">
        <w:rPr>
          <w:rFonts w:ascii="Verdana" w:hAnsi="Verdana"/>
          <w:sz w:val="18"/>
          <w:szCs w:val="18"/>
        </w:rPr>
        <w:t>Gelet hierop maak ik in dit dossier de persoonlijke beleidsopvattingen bestemd voor intern beraad niet openbaar.</w:t>
      </w:r>
    </w:p>
    <w:p w14:paraId="0315EE1B" w14:textId="77777777" w:rsidR="001A4F65" w:rsidRPr="00B23E3F" w:rsidRDefault="001A4F65" w:rsidP="001A4F65">
      <w:pPr>
        <w:spacing w:line="240" w:lineRule="atLeast"/>
        <w:rPr>
          <w:rFonts w:ascii="Verdana" w:eastAsia="Times New Roman" w:hAnsi="Verdana"/>
          <w:b/>
          <w:i/>
          <w:sz w:val="18"/>
          <w:szCs w:val="18"/>
        </w:rPr>
      </w:pPr>
      <w:r w:rsidRPr="00B23E3F">
        <w:rPr>
          <w:rFonts w:ascii="Verdana" w:eastAsia="Times New Roman" w:hAnsi="Verdana"/>
          <w:b/>
          <w:i/>
          <w:sz w:val="18"/>
          <w:szCs w:val="18"/>
        </w:rPr>
        <w:t xml:space="preserve">Wel verstrekken o.g.v. </w:t>
      </w:r>
      <w:r w:rsidRPr="007F5BB5">
        <w:rPr>
          <w:rFonts w:ascii="Verdana" w:eastAsia="Times New Roman" w:hAnsi="Verdana"/>
          <w:b/>
          <w:i/>
          <w:sz w:val="18"/>
          <w:szCs w:val="18"/>
        </w:rPr>
        <w:t xml:space="preserve">artikel 5.2, tweede lid, van de </w:t>
      </w:r>
      <w:proofErr w:type="spellStart"/>
      <w:r w:rsidRPr="007F5BB5">
        <w:rPr>
          <w:rFonts w:ascii="Verdana" w:eastAsia="Times New Roman" w:hAnsi="Verdana"/>
          <w:b/>
          <w:i/>
          <w:sz w:val="18"/>
          <w:szCs w:val="18"/>
        </w:rPr>
        <w:t>Woo</w:t>
      </w:r>
      <w:proofErr w:type="spellEnd"/>
      <w:r w:rsidRPr="007F5BB5">
        <w:rPr>
          <w:rFonts w:ascii="Verdana" w:eastAsia="Times New Roman" w:hAnsi="Verdana"/>
          <w:b/>
          <w:i/>
          <w:sz w:val="18"/>
          <w:szCs w:val="18"/>
        </w:rPr>
        <w:t xml:space="preserve"> </w:t>
      </w:r>
    </w:p>
    <w:p w14:paraId="7B5C32BC" w14:textId="77777777" w:rsidR="00DB7778" w:rsidRPr="001A4F65" w:rsidRDefault="001A4F65" w:rsidP="001A4F65">
      <w:pPr>
        <w:spacing w:line="240" w:lineRule="atLeast"/>
        <w:rPr>
          <w:rFonts w:ascii="Verdana" w:eastAsia="Times New Roman" w:hAnsi="Verdana"/>
          <w:sz w:val="18"/>
          <w:szCs w:val="18"/>
        </w:rPr>
      </w:pPr>
      <w:r w:rsidRPr="00B23E3F">
        <w:rPr>
          <w:rFonts w:ascii="Verdana" w:eastAsia="Times New Roman" w:hAnsi="Verdana"/>
          <w:sz w:val="18"/>
          <w:szCs w:val="18"/>
        </w:rPr>
        <w:t xml:space="preserve">Op grond van </w:t>
      </w:r>
      <w:r w:rsidRPr="007F5BB5">
        <w:rPr>
          <w:rFonts w:ascii="Verdana" w:eastAsia="Times New Roman" w:hAnsi="Verdana"/>
          <w:sz w:val="18"/>
          <w:szCs w:val="18"/>
        </w:rPr>
        <w:t xml:space="preserve">artikel 5.2, tweede lid, van de </w:t>
      </w:r>
      <w:proofErr w:type="spellStart"/>
      <w:r w:rsidRPr="007F5BB5">
        <w:rPr>
          <w:rFonts w:ascii="Verdana" w:eastAsia="Times New Roman" w:hAnsi="Verdana"/>
          <w:sz w:val="18"/>
          <w:szCs w:val="18"/>
        </w:rPr>
        <w:t>Woo</w:t>
      </w:r>
      <w:proofErr w:type="spellEnd"/>
      <w:r w:rsidRPr="007F5BB5">
        <w:rPr>
          <w:rFonts w:ascii="Verdana" w:eastAsia="Times New Roman" w:hAnsi="Verdana"/>
          <w:sz w:val="18"/>
          <w:szCs w:val="18"/>
        </w:rPr>
        <w:t xml:space="preserve"> </w:t>
      </w:r>
      <w:r w:rsidRPr="00B23E3F">
        <w:rPr>
          <w:rFonts w:ascii="Verdana" w:eastAsia="Times New Roman" w:hAnsi="Verdana"/>
          <w:sz w:val="18"/>
          <w:szCs w:val="18"/>
        </w:rPr>
        <w:t>kan ik besluiten informatie te geven over p</w:t>
      </w:r>
      <w:r>
        <w:rPr>
          <w:rFonts w:ascii="Verdana" w:eastAsia="Times New Roman" w:hAnsi="Verdana"/>
          <w:sz w:val="18"/>
          <w:szCs w:val="18"/>
        </w:rPr>
        <w:t xml:space="preserve">ersoonlijke beleidsopvattingen als </w:t>
      </w:r>
      <w:r w:rsidRPr="00B23E3F">
        <w:rPr>
          <w:rFonts w:ascii="Verdana" w:eastAsia="Times New Roman" w:hAnsi="Verdana"/>
          <w:sz w:val="18"/>
          <w:szCs w:val="18"/>
        </w:rPr>
        <w:t xml:space="preserve">ik dat in het belang acht van een goede en democratische </w:t>
      </w:r>
      <w:proofErr w:type="spellStart"/>
      <w:r w:rsidRPr="00B23E3F">
        <w:rPr>
          <w:rFonts w:ascii="Verdana" w:eastAsia="Times New Roman" w:hAnsi="Verdana"/>
          <w:sz w:val="18"/>
          <w:szCs w:val="18"/>
        </w:rPr>
        <w:t>bestuursvoering</w:t>
      </w:r>
      <w:proofErr w:type="spellEnd"/>
      <w:r w:rsidRPr="00B23E3F">
        <w:rPr>
          <w:rFonts w:ascii="Verdana" w:eastAsia="Times New Roman" w:hAnsi="Verdana"/>
          <w:sz w:val="18"/>
          <w:szCs w:val="18"/>
        </w:rPr>
        <w:t xml:space="preserve">. Deze informatie wordt dan gegeven in </w:t>
      </w:r>
      <w:r>
        <w:rPr>
          <w:rFonts w:ascii="Verdana" w:eastAsia="Times New Roman" w:hAnsi="Verdana"/>
          <w:sz w:val="18"/>
          <w:szCs w:val="18"/>
        </w:rPr>
        <w:t>geanonimiseerde</w:t>
      </w:r>
      <w:r w:rsidRPr="00B23E3F">
        <w:rPr>
          <w:rFonts w:ascii="Verdana" w:eastAsia="Times New Roman" w:hAnsi="Verdana"/>
          <w:sz w:val="18"/>
          <w:szCs w:val="18"/>
        </w:rPr>
        <w:t xml:space="preserve"> vorm, tenzij degenen die deze opvattingen hebben geuit of </w:t>
      </w:r>
      <w:r>
        <w:rPr>
          <w:rFonts w:ascii="Verdana" w:eastAsia="Times New Roman" w:hAnsi="Verdana"/>
          <w:sz w:val="18"/>
          <w:szCs w:val="18"/>
        </w:rPr>
        <w:t>hiermee hebben ingestemd</w:t>
      </w:r>
      <w:r w:rsidRPr="00B23E3F">
        <w:rPr>
          <w:rFonts w:ascii="Verdana" w:eastAsia="Times New Roman" w:hAnsi="Verdana"/>
          <w:sz w:val="18"/>
          <w:szCs w:val="18"/>
        </w:rPr>
        <w:t xml:space="preserve"> </w:t>
      </w:r>
      <w:r>
        <w:rPr>
          <w:rFonts w:ascii="Verdana" w:eastAsia="Times New Roman" w:hAnsi="Verdana"/>
          <w:sz w:val="18"/>
          <w:szCs w:val="18"/>
        </w:rPr>
        <w:t>vinden</w:t>
      </w:r>
      <w:r w:rsidRPr="00B23E3F">
        <w:rPr>
          <w:rFonts w:ascii="Verdana" w:eastAsia="Times New Roman" w:hAnsi="Verdana"/>
          <w:sz w:val="18"/>
          <w:szCs w:val="18"/>
        </w:rPr>
        <w:t xml:space="preserve"> dat de informatie wel herleidbaar is tot hen.</w:t>
      </w:r>
      <w:r>
        <w:rPr>
          <w:rFonts w:ascii="Verdana" w:eastAsia="Times New Roman" w:hAnsi="Verdana"/>
          <w:sz w:val="18"/>
          <w:szCs w:val="18"/>
        </w:rPr>
        <w:t xml:space="preserve"> Ik acht </w:t>
      </w:r>
      <w:r w:rsidRPr="00B23E3F">
        <w:rPr>
          <w:rFonts w:ascii="Verdana" w:eastAsia="Times New Roman" w:hAnsi="Verdana"/>
          <w:sz w:val="18"/>
          <w:szCs w:val="18"/>
        </w:rPr>
        <w:t xml:space="preserve">het </w:t>
      </w:r>
      <w:r>
        <w:rPr>
          <w:rFonts w:ascii="Verdana" w:eastAsia="Times New Roman" w:hAnsi="Verdana"/>
          <w:sz w:val="18"/>
          <w:szCs w:val="18"/>
        </w:rPr>
        <w:t xml:space="preserve">in dit geval </w:t>
      </w:r>
      <w:r w:rsidRPr="00B23E3F">
        <w:rPr>
          <w:rFonts w:ascii="Verdana" w:eastAsia="Times New Roman" w:hAnsi="Verdana"/>
          <w:sz w:val="18"/>
          <w:szCs w:val="18"/>
        </w:rPr>
        <w:t xml:space="preserve">in het belang van een goede en democratische </w:t>
      </w:r>
      <w:proofErr w:type="spellStart"/>
      <w:r w:rsidRPr="00B23E3F">
        <w:rPr>
          <w:rFonts w:ascii="Verdana" w:eastAsia="Times New Roman" w:hAnsi="Verdana"/>
          <w:sz w:val="18"/>
          <w:szCs w:val="18"/>
        </w:rPr>
        <w:t>bestuursvoering</w:t>
      </w:r>
      <w:proofErr w:type="spellEnd"/>
      <w:r w:rsidRPr="00B23E3F">
        <w:rPr>
          <w:rFonts w:ascii="Verdana" w:eastAsia="Times New Roman" w:hAnsi="Verdana"/>
          <w:sz w:val="18"/>
          <w:szCs w:val="18"/>
        </w:rPr>
        <w:t xml:space="preserve"> om de persoonlijke belei</w:t>
      </w:r>
      <w:r>
        <w:rPr>
          <w:rFonts w:ascii="Verdana" w:eastAsia="Times New Roman" w:hAnsi="Verdana"/>
          <w:sz w:val="18"/>
          <w:szCs w:val="18"/>
        </w:rPr>
        <w:t>dsopvattingen in het document/diverse</w:t>
      </w:r>
      <w:r w:rsidRPr="00B23E3F">
        <w:rPr>
          <w:rFonts w:ascii="Verdana" w:eastAsia="Times New Roman" w:hAnsi="Verdana"/>
          <w:sz w:val="18"/>
          <w:szCs w:val="18"/>
        </w:rPr>
        <w:t xml:space="preserve"> documenten toch openbaar te maken. &lt;</w:t>
      </w:r>
      <w:r>
        <w:rPr>
          <w:rFonts w:ascii="Verdana" w:eastAsia="Times New Roman" w:hAnsi="Verdana"/>
          <w:i/>
          <w:sz w:val="18"/>
          <w:szCs w:val="18"/>
        </w:rPr>
        <w:t xml:space="preserve">nader motiveren, </w:t>
      </w:r>
      <w:r w:rsidRPr="00B23E3F">
        <w:rPr>
          <w:rFonts w:ascii="Verdana" w:eastAsia="Times New Roman" w:hAnsi="Verdana"/>
          <w:i/>
          <w:sz w:val="18"/>
          <w:szCs w:val="18"/>
        </w:rPr>
        <w:t>bv. dat er een publiek debat is over het betreffende onderwerp en dat het daarom van belang is zoveel mogelijk inzicht te geven</w:t>
      </w:r>
      <w:r w:rsidRPr="00B23E3F">
        <w:rPr>
          <w:rFonts w:ascii="Verdana" w:eastAsia="Times New Roman" w:hAnsi="Verdana"/>
          <w:sz w:val="18"/>
          <w:szCs w:val="18"/>
        </w:rPr>
        <w:t>&gt;</w:t>
      </w:r>
    </w:p>
    <w:p w14:paraId="1B134798" w14:textId="77777777" w:rsidR="004B0983" w:rsidRPr="00750421" w:rsidRDefault="004B0983" w:rsidP="004B0983">
      <w:pPr>
        <w:spacing w:line="240" w:lineRule="atLeast"/>
        <w:rPr>
          <w:rFonts w:ascii="Verdana" w:eastAsia="Times New Roman" w:hAnsi="Verdana"/>
          <w:b/>
          <w:i/>
          <w:sz w:val="18"/>
          <w:szCs w:val="18"/>
        </w:rPr>
      </w:pPr>
      <w:r w:rsidRPr="00B23E3F">
        <w:rPr>
          <w:rFonts w:ascii="Verdana" w:eastAsia="Times New Roman" w:hAnsi="Verdana"/>
          <w:b/>
          <w:i/>
          <w:sz w:val="18"/>
          <w:szCs w:val="18"/>
        </w:rPr>
        <w:t xml:space="preserve">Wel verstrekken o.g.v. </w:t>
      </w:r>
      <w:r w:rsidRPr="007F5BB5">
        <w:rPr>
          <w:rFonts w:ascii="Verdana" w:eastAsia="Times New Roman" w:hAnsi="Verdana"/>
          <w:b/>
          <w:i/>
          <w:sz w:val="18"/>
          <w:szCs w:val="18"/>
        </w:rPr>
        <w:t xml:space="preserve">artikel 5.2, </w:t>
      </w:r>
      <w:r>
        <w:rPr>
          <w:rFonts w:ascii="Verdana" w:eastAsia="Times New Roman" w:hAnsi="Verdana"/>
          <w:b/>
          <w:i/>
          <w:sz w:val="18"/>
          <w:szCs w:val="18"/>
        </w:rPr>
        <w:t>derde</w:t>
      </w:r>
      <w:r w:rsidRPr="007F5BB5">
        <w:rPr>
          <w:rFonts w:ascii="Verdana" w:eastAsia="Times New Roman" w:hAnsi="Verdana"/>
          <w:b/>
          <w:i/>
          <w:sz w:val="18"/>
          <w:szCs w:val="18"/>
        </w:rPr>
        <w:t xml:space="preserve"> lid, van de </w:t>
      </w:r>
      <w:proofErr w:type="spellStart"/>
      <w:r w:rsidRPr="007F5BB5">
        <w:rPr>
          <w:rFonts w:ascii="Verdana" w:eastAsia="Times New Roman" w:hAnsi="Verdana"/>
          <w:b/>
          <w:i/>
          <w:sz w:val="18"/>
          <w:szCs w:val="18"/>
        </w:rPr>
        <w:t>Woo</w:t>
      </w:r>
      <w:proofErr w:type="spellEnd"/>
      <w:r w:rsidRPr="007F5BB5">
        <w:rPr>
          <w:rFonts w:ascii="Verdana" w:eastAsia="Times New Roman" w:hAnsi="Verdana"/>
          <w:b/>
          <w:i/>
          <w:sz w:val="18"/>
          <w:szCs w:val="18"/>
        </w:rPr>
        <w:t xml:space="preserve"> </w:t>
      </w:r>
    </w:p>
    <w:p w14:paraId="4DAE4EFC" w14:textId="77777777" w:rsidR="004B0983" w:rsidRDefault="004B0983" w:rsidP="004B0983">
      <w:pPr>
        <w:spacing w:line="240" w:lineRule="atLeast"/>
        <w:rPr>
          <w:rFonts w:ascii="Verdana" w:eastAsia="Times New Roman" w:hAnsi="Verdana"/>
          <w:sz w:val="18"/>
          <w:szCs w:val="18"/>
        </w:rPr>
      </w:pPr>
      <w:r w:rsidRPr="002821C1">
        <w:rPr>
          <w:rFonts w:ascii="Verdana" w:eastAsia="Times New Roman" w:hAnsi="Verdana"/>
          <w:sz w:val="18"/>
          <w:szCs w:val="18"/>
        </w:rPr>
        <w:t xml:space="preserve">In dit geval zie ik aanleiding om de persoonlijke beleidsopvattingen bestemd voor intern beraad geanonimiseerd openbaar te maken omdat </w:t>
      </w:r>
      <w:r w:rsidRPr="004B0983">
        <w:rPr>
          <w:rFonts w:ascii="Verdana" w:eastAsia="Times New Roman" w:hAnsi="Verdana"/>
          <w:sz w:val="18"/>
          <w:szCs w:val="18"/>
        </w:rPr>
        <w:t>het hier een document betreft dat is opgesteld voor formele bestuurlijke besluitvorming.</w:t>
      </w:r>
    </w:p>
    <w:p w14:paraId="3318FF4D" w14:textId="77777777" w:rsidR="001A4F65" w:rsidRPr="001A4F65" w:rsidRDefault="001A4F65" w:rsidP="001A4F65">
      <w:pPr>
        <w:rPr>
          <w:rFonts w:ascii="Verdana" w:hAnsi="Verdana"/>
          <w:i/>
          <w:sz w:val="18"/>
          <w:szCs w:val="18"/>
        </w:rPr>
      </w:pPr>
      <w:r w:rsidRPr="001A4F65">
        <w:rPr>
          <w:rFonts w:ascii="Verdana" w:hAnsi="Verdana"/>
          <w:i/>
          <w:sz w:val="18"/>
          <w:szCs w:val="18"/>
          <w:u w:val="single"/>
        </w:rPr>
        <w:t>Optioneel</w:t>
      </w:r>
      <w:r w:rsidRPr="001A4F65">
        <w:rPr>
          <w:rFonts w:ascii="Verdana" w:hAnsi="Verdana"/>
          <w:i/>
          <w:sz w:val="18"/>
          <w:szCs w:val="18"/>
        </w:rPr>
        <w:t xml:space="preserve">: Niet verstrekken o.g.v. artikel 5.2, derde lid, van de </w:t>
      </w:r>
      <w:proofErr w:type="spellStart"/>
      <w:r w:rsidRPr="001A4F65">
        <w:rPr>
          <w:rFonts w:ascii="Verdana" w:hAnsi="Verdana"/>
          <w:i/>
          <w:sz w:val="18"/>
          <w:szCs w:val="18"/>
        </w:rPr>
        <w:t>Woo</w:t>
      </w:r>
      <w:proofErr w:type="spellEnd"/>
      <w:r>
        <w:rPr>
          <w:rFonts w:ascii="Verdana" w:hAnsi="Verdana"/>
          <w:i/>
          <w:sz w:val="18"/>
          <w:szCs w:val="18"/>
        </w:rPr>
        <w:t xml:space="preserve"> bij </w:t>
      </w:r>
      <w:r w:rsidR="00FD0EA3">
        <w:rPr>
          <w:rFonts w:ascii="Verdana" w:hAnsi="Verdana"/>
          <w:i/>
          <w:sz w:val="18"/>
          <w:szCs w:val="18"/>
        </w:rPr>
        <w:t xml:space="preserve">onevenredige </w:t>
      </w:r>
      <w:r>
        <w:rPr>
          <w:rFonts w:ascii="Verdana" w:hAnsi="Verdana"/>
          <w:i/>
          <w:sz w:val="18"/>
          <w:szCs w:val="18"/>
        </w:rPr>
        <w:t>schending</w:t>
      </w:r>
      <w:r w:rsidR="00FD0EA3">
        <w:rPr>
          <w:rFonts w:ascii="Verdana" w:hAnsi="Verdana"/>
          <w:i/>
          <w:sz w:val="18"/>
          <w:szCs w:val="18"/>
        </w:rPr>
        <w:t xml:space="preserve"> intern beraad</w:t>
      </w:r>
      <w:r>
        <w:rPr>
          <w:rFonts w:ascii="Verdana" w:hAnsi="Verdana"/>
          <w:i/>
          <w:sz w:val="18"/>
          <w:szCs w:val="18"/>
        </w:rPr>
        <w:t xml:space="preserve"> </w:t>
      </w:r>
    </w:p>
    <w:p w14:paraId="6106FA12" w14:textId="77777777" w:rsidR="001A4F65" w:rsidRDefault="001A4F65" w:rsidP="001A4F65">
      <w:pPr>
        <w:rPr>
          <w:rFonts w:ascii="Verdana" w:hAnsi="Verdana"/>
          <w:sz w:val="18"/>
          <w:szCs w:val="18"/>
        </w:rPr>
      </w:pPr>
      <w:r>
        <w:rPr>
          <w:rFonts w:ascii="Verdana" w:hAnsi="Verdana"/>
          <w:sz w:val="18"/>
          <w:szCs w:val="18"/>
        </w:rPr>
        <w:t>Openbaarmaking van de persoonlijke beleidsopvattingen kan in het uitzonderlijke geval alleen dan nog achterwege blijven indien dit het interne beraad onevenredig zou schaden. &lt;</w:t>
      </w:r>
      <w:r w:rsidRPr="005A5CAB">
        <w:rPr>
          <w:rFonts w:ascii="Verdana" w:hAnsi="Verdana"/>
          <w:i/>
          <w:sz w:val="18"/>
          <w:szCs w:val="18"/>
        </w:rPr>
        <w:t xml:space="preserve">Hiervan kan sprake zijn wanneer bijvoorbeeld belangen van derden een rol spelen. Zoals een ambtelijke waardering van een onderhandelingssituatie met lokale partners en waardoor openbaarmaking de verhoudingen onnodig op scherp worden gezet. Ook moet voorkomen worden dat een ambtenaar persoonlijk wordt beschadigd door de openbaarmaking en </w:t>
      </w:r>
      <w:proofErr w:type="spellStart"/>
      <w:r w:rsidRPr="005A5CAB">
        <w:rPr>
          <w:rFonts w:ascii="Verdana" w:hAnsi="Verdana"/>
          <w:i/>
          <w:sz w:val="18"/>
          <w:szCs w:val="18"/>
        </w:rPr>
        <w:t>anonimisering</w:t>
      </w:r>
      <w:proofErr w:type="spellEnd"/>
      <w:r w:rsidRPr="005A5CAB">
        <w:rPr>
          <w:rFonts w:ascii="Verdana" w:hAnsi="Verdana"/>
          <w:i/>
          <w:sz w:val="18"/>
          <w:szCs w:val="18"/>
        </w:rPr>
        <w:t xml:space="preserve"> dit niet voorkomt</w:t>
      </w:r>
      <w:r>
        <w:rPr>
          <w:rFonts w:ascii="Verdana" w:hAnsi="Verdana"/>
          <w:sz w:val="18"/>
          <w:szCs w:val="18"/>
        </w:rPr>
        <w:t xml:space="preserve">&gt;. In die uitzonderlijke situaties worden de persoonlijke beleidsopvattingen niet openbaar gemaakt hoewel </w:t>
      </w:r>
      <w:r>
        <w:rPr>
          <w:rFonts w:ascii="Verdana" w:hAnsi="Verdana"/>
          <w:sz w:val="18"/>
          <w:szCs w:val="18"/>
        </w:rPr>
        <w:lastRenderedPageBreak/>
        <w:t>het een document betreft opgesteld voor formele bestuurlijke besluitvorming door een bewindspersoon. Hier gaat hier om &lt;</w:t>
      </w:r>
      <w:r w:rsidRPr="00D733B1">
        <w:rPr>
          <w:rFonts w:ascii="Verdana" w:hAnsi="Verdana"/>
          <w:i/>
          <w:sz w:val="18"/>
          <w:szCs w:val="18"/>
        </w:rPr>
        <w:t>nader motiveren</w:t>
      </w:r>
      <w:r>
        <w:rPr>
          <w:rFonts w:ascii="Verdana" w:hAnsi="Verdana"/>
          <w:sz w:val="18"/>
          <w:szCs w:val="18"/>
        </w:rPr>
        <w:t xml:space="preserve">&gt;. Gelet hierop maak ik de persoonlijke beleidsopvattingen in dit document dat is opgesteld voor formele bestuurlijke besluitvorming in deze uitzonderlijke situatie niet openbaar.  </w:t>
      </w:r>
    </w:p>
    <w:p w14:paraId="63B48138" w14:textId="77777777" w:rsidR="004B0983" w:rsidRPr="00750421" w:rsidRDefault="004B0983" w:rsidP="004B0983">
      <w:pPr>
        <w:spacing w:line="240" w:lineRule="atLeast"/>
        <w:rPr>
          <w:rFonts w:ascii="Verdana" w:eastAsia="Times New Roman" w:hAnsi="Verdana"/>
          <w:b/>
          <w:i/>
          <w:sz w:val="18"/>
          <w:szCs w:val="18"/>
        </w:rPr>
      </w:pPr>
      <w:r w:rsidRPr="00B23E3F">
        <w:rPr>
          <w:rFonts w:ascii="Verdana" w:eastAsia="Times New Roman" w:hAnsi="Verdana"/>
          <w:b/>
          <w:i/>
          <w:sz w:val="18"/>
          <w:szCs w:val="18"/>
        </w:rPr>
        <w:t xml:space="preserve">Wel verstrekken o.g.v. </w:t>
      </w:r>
      <w:r w:rsidRPr="007F5BB5">
        <w:rPr>
          <w:rFonts w:ascii="Verdana" w:eastAsia="Times New Roman" w:hAnsi="Verdana"/>
          <w:b/>
          <w:i/>
          <w:sz w:val="18"/>
          <w:szCs w:val="18"/>
        </w:rPr>
        <w:t>artikel 5.</w:t>
      </w:r>
      <w:r>
        <w:rPr>
          <w:rFonts w:ascii="Verdana" w:eastAsia="Times New Roman" w:hAnsi="Verdana"/>
          <w:b/>
          <w:i/>
          <w:sz w:val="18"/>
          <w:szCs w:val="18"/>
        </w:rPr>
        <w:t xml:space="preserve">3 </w:t>
      </w:r>
      <w:r w:rsidRPr="007F5BB5">
        <w:rPr>
          <w:rFonts w:ascii="Verdana" w:eastAsia="Times New Roman" w:hAnsi="Verdana"/>
          <w:b/>
          <w:i/>
          <w:sz w:val="18"/>
          <w:szCs w:val="18"/>
        </w:rPr>
        <w:t xml:space="preserve">van de </w:t>
      </w:r>
      <w:proofErr w:type="spellStart"/>
      <w:r w:rsidRPr="007F5BB5">
        <w:rPr>
          <w:rFonts w:ascii="Verdana" w:eastAsia="Times New Roman" w:hAnsi="Verdana"/>
          <w:b/>
          <w:i/>
          <w:sz w:val="18"/>
          <w:szCs w:val="18"/>
        </w:rPr>
        <w:t>Woo</w:t>
      </w:r>
      <w:proofErr w:type="spellEnd"/>
      <w:r w:rsidRPr="007F5BB5">
        <w:rPr>
          <w:rFonts w:ascii="Verdana" w:eastAsia="Times New Roman" w:hAnsi="Verdana"/>
          <w:b/>
          <w:i/>
          <w:sz w:val="18"/>
          <w:szCs w:val="18"/>
        </w:rPr>
        <w:t xml:space="preserve"> </w:t>
      </w:r>
    </w:p>
    <w:p w14:paraId="1ECE24C7" w14:textId="77777777" w:rsidR="004B0983" w:rsidRPr="004B0983" w:rsidRDefault="004B0983" w:rsidP="004B0983">
      <w:pPr>
        <w:spacing w:line="240" w:lineRule="atLeast"/>
        <w:rPr>
          <w:rFonts w:ascii="Verdana" w:eastAsia="Times New Roman" w:hAnsi="Verdana"/>
          <w:sz w:val="18"/>
          <w:szCs w:val="18"/>
        </w:rPr>
      </w:pPr>
      <w:r w:rsidRPr="002821C1">
        <w:rPr>
          <w:rFonts w:ascii="Verdana" w:eastAsia="Times New Roman" w:hAnsi="Verdana"/>
          <w:sz w:val="18"/>
          <w:szCs w:val="18"/>
        </w:rPr>
        <w:t xml:space="preserve">In dit geval zie ik aanleiding om de persoonlijke beleidsopvattingen bestemd voor intern beraad geanonimiseerd openbaar te maken omdat </w:t>
      </w:r>
      <w:r w:rsidRPr="004B0983">
        <w:rPr>
          <w:rFonts w:ascii="Verdana" w:eastAsia="Times New Roman" w:hAnsi="Verdana"/>
          <w:sz w:val="18"/>
          <w:szCs w:val="18"/>
        </w:rPr>
        <w:t>het gaat om informatie ouder dan vijf jaar</w:t>
      </w:r>
      <w:r>
        <w:rPr>
          <w:rFonts w:ascii="Verdana" w:eastAsia="Times New Roman" w:hAnsi="Verdana"/>
          <w:sz w:val="18"/>
          <w:szCs w:val="18"/>
        </w:rPr>
        <w:t xml:space="preserve"> ten tijde van de beoordeling</w:t>
      </w:r>
      <w:r w:rsidRPr="004B0983">
        <w:rPr>
          <w:rFonts w:ascii="Verdana" w:eastAsia="Times New Roman" w:hAnsi="Verdana"/>
          <w:sz w:val="18"/>
          <w:szCs w:val="18"/>
        </w:rPr>
        <w:t>.</w:t>
      </w:r>
    </w:p>
    <w:p w14:paraId="65659B31" w14:textId="77777777" w:rsidR="001A4F65" w:rsidRPr="001A4F65" w:rsidRDefault="001A4F65" w:rsidP="008C53F4">
      <w:pPr>
        <w:rPr>
          <w:rFonts w:ascii="Verdana" w:hAnsi="Verdana"/>
          <w:i/>
          <w:sz w:val="18"/>
          <w:szCs w:val="18"/>
          <w:u w:val="single"/>
        </w:rPr>
      </w:pPr>
      <w:r w:rsidRPr="001A4F65">
        <w:rPr>
          <w:rFonts w:ascii="Verdana" w:hAnsi="Verdana"/>
          <w:i/>
          <w:sz w:val="18"/>
          <w:szCs w:val="18"/>
          <w:u w:val="single"/>
        </w:rPr>
        <w:t>Concepten en persoonlijke beleidsopvattingen</w:t>
      </w:r>
    </w:p>
    <w:p w14:paraId="4517D444" w14:textId="7A8147E9" w:rsidR="005138F0" w:rsidRPr="005138F0" w:rsidRDefault="005138F0" w:rsidP="005138F0">
      <w:pPr>
        <w:rPr>
          <w:rFonts w:ascii="Verdana" w:hAnsi="Verdana"/>
          <w:sz w:val="18"/>
          <w:szCs w:val="18"/>
        </w:rPr>
      </w:pPr>
      <w:r w:rsidRPr="005138F0">
        <w:rPr>
          <w:rFonts w:ascii="Verdana" w:hAnsi="Verdana"/>
          <w:sz w:val="18"/>
          <w:szCs w:val="18"/>
        </w:rPr>
        <w:t xml:space="preserve">Voor een ordentelijk verloop van het besluitvormingsproces is het belangrijk dat dit gebeurt op basis van voldragen documenten. </w:t>
      </w:r>
      <w:bookmarkStart w:id="0" w:name="_Hlk171937623"/>
      <w:r w:rsidRPr="005138F0">
        <w:rPr>
          <w:rFonts w:ascii="Verdana" w:hAnsi="Verdana"/>
          <w:sz w:val="18"/>
          <w:szCs w:val="18"/>
        </w:rPr>
        <w:t xml:space="preserve">Wanneer communicatie over conceptteksten of de conceptteksten, die persoonlijke beleidsopvattingen bevatten, zelf openbaar worden gemaakt is dit schadelijk voor het goed functioneren van de Staat nu er een publiek debat kan ontstaan over documenten die nog niet rijp zijn voor besluitvorming. </w:t>
      </w:r>
      <w:bookmarkEnd w:id="0"/>
    </w:p>
    <w:p w14:paraId="07636B1C" w14:textId="3E370C38" w:rsidR="006D34FD" w:rsidRPr="005138F0" w:rsidRDefault="005138F0" w:rsidP="005138F0">
      <w:pPr>
        <w:spacing w:after="0" w:line="240" w:lineRule="atLeast"/>
        <w:rPr>
          <w:rFonts w:ascii="Verdana" w:hAnsi="Verdana"/>
          <w:iCs/>
          <w:sz w:val="18"/>
          <w:szCs w:val="18"/>
        </w:rPr>
      </w:pPr>
      <w:r w:rsidRPr="005138F0">
        <w:rPr>
          <w:rFonts w:ascii="Verdana" w:hAnsi="Verdana"/>
          <w:sz w:val="18"/>
          <w:szCs w:val="18"/>
        </w:rPr>
        <w:t>In beginsel moet de inzichtelijkheid van het besluitvormingsproces blijken uit het al openbare stuk dan wel uit het definitieve (deels) openbaar te maken document met dit besluit. Dit laat onverlet dat in een voorkomend geval relevante feitelijke informatie in een concept dat niet ook is opgenomen in het definitieve stuk, voor openbaarmaking in aanmerking komt. Dit omdat er anders een onjuist of onvolledig beeld zou ontstaan van het besluitvormingsproces. Dat acht ik ongewenst. Dit vergt een beoordeling van de onderliggende relevante concepten. Bepalend voor de beoordeling of een voorliggend concept van een definitief stuk relevant is, is de vraag in hoeverre het concept van belang is voor het besluitvormingsproces, lees: bestuurlijk gedragen is.</w:t>
      </w:r>
    </w:p>
    <w:p w14:paraId="2054C278" w14:textId="77777777" w:rsidR="005138F0" w:rsidRDefault="005138F0" w:rsidP="006D34FD">
      <w:pPr>
        <w:spacing w:after="0" w:line="240" w:lineRule="atLeast"/>
        <w:rPr>
          <w:rFonts w:ascii="Verdana" w:hAnsi="Verdana"/>
          <w:i/>
          <w:sz w:val="18"/>
          <w:szCs w:val="18"/>
        </w:rPr>
      </w:pPr>
    </w:p>
    <w:p w14:paraId="3C593B3D" w14:textId="7A3CC973" w:rsidR="005138F0" w:rsidRPr="005138F0" w:rsidRDefault="005138F0" w:rsidP="005138F0">
      <w:pPr>
        <w:rPr>
          <w:rFonts w:ascii="Verdana" w:hAnsi="Verdana"/>
          <w:sz w:val="18"/>
          <w:szCs w:val="18"/>
        </w:rPr>
      </w:pPr>
      <w:r w:rsidRPr="005138F0">
        <w:rPr>
          <w:rFonts w:ascii="Verdana" w:hAnsi="Verdana"/>
          <w:sz w:val="18"/>
          <w:szCs w:val="18"/>
        </w:rPr>
        <w:t xml:space="preserve">Bij de beoordeling van die concepten is de toetsing als volgt. Allereerst wordt het definitieve stuk getoetst aan de uitzonderingsgronden van de </w:t>
      </w:r>
      <w:proofErr w:type="spellStart"/>
      <w:r w:rsidRPr="005138F0">
        <w:rPr>
          <w:rFonts w:ascii="Verdana" w:hAnsi="Verdana"/>
          <w:sz w:val="18"/>
          <w:szCs w:val="18"/>
        </w:rPr>
        <w:t>Woo</w:t>
      </w:r>
      <w:proofErr w:type="spellEnd"/>
      <w:r w:rsidRPr="005138F0">
        <w:rPr>
          <w:rFonts w:ascii="Verdana" w:hAnsi="Verdana"/>
          <w:sz w:val="18"/>
          <w:szCs w:val="18"/>
        </w:rPr>
        <w:t xml:space="preserve">. Met als uitgangspunt ‘openbaar, tenzij’. Vervolgens wordt bezien in hoeverre de bestuurlijk gedragen conceptversies afwijken van het definitieve (deels) openbaargemaakte stuk, dan wel met dit besluit nog te openbaren stuk. Hierbij wordt een onderscheid gemaakt tussen relevante feitelijkheden en persoonlijke beleidsopvattingen. Indien in die conceptversies relevante feitelijkheden – waaronder ook begrepen objectieve beleidsalternatieven – zijn opgenomen die niet in het definitieve stuk voorkomen, komen deze in aanmerking voor openbaarmaking. Persoonlijke beleidsopvattingen in de bestuurlijk gedragen conceptversies worden niet openbaar gemaakt. Daarbij wordt bezien in hoeverre de persoonlijke beleidsopvattingen en de feitelijke gegevens zodanig zijn verweven dat deze niet zijn te scheiden. Waar de feitelijke gegevens uitsluitend bestaan uit informatie die al openbaar is via het definitieve stuk, is de </w:t>
      </w:r>
      <w:proofErr w:type="spellStart"/>
      <w:r w:rsidRPr="005138F0">
        <w:rPr>
          <w:rFonts w:ascii="Verdana" w:hAnsi="Verdana"/>
          <w:sz w:val="18"/>
          <w:szCs w:val="18"/>
        </w:rPr>
        <w:t>Woo</w:t>
      </w:r>
      <w:proofErr w:type="spellEnd"/>
      <w:r w:rsidRPr="005138F0">
        <w:rPr>
          <w:rFonts w:ascii="Verdana" w:hAnsi="Verdana"/>
          <w:sz w:val="18"/>
          <w:szCs w:val="18"/>
        </w:rPr>
        <w:t xml:space="preserve"> niet van toepassing. Hetzelfde geldt wanneer het gaat om verschillende formuleringen in conceptstukken met dezelfde betekenis als in het definitieve stuk.</w:t>
      </w:r>
      <w:r w:rsidRPr="005138F0">
        <w:rPr>
          <w:rStyle w:val="Voetnootmarkering"/>
          <w:rFonts w:ascii="Verdana" w:hAnsi="Verdana"/>
          <w:sz w:val="18"/>
          <w:szCs w:val="18"/>
        </w:rPr>
        <w:footnoteReference w:id="2"/>
      </w:r>
    </w:p>
    <w:p w14:paraId="2F56C7C8" w14:textId="15048B59" w:rsidR="005138F0" w:rsidRPr="000A3710" w:rsidRDefault="005138F0" w:rsidP="005138F0">
      <w:pPr>
        <w:pStyle w:val="Lijstalinea"/>
        <w:numPr>
          <w:ilvl w:val="0"/>
          <w:numId w:val="1"/>
        </w:numPr>
        <w:rPr>
          <w:rFonts w:ascii="Verdana" w:hAnsi="Verdana"/>
          <w:b/>
          <w:bCs/>
          <w:sz w:val="18"/>
          <w:szCs w:val="18"/>
        </w:rPr>
      </w:pPr>
      <w:r>
        <w:rPr>
          <w:rFonts w:ascii="Verdana" w:hAnsi="Verdana"/>
          <w:b/>
          <w:bCs/>
          <w:sz w:val="18"/>
          <w:szCs w:val="18"/>
        </w:rPr>
        <w:t>1. Verschil tussen c</w:t>
      </w:r>
      <w:r w:rsidRPr="00B90D9A">
        <w:rPr>
          <w:rFonts w:ascii="Verdana" w:hAnsi="Verdana"/>
          <w:b/>
          <w:bCs/>
          <w:sz w:val="18"/>
          <w:szCs w:val="18"/>
        </w:rPr>
        <w:t xml:space="preserve">oncepten </w:t>
      </w:r>
      <w:r>
        <w:rPr>
          <w:rFonts w:ascii="Verdana" w:hAnsi="Verdana"/>
          <w:b/>
          <w:bCs/>
          <w:sz w:val="18"/>
          <w:szCs w:val="18"/>
        </w:rPr>
        <w:t>en definitief stuk betreft enkel  persoonlijke beleidsopvattingen</w:t>
      </w:r>
      <w:r w:rsidRPr="000A3710">
        <w:rPr>
          <w:rFonts w:ascii="Verdana" w:hAnsi="Verdana"/>
          <w:b/>
          <w:bCs/>
          <w:sz w:val="18"/>
          <w:szCs w:val="18"/>
        </w:rPr>
        <w:t xml:space="preserve"> </w:t>
      </w:r>
      <w:r>
        <w:rPr>
          <w:rFonts w:ascii="Verdana" w:hAnsi="Verdana"/>
          <w:b/>
          <w:bCs/>
          <w:sz w:val="18"/>
          <w:szCs w:val="18"/>
        </w:rPr>
        <w:t>(</w:t>
      </w:r>
      <w:r w:rsidRPr="005138F0">
        <w:rPr>
          <w:rFonts w:ascii="Verdana" w:hAnsi="Verdana"/>
          <w:b/>
          <w:bCs/>
          <w:i/>
          <w:iCs/>
          <w:sz w:val="18"/>
          <w:szCs w:val="18"/>
        </w:rPr>
        <w:t xml:space="preserve">Nb: deze tekst verwijderen in het definitieve </w:t>
      </w:r>
      <w:proofErr w:type="spellStart"/>
      <w:r>
        <w:rPr>
          <w:rFonts w:ascii="Verdana" w:hAnsi="Verdana"/>
          <w:b/>
          <w:bCs/>
          <w:i/>
          <w:iCs/>
          <w:sz w:val="18"/>
          <w:szCs w:val="18"/>
        </w:rPr>
        <w:t>Woo</w:t>
      </w:r>
      <w:proofErr w:type="spellEnd"/>
      <w:r>
        <w:rPr>
          <w:rFonts w:ascii="Verdana" w:hAnsi="Verdana"/>
          <w:b/>
          <w:bCs/>
          <w:i/>
          <w:iCs/>
          <w:sz w:val="18"/>
          <w:szCs w:val="18"/>
        </w:rPr>
        <w:t>-</w:t>
      </w:r>
      <w:r w:rsidRPr="005138F0">
        <w:rPr>
          <w:rFonts w:ascii="Verdana" w:hAnsi="Verdana"/>
          <w:b/>
          <w:bCs/>
          <w:i/>
          <w:iCs/>
          <w:sz w:val="18"/>
          <w:szCs w:val="18"/>
        </w:rPr>
        <w:t>besluit</w:t>
      </w:r>
      <w:r>
        <w:rPr>
          <w:rFonts w:ascii="Verdana" w:hAnsi="Verdana"/>
          <w:b/>
          <w:bCs/>
          <w:sz w:val="18"/>
          <w:szCs w:val="18"/>
        </w:rPr>
        <w:t>)</w:t>
      </w:r>
    </w:p>
    <w:p w14:paraId="2F3B06CB" w14:textId="77777777" w:rsidR="005138F0" w:rsidRPr="000A3710" w:rsidRDefault="005138F0" w:rsidP="005138F0">
      <w:pPr>
        <w:rPr>
          <w:rFonts w:ascii="Verdana" w:hAnsi="Verdana"/>
          <w:sz w:val="18"/>
          <w:szCs w:val="18"/>
        </w:rPr>
      </w:pPr>
      <w:r w:rsidRPr="000A3710">
        <w:rPr>
          <w:rFonts w:ascii="Verdana" w:hAnsi="Verdana"/>
          <w:sz w:val="18"/>
          <w:szCs w:val="18"/>
        </w:rPr>
        <w:t xml:space="preserve">In dit geval bevatten de </w:t>
      </w:r>
      <w:r>
        <w:rPr>
          <w:rFonts w:ascii="Verdana" w:hAnsi="Verdana"/>
          <w:sz w:val="18"/>
          <w:szCs w:val="18"/>
        </w:rPr>
        <w:t xml:space="preserve">bestuurlijk gedragen </w:t>
      </w:r>
      <w:r w:rsidRPr="000A3710">
        <w:rPr>
          <w:rFonts w:ascii="Verdana" w:hAnsi="Verdana"/>
          <w:sz w:val="18"/>
          <w:szCs w:val="18"/>
        </w:rPr>
        <w:t>concept</w:t>
      </w:r>
      <w:r>
        <w:rPr>
          <w:rFonts w:ascii="Verdana" w:hAnsi="Verdana"/>
          <w:sz w:val="18"/>
          <w:szCs w:val="18"/>
        </w:rPr>
        <w:t>documenten (</w:t>
      </w:r>
      <w:r w:rsidRPr="00E60C86">
        <w:rPr>
          <w:rFonts w:ascii="Verdana" w:hAnsi="Verdana"/>
          <w:i/>
          <w:iCs/>
          <w:sz w:val="18"/>
          <w:szCs w:val="18"/>
          <w:shd w:val="clear" w:color="auto" w:fill="FFFFFF"/>
        </w:rPr>
        <w:t>documentnummer(s) noemen / of verwijzen naar de inventarislijst</w:t>
      </w:r>
      <w:r w:rsidRPr="00E60C86">
        <w:rPr>
          <w:rFonts w:ascii="Verdana" w:hAnsi="Verdana"/>
          <w:sz w:val="18"/>
          <w:szCs w:val="18"/>
          <w:shd w:val="clear" w:color="auto" w:fill="FFFFFF"/>
        </w:rPr>
        <w:t>)</w:t>
      </w:r>
      <w:r>
        <w:rPr>
          <w:rFonts w:ascii="Verdana" w:hAnsi="Verdana"/>
          <w:sz w:val="18"/>
          <w:szCs w:val="18"/>
          <w:shd w:val="clear" w:color="auto" w:fill="FFFFFF"/>
        </w:rPr>
        <w:t xml:space="preserve"> </w:t>
      </w:r>
      <w:r w:rsidRPr="000A3710">
        <w:rPr>
          <w:rFonts w:ascii="Verdana" w:hAnsi="Verdana"/>
          <w:sz w:val="18"/>
          <w:szCs w:val="18"/>
        </w:rPr>
        <w:t>geen relevante feiten/objectieve beleidsalternatieven die niet</w:t>
      </w:r>
      <w:r>
        <w:rPr>
          <w:rFonts w:ascii="Verdana" w:hAnsi="Verdana"/>
          <w:sz w:val="18"/>
          <w:szCs w:val="18"/>
        </w:rPr>
        <w:t xml:space="preserve"> ook al</w:t>
      </w:r>
      <w:r w:rsidRPr="000A3710">
        <w:rPr>
          <w:rFonts w:ascii="Verdana" w:hAnsi="Verdana"/>
          <w:sz w:val="18"/>
          <w:szCs w:val="18"/>
        </w:rPr>
        <w:t xml:space="preserve"> in de eindversie zijn opgenomen. </w:t>
      </w:r>
      <w:r>
        <w:rPr>
          <w:rFonts w:ascii="Verdana" w:hAnsi="Verdana"/>
          <w:sz w:val="18"/>
          <w:szCs w:val="18"/>
        </w:rPr>
        <w:t xml:space="preserve">Het verschil in tekst tussen de bestuurlijk gedragen concepten en het definitieve stuk betreft enkel persoonlijke beleidsopvattingen. </w:t>
      </w:r>
      <w:r w:rsidRPr="000A3710">
        <w:rPr>
          <w:rFonts w:ascii="Verdana" w:hAnsi="Verdana"/>
          <w:sz w:val="18"/>
          <w:szCs w:val="18"/>
        </w:rPr>
        <w:t>De</w:t>
      </w:r>
      <w:r>
        <w:rPr>
          <w:rFonts w:ascii="Verdana" w:hAnsi="Verdana"/>
          <w:sz w:val="18"/>
          <w:szCs w:val="18"/>
        </w:rPr>
        <w:t xml:space="preserve">ze informatie maak ik niet openbaar op grond van </w:t>
      </w:r>
      <w:bookmarkStart w:id="2" w:name="_Hlk171937404"/>
      <w:r w:rsidRPr="000A3710">
        <w:rPr>
          <w:rFonts w:ascii="Verdana" w:hAnsi="Verdana"/>
          <w:sz w:val="18"/>
          <w:szCs w:val="18"/>
        </w:rPr>
        <w:t xml:space="preserve">artikel 5.2, eerste lid, van de </w:t>
      </w:r>
      <w:proofErr w:type="spellStart"/>
      <w:r w:rsidRPr="000A3710">
        <w:rPr>
          <w:rFonts w:ascii="Verdana" w:hAnsi="Verdana"/>
          <w:sz w:val="18"/>
          <w:szCs w:val="18"/>
        </w:rPr>
        <w:t>Woo</w:t>
      </w:r>
      <w:proofErr w:type="spellEnd"/>
      <w:r>
        <w:rPr>
          <w:rFonts w:ascii="Verdana" w:hAnsi="Verdana"/>
          <w:sz w:val="18"/>
          <w:szCs w:val="18"/>
        </w:rPr>
        <w:t xml:space="preserve">. </w:t>
      </w:r>
      <w:bookmarkEnd w:id="2"/>
      <w:r w:rsidRPr="000A3710">
        <w:rPr>
          <w:rFonts w:ascii="Verdana" w:hAnsi="Verdana"/>
          <w:sz w:val="18"/>
          <w:szCs w:val="18"/>
        </w:rPr>
        <w:t>Het definitieve document</w:t>
      </w:r>
      <w:r>
        <w:rPr>
          <w:rFonts w:ascii="Verdana" w:hAnsi="Verdana"/>
          <w:sz w:val="18"/>
          <w:szCs w:val="18"/>
        </w:rPr>
        <w:t xml:space="preserve"> </w:t>
      </w:r>
      <w:r w:rsidRPr="00E60C86">
        <w:rPr>
          <w:rFonts w:ascii="Verdana" w:hAnsi="Verdana"/>
          <w:sz w:val="18"/>
          <w:szCs w:val="18"/>
          <w:shd w:val="clear" w:color="auto" w:fill="FFFFFF"/>
        </w:rPr>
        <w:lastRenderedPageBreak/>
        <w:t>(</w:t>
      </w:r>
      <w:r w:rsidRPr="00E60C86">
        <w:rPr>
          <w:rFonts w:ascii="Verdana" w:hAnsi="Verdana"/>
          <w:i/>
          <w:iCs/>
          <w:sz w:val="18"/>
          <w:szCs w:val="18"/>
          <w:shd w:val="clear" w:color="auto" w:fill="FFFFFF"/>
        </w:rPr>
        <w:t>document nummer noemen of verwijzen in de inventarislijst</w:t>
      </w:r>
      <w:r w:rsidRPr="00E60C86">
        <w:rPr>
          <w:rFonts w:ascii="Verdana" w:hAnsi="Verdana"/>
          <w:sz w:val="18"/>
          <w:szCs w:val="18"/>
          <w:shd w:val="clear" w:color="auto" w:fill="FFFFFF"/>
        </w:rPr>
        <w:t>)</w:t>
      </w:r>
      <w:r>
        <w:rPr>
          <w:rFonts w:ascii="Verdana" w:hAnsi="Verdana"/>
          <w:sz w:val="18"/>
          <w:szCs w:val="18"/>
          <w:shd w:val="clear" w:color="auto" w:fill="FFFFFF"/>
        </w:rPr>
        <w:t xml:space="preserve"> </w:t>
      </w:r>
      <w:r w:rsidRPr="000A3710">
        <w:rPr>
          <w:rFonts w:ascii="Verdana" w:hAnsi="Verdana"/>
          <w:sz w:val="18"/>
          <w:szCs w:val="18"/>
        </w:rPr>
        <w:t>en eventuele overwegingen die daarbij ter besluitvorming zijn voorgelegd, maak ik wel (gedeeltelijk) openbaar.</w:t>
      </w:r>
      <w:r>
        <w:rPr>
          <w:rFonts w:ascii="Verdana" w:hAnsi="Verdana"/>
          <w:sz w:val="18"/>
          <w:szCs w:val="18"/>
        </w:rPr>
        <w:t xml:space="preserve"> </w:t>
      </w:r>
    </w:p>
    <w:p w14:paraId="1BDE21D7" w14:textId="1D2CDD46" w:rsidR="005138F0" w:rsidRPr="000A3710" w:rsidRDefault="005138F0" w:rsidP="005138F0">
      <w:pPr>
        <w:pStyle w:val="Lijstalinea"/>
        <w:numPr>
          <w:ilvl w:val="0"/>
          <w:numId w:val="1"/>
        </w:numPr>
        <w:rPr>
          <w:rFonts w:ascii="Verdana" w:hAnsi="Verdana"/>
          <w:b/>
          <w:bCs/>
          <w:sz w:val="18"/>
          <w:szCs w:val="18"/>
          <w:shd w:val="clear" w:color="auto" w:fill="FFFFFF"/>
        </w:rPr>
      </w:pPr>
      <w:r>
        <w:rPr>
          <w:rFonts w:ascii="Verdana" w:hAnsi="Verdana"/>
          <w:b/>
          <w:bCs/>
          <w:color w:val="000000"/>
          <w:sz w:val="18"/>
          <w:szCs w:val="18"/>
          <w:u w:val="single"/>
          <w:shd w:val="clear" w:color="auto" w:fill="FFFFFF"/>
        </w:rPr>
        <w:t>2. Verschil tussen concepten en definitief stuk betreft feitelijke gegevens die nauw verweven zijn met de persoonlijke beleidsopvattingen</w:t>
      </w:r>
      <w:r w:rsidRPr="000A3710">
        <w:rPr>
          <w:rFonts w:ascii="Verdana" w:hAnsi="Verdana"/>
          <w:b/>
          <w:bCs/>
          <w:color w:val="000000"/>
          <w:sz w:val="18"/>
          <w:szCs w:val="18"/>
          <w:u w:val="single"/>
          <w:shd w:val="clear" w:color="auto" w:fill="FFFFFF"/>
        </w:rPr>
        <w:t xml:space="preserve"> (</w:t>
      </w:r>
      <w:r>
        <w:rPr>
          <w:rFonts w:ascii="Verdana" w:hAnsi="Verdana"/>
          <w:b/>
          <w:bCs/>
          <w:sz w:val="18"/>
          <w:szCs w:val="18"/>
          <w:shd w:val="clear" w:color="auto" w:fill="FFFFFF"/>
        </w:rPr>
        <w:t xml:space="preserve">zie </w:t>
      </w:r>
      <w:r w:rsidRPr="000A3710">
        <w:rPr>
          <w:rFonts w:ascii="Verdana" w:hAnsi="Verdana"/>
          <w:b/>
          <w:bCs/>
          <w:sz w:val="18"/>
          <w:szCs w:val="18"/>
          <w:shd w:val="clear" w:color="auto" w:fill="FFFFFF"/>
        </w:rPr>
        <w:t xml:space="preserve">uitspraak </w:t>
      </w:r>
      <w:proofErr w:type="spellStart"/>
      <w:r w:rsidRPr="000A3710">
        <w:rPr>
          <w:rFonts w:ascii="Verdana" w:hAnsi="Verdana"/>
          <w:b/>
          <w:bCs/>
          <w:sz w:val="18"/>
          <w:szCs w:val="18"/>
          <w:shd w:val="clear" w:color="auto" w:fill="FFFFFF"/>
        </w:rPr>
        <w:t>ABRvS</w:t>
      </w:r>
      <w:proofErr w:type="spellEnd"/>
      <w:r w:rsidRPr="000A3710">
        <w:rPr>
          <w:rFonts w:ascii="Verdana" w:hAnsi="Verdana"/>
          <w:b/>
          <w:bCs/>
          <w:sz w:val="18"/>
          <w:szCs w:val="18"/>
          <w:shd w:val="clear" w:color="auto" w:fill="FFFFFF"/>
        </w:rPr>
        <w:t xml:space="preserve"> 27 november 2019 </w:t>
      </w:r>
      <w:r w:rsidRPr="000A3710">
        <w:rPr>
          <w:rFonts w:ascii="Verdana" w:hAnsi="Verdana"/>
          <w:b/>
          <w:bCs/>
          <w:sz w:val="18"/>
          <w:szCs w:val="18"/>
        </w:rPr>
        <w:t>ECLI:NL:RVS:2019:3975</w:t>
      </w:r>
      <w:r>
        <w:rPr>
          <w:rFonts w:ascii="Verdana" w:hAnsi="Verdana"/>
          <w:b/>
          <w:bCs/>
          <w:sz w:val="18"/>
          <w:szCs w:val="18"/>
        </w:rPr>
        <w:t xml:space="preserve">, </w:t>
      </w:r>
      <w:proofErr w:type="spellStart"/>
      <w:r w:rsidRPr="000A3710">
        <w:rPr>
          <w:rFonts w:ascii="Verdana" w:hAnsi="Verdana"/>
          <w:b/>
          <w:bCs/>
          <w:sz w:val="18"/>
          <w:szCs w:val="18"/>
        </w:rPr>
        <w:t>r.o.</w:t>
      </w:r>
      <w:proofErr w:type="spellEnd"/>
      <w:r w:rsidRPr="000A3710">
        <w:rPr>
          <w:rFonts w:ascii="Verdana" w:hAnsi="Verdana"/>
          <w:b/>
          <w:bCs/>
          <w:sz w:val="18"/>
          <w:szCs w:val="18"/>
        </w:rPr>
        <w:t xml:space="preserve"> 6.3) </w:t>
      </w:r>
      <w:r>
        <w:rPr>
          <w:rFonts w:ascii="Verdana" w:hAnsi="Verdana"/>
          <w:b/>
          <w:bCs/>
          <w:sz w:val="18"/>
          <w:szCs w:val="18"/>
        </w:rPr>
        <w:t>(</w:t>
      </w:r>
      <w:r w:rsidRPr="005138F0">
        <w:rPr>
          <w:rFonts w:ascii="Verdana" w:hAnsi="Verdana"/>
          <w:b/>
          <w:bCs/>
          <w:i/>
          <w:iCs/>
          <w:sz w:val="18"/>
          <w:szCs w:val="18"/>
        </w:rPr>
        <w:t xml:space="preserve">Nb: deze tekst verwijderen in het definitieve </w:t>
      </w:r>
      <w:proofErr w:type="spellStart"/>
      <w:r w:rsidRPr="005138F0">
        <w:rPr>
          <w:rFonts w:ascii="Verdana" w:hAnsi="Verdana"/>
          <w:b/>
          <w:bCs/>
          <w:i/>
          <w:iCs/>
          <w:sz w:val="18"/>
          <w:szCs w:val="18"/>
        </w:rPr>
        <w:t>Woo</w:t>
      </w:r>
      <w:proofErr w:type="spellEnd"/>
      <w:r w:rsidRPr="005138F0">
        <w:rPr>
          <w:rFonts w:ascii="Verdana" w:hAnsi="Verdana"/>
          <w:b/>
          <w:bCs/>
          <w:i/>
          <w:iCs/>
          <w:sz w:val="18"/>
          <w:szCs w:val="18"/>
        </w:rPr>
        <w:t>-besluit)</w:t>
      </w:r>
    </w:p>
    <w:p w14:paraId="33C4E9C8" w14:textId="77777777" w:rsidR="005138F0" w:rsidRDefault="005138F0" w:rsidP="005138F0">
      <w:pPr>
        <w:rPr>
          <w:rFonts w:ascii="Verdana" w:hAnsi="Verdana"/>
          <w:sz w:val="18"/>
          <w:szCs w:val="18"/>
          <w:shd w:val="clear" w:color="auto" w:fill="FFFFFF"/>
        </w:rPr>
      </w:pPr>
      <w:r>
        <w:rPr>
          <w:rFonts w:ascii="Verdana" w:hAnsi="Verdana"/>
          <w:sz w:val="18"/>
          <w:szCs w:val="18"/>
          <w:shd w:val="clear" w:color="auto" w:fill="FFFFFF"/>
        </w:rPr>
        <w:t xml:space="preserve">In dit geval bevatten de bestuurlijk gedragen conceptdocumenten naast persoonlijke beleidsopvattingen relevante feitelijkheden die niet ook al in de eindversie zijn opgenomen. Deze feiten zijn echter dermate verweven met de persoonlijke beleidsopvattingen dat die daarvan niet zijn te scheiden. De persoonlijke beleidsopvattingen die nauw verweven zijn met de relevante feiten maak ik niet openbaar op grond van </w:t>
      </w:r>
      <w:r w:rsidRPr="000714BC">
        <w:rPr>
          <w:rFonts w:ascii="Verdana" w:hAnsi="Verdana"/>
          <w:sz w:val="18"/>
          <w:szCs w:val="18"/>
          <w:shd w:val="clear" w:color="auto" w:fill="FFFFFF"/>
        </w:rPr>
        <w:t xml:space="preserve">5.2, eerste lid, van de </w:t>
      </w:r>
      <w:proofErr w:type="spellStart"/>
      <w:r w:rsidRPr="000714BC">
        <w:rPr>
          <w:rFonts w:ascii="Verdana" w:hAnsi="Verdana"/>
          <w:sz w:val="18"/>
          <w:szCs w:val="18"/>
          <w:shd w:val="clear" w:color="auto" w:fill="FFFFFF"/>
        </w:rPr>
        <w:t>Woo</w:t>
      </w:r>
      <w:proofErr w:type="spellEnd"/>
      <w:r>
        <w:rPr>
          <w:rFonts w:ascii="Verdana" w:hAnsi="Verdana"/>
          <w:sz w:val="18"/>
          <w:szCs w:val="18"/>
          <w:shd w:val="clear" w:color="auto" w:fill="FFFFFF"/>
        </w:rPr>
        <w:t xml:space="preserve">. </w:t>
      </w:r>
    </w:p>
    <w:p w14:paraId="60E521D8" w14:textId="11BF3AF5" w:rsidR="005138F0" w:rsidRPr="005138F0" w:rsidRDefault="005138F0" w:rsidP="005138F0">
      <w:pPr>
        <w:rPr>
          <w:rFonts w:ascii="Verdana" w:hAnsi="Verdana"/>
          <w:i/>
          <w:iCs/>
          <w:sz w:val="18"/>
          <w:szCs w:val="18"/>
          <w:u w:val="single"/>
          <w:shd w:val="clear" w:color="auto" w:fill="FFFFFF"/>
        </w:rPr>
      </w:pPr>
      <w:r w:rsidRPr="005138F0">
        <w:rPr>
          <w:rFonts w:ascii="Verdana" w:hAnsi="Verdana"/>
          <w:i/>
          <w:iCs/>
          <w:sz w:val="18"/>
          <w:szCs w:val="18"/>
          <w:u w:val="single"/>
          <w:shd w:val="clear" w:color="auto" w:fill="FFFFFF"/>
        </w:rPr>
        <w:t>Optioneel:</w:t>
      </w:r>
    </w:p>
    <w:p w14:paraId="73D6939A" w14:textId="6A628715" w:rsidR="005138F0" w:rsidRDefault="005138F0" w:rsidP="005138F0">
      <w:pPr>
        <w:rPr>
          <w:rFonts w:ascii="Verdana" w:hAnsi="Verdana"/>
          <w:sz w:val="18"/>
          <w:szCs w:val="18"/>
          <w:shd w:val="clear" w:color="auto" w:fill="FFFFFF"/>
        </w:rPr>
      </w:pPr>
      <w:r w:rsidRPr="000714BC">
        <w:rPr>
          <w:rFonts w:ascii="Verdana" w:hAnsi="Verdana"/>
          <w:sz w:val="18"/>
          <w:szCs w:val="18"/>
          <w:shd w:val="clear" w:color="auto" w:fill="FFFFFF"/>
        </w:rPr>
        <w:t xml:space="preserve">Voor het overige bestaan de verschillen tussen de concepten en het definitieve document uit weergaven van feitelijke gegevens die niet nauw verweven zijn met de persoonlijke beleidsopvattingen. Het gaat hierbij om verschillende formuleringen met dezelfde betekenis. Deze feitelijke gegevens zijn daarom al in de definitieve versie openbaar gemaakt en de </w:t>
      </w:r>
      <w:proofErr w:type="spellStart"/>
      <w:r w:rsidRPr="000714BC">
        <w:rPr>
          <w:rFonts w:ascii="Verdana" w:hAnsi="Verdana"/>
          <w:sz w:val="18"/>
          <w:szCs w:val="18"/>
          <w:shd w:val="clear" w:color="auto" w:fill="FFFFFF"/>
        </w:rPr>
        <w:t>Woo</w:t>
      </w:r>
      <w:proofErr w:type="spellEnd"/>
      <w:r w:rsidRPr="000714BC">
        <w:rPr>
          <w:rFonts w:ascii="Verdana" w:hAnsi="Verdana"/>
          <w:sz w:val="18"/>
          <w:szCs w:val="18"/>
          <w:shd w:val="clear" w:color="auto" w:fill="FFFFFF"/>
        </w:rPr>
        <w:t xml:space="preserve"> is in zoverre niet van toepassing.</w:t>
      </w:r>
    </w:p>
    <w:p w14:paraId="312EE3BD" w14:textId="09E9795A" w:rsidR="005138F0" w:rsidRPr="005138F0" w:rsidRDefault="005138F0" w:rsidP="005138F0">
      <w:pPr>
        <w:spacing w:after="0" w:line="240" w:lineRule="atLeast"/>
        <w:rPr>
          <w:rFonts w:ascii="Verdana" w:hAnsi="Verdana"/>
          <w:iCs/>
          <w:sz w:val="18"/>
          <w:szCs w:val="18"/>
        </w:rPr>
      </w:pPr>
      <w:r>
        <w:rPr>
          <w:rFonts w:ascii="Verdana" w:hAnsi="Verdana"/>
          <w:sz w:val="18"/>
          <w:szCs w:val="18"/>
          <w:shd w:val="clear" w:color="auto" w:fill="FFFFFF"/>
        </w:rPr>
        <w:t xml:space="preserve">Op dezelfde informatie die niet openbaar wordt gemaakt op grond van het bepaalde in artikel 5.2, eerste lid van de </w:t>
      </w:r>
      <w:proofErr w:type="spellStart"/>
      <w:r>
        <w:rPr>
          <w:rFonts w:ascii="Verdana" w:hAnsi="Verdana"/>
          <w:sz w:val="18"/>
          <w:szCs w:val="18"/>
          <w:shd w:val="clear" w:color="auto" w:fill="FFFFFF"/>
        </w:rPr>
        <w:t>Woo</w:t>
      </w:r>
      <w:proofErr w:type="spellEnd"/>
      <w:r>
        <w:rPr>
          <w:rFonts w:ascii="Verdana" w:hAnsi="Verdana"/>
          <w:sz w:val="18"/>
          <w:szCs w:val="18"/>
          <w:shd w:val="clear" w:color="auto" w:fill="FFFFFF"/>
        </w:rPr>
        <w:t xml:space="preserve"> (‘persoonlijke beleidsopvattingen bestemd voor intern beraad) is eveneens het bepaalde in artikel 5.1, tweede lid, aanhef en onder i (‘goed functioneren van de staat’)’ van toepassing. Dit onder de motivering dat het publieke debat gebaat is bij voldragen  bestuurlijke standpunten.</w:t>
      </w:r>
    </w:p>
    <w:p w14:paraId="3BE07091" w14:textId="77777777" w:rsidR="005138F0" w:rsidRDefault="005138F0" w:rsidP="006D34FD">
      <w:pPr>
        <w:spacing w:after="0" w:line="240" w:lineRule="atLeast"/>
        <w:rPr>
          <w:rFonts w:ascii="Verdana" w:hAnsi="Verdana"/>
          <w:i/>
          <w:sz w:val="18"/>
          <w:szCs w:val="18"/>
        </w:rPr>
      </w:pPr>
    </w:p>
    <w:p w14:paraId="641F29B5" w14:textId="1915F0C8" w:rsidR="005138F0" w:rsidRPr="00CE3C6D" w:rsidRDefault="005138F0" w:rsidP="005138F0">
      <w:pPr>
        <w:pStyle w:val="Lijstalinea"/>
        <w:numPr>
          <w:ilvl w:val="0"/>
          <w:numId w:val="1"/>
        </w:numPr>
        <w:rPr>
          <w:rFonts w:ascii="Verdana" w:hAnsi="Verdana"/>
          <w:b/>
          <w:bCs/>
          <w:sz w:val="18"/>
          <w:szCs w:val="18"/>
          <w:shd w:val="clear" w:color="auto" w:fill="FFFFFF"/>
        </w:rPr>
      </w:pPr>
      <w:r>
        <w:rPr>
          <w:rFonts w:ascii="Verdana" w:hAnsi="Verdana"/>
          <w:b/>
          <w:bCs/>
          <w:color w:val="000000"/>
          <w:sz w:val="18"/>
          <w:szCs w:val="18"/>
          <w:u w:val="single"/>
          <w:shd w:val="clear" w:color="auto" w:fill="FFFFFF"/>
        </w:rPr>
        <w:t xml:space="preserve">3. </w:t>
      </w:r>
      <w:r w:rsidRPr="000A3710">
        <w:rPr>
          <w:rFonts w:ascii="Verdana" w:hAnsi="Verdana"/>
          <w:b/>
          <w:bCs/>
          <w:color w:val="000000"/>
          <w:sz w:val="18"/>
          <w:szCs w:val="18"/>
          <w:u w:val="single"/>
          <w:shd w:val="clear" w:color="auto" w:fill="FFFFFF"/>
        </w:rPr>
        <w:t>Concepten komen overeen met het definitieve document (</w:t>
      </w:r>
      <w:r>
        <w:rPr>
          <w:rFonts w:ascii="Verdana" w:hAnsi="Verdana"/>
          <w:b/>
          <w:bCs/>
          <w:sz w:val="18"/>
          <w:szCs w:val="18"/>
          <w:shd w:val="clear" w:color="auto" w:fill="FFFFFF"/>
        </w:rPr>
        <w:t>zie</w:t>
      </w:r>
      <w:r w:rsidRPr="000A3710">
        <w:rPr>
          <w:rFonts w:ascii="Verdana" w:hAnsi="Verdana"/>
          <w:b/>
          <w:bCs/>
          <w:sz w:val="18"/>
          <w:szCs w:val="18"/>
          <w:shd w:val="clear" w:color="auto" w:fill="FFFFFF"/>
        </w:rPr>
        <w:t xml:space="preserve"> uitspraak </w:t>
      </w:r>
      <w:proofErr w:type="spellStart"/>
      <w:r w:rsidRPr="000A3710">
        <w:rPr>
          <w:rFonts w:ascii="Verdana" w:hAnsi="Verdana"/>
          <w:b/>
          <w:bCs/>
          <w:sz w:val="18"/>
          <w:szCs w:val="18"/>
          <w:shd w:val="clear" w:color="auto" w:fill="FFFFFF"/>
        </w:rPr>
        <w:t>ABRvS</w:t>
      </w:r>
      <w:proofErr w:type="spellEnd"/>
      <w:r w:rsidRPr="000A3710">
        <w:rPr>
          <w:rFonts w:ascii="Verdana" w:hAnsi="Verdana"/>
          <w:b/>
          <w:bCs/>
          <w:sz w:val="18"/>
          <w:szCs w:val="18"/>
          <w:shd w:val="clear" w:color="auto" w:fill="FFFFFF"/>
        </w:rPr>
        <w:t xml:space="preserve"> 27 november 2019 </w:t>
      </w:r>
      <w:r w:rsidRPr="000A3710">
        <w:rPr>
          <w:rFonts w:ascii="Verdana" w:hAnsi="Verdana"/>
          <w:b/>
          <w:bCs/>
          <w:sz w:val="18"/>
          <w:szCs w:val="18"/>
        </w:rPr>
        <w:t>ECLI:NL:RVS:2019:3975</w:t>
      </w:r>
      <w:r>
        <w:rPr>
          <w:rFonts w:ascii="Verdana" w:hAnsi="Verdana"/>
          <w:b/>
          <w:bCs/>
          <w:sz w:val="18"/>
          <w:szCs w:val="18"/>
        </w:rPr>
        <w:t xml:space="preserve">, </w:t>
      </w:r>
      <w:proofErr w:type="spellStart"/>
      <w:r w:rsidRPr="000A3710">
        <w:rPr>
          <w:rFonts w:ascii="Verdana" w:hAnsi="Verdana"/>
          <w:b/>
          <w:bCs/>
          <w:sz w:val="18"/>
          <w:szCs w:val="18"/>
        </w:rPr>
        <w:t>r.o.</w:t>
      </w:r>
      <w:proofErr w:type="spellEnd"/>
      <w:r w:rsidRPr="000A3710">
        <w:rPr>
          <w:rFonts w:ascii="Verdana" w:hAnsi="Verdana"/>
          <w:b/>
          <w:bCs/>
          <w:sz w:val="18"/>
          <w:szCs w:val="18"/>
        </w:rPr>
        <w:t xml:space="preserve"> 6.3) </w:t>
      </w:r>
      <w:r>
        <w:rPr>
          <w:rFonts w:ascii="Verdana" w:hAnsi="Verdana"/>
          <w:b/>
          <w:bCs/>
          <w:sz w:val="18"/>
          <w:szCs w:val="18"/>
        </w:rPr>
        <w:t>(</w:t>
      </w:r>
      <w:r w:rsidRPr="005138F0">
        <w:rPr>
          <w:rFonts w:ascii="Verdana" w:hAnsi="Verdana"/>
          <w:b/>
          <w:bCs/>
          <w:i/>
          <w:iCs/>
          <w:sz w:val="18"/>
          <w:szCs w:val="18"/>
        </w:rPr>
        <w:t xml:space="preserve">Nb: deze tekst verwijderen uit het definitieve </w:t>
      </w:r>
      <w:proofErr w:type="spellStart"/>
      <w:r w:rsidRPr="005138F0">
        <w:rPr>
          <w:rFonts w:ascii="Verdana" w:hAnsi="Verdana"/>
          <w:b/>
          <w:bCs/>
          <w:i/>
          <w:iCs/>
          <w:sz w:val="18"/>
          <w:szCs w:val="18"/>
        </w:rPr>
        <w:t>W</w:t>
      </w:r>
      <w:r w:rsidR="00067D3E">
        <w:rPr>
          <w:rFonts w:ascii="Verdana" w:hAnsi="Verdana"/>
          <w:b/>
          <w:bCs/>
          <w:i/>
          <w:iCs/>
          <w:sz w:val="18"/>
          <w:szCs w:val="18"/>
        </w:rPr>
        <w:t>oo</w:t>
      </w:r>
      <w:proofErr w:type="spellEnd"/>
      <w:r w:rsidRPr="005138F0">
        <w:rPr>
          <w:rFonts w:ascii="Verdana" w:hAnsi="Verdana"/>
          <w:b/>
          <w:bCs/>
          <w:i/>
          <w:iCs/>
          <w:sz w:val="18"/>
          <w:szCs w:val="18"/>
        </w:rPr>
        <w:t>-besluit)</w:t>
      </w:r>
    </w:p>
    <w:p w14:paraId="1A8FEC9B" w14:textId="77777777" w:rsidR="005138F0" w:rsidRPr="005138F0" w:rsidRDefault="005138F0" w:rsidP="005138F0">
      <w:pPr>
        <w:rPr>
          <w:rFonts w:ascii="Verdana" w:hAnsi="Verdana"/>
          <w:sz w:val="18"/>
          <w:szCs w:val="18"/>
        </w:rPr>
      </w:pPr>
      <w:r w:rsidRPr="005138F0">
        <w:rPr>
          <w:rFonts w:ascii="Verdana" w:hAnsi="Verdana"/>
          <w:sz w:val="18"/>
          <w:szCs w:val="18"/>
          <w:shd w:val="clear" w:color="auto" w:fill="FFFFFF"/>
        </w:rPr>
        <w:t>Voor zover het bestuurlijk gedragen conceptdocument overeenkomt met het definitieve document wordt verwezen naar dit laatste document. Van dergelijke concepten is ook hier sprake. In dit geval komen de bestuurlijk gedragen conceptdocumenten (</w:t>
      </w:r>
      <w:r w:rsidRPr="005138F0">
        <w:rPr>
          <w:rFonts w:ascii="Verdana" w:hAnsi="Verdana"/>
          <w:i/>
          <w:iCs/>
          <w:sz w:val="18"/>
          <w:szCs w:val="18"/>
          <w:shd w:val="clear" w:color="auto" w:fill="FFFFFF"/>
        </w:rPr>
        <w:t>documentnummer(s) noemen dan wel verwijzen naar de inventarislijst</w:t>
      </w:r>
      <w:r w:rsidRPr="005138F0">
        <w:rPr>
          <w:rFonts w:ascii="Verdana" w:hAnsi="Verdana"/>
          <w:sz w:val="18"/>
          <w:szCs w:val="18"/>
          <w:shd w:val="clear" w:color="auto" w:fill="FFFFFF"/>
        </w:rPr>
        <w:t>) overeen met het definitieve document (</w:t>
      </w:r>
      <w:r w:rsidRPr="005138F0">
        <w:rPr>
          <w:rFonts w:ascii="Verdana" w:hAnsi="Verdana"/>
          <w:i/>
          <w:iCs/>
          <w:sz w:val="18"/>
          <w:szCs w:val="18"/>
          <w:shd w:val="clear" w:color="auto" w:fill="FFFFFF"/>
        </w:rPr>
        <w:t>document nummer noemen dan wel verwijzen naar de inventarislijst</w:t>
      </w:r>
      <w:r w:rsidRPr="005138F0">
        <w:rPr>
          <w:rFonts w:ascii="Verdana" w:hAnsi="Verdana"/>
          <w:sz w:val="18"/>
          <w:szCs w:val="18"/>
          <w:shd w:val="clear" w:color="auto" w:fill="FFFFFF"/>
        </w:rPr>
        <w:t xml:space="preserve">). Voor zover de bestuurlijk gedragen concepten verschillen van de definitieve versie gaat het om </w:t>
      </w:r>
      <w:r w:rsidRPr="005138F0">
        <w:rPr>
          <w:rFonts w:ascii="Verdana" w:hAnsi="Verdana"/>
          <w:color w:val="000000"/>
          <w:sz w:val="18"/>
          <w:szCs w:val="18"/>
          <w:shd w:val="clear" w:color="auto" w:fill="FFFFFF"/>
        </w:rPr>
        <w:t>verschillende formuleringen met dezelfde betekenis en/of feitelijke gegevens die in het definitieve document openbaar worden gemaakt.</w:t>
      </w:r>
      <w:r>
        <w:rPr>
          <w:rStyle w:val="Voetnootmarkering"/>
          <w:rFonts w:ascii="Verdana" w:hAnsi="Verdana"/>
          <w:sz w:val="18"/>
          <w:szCs w:val="18"/>
        </w:rPr>
        <w:footnoteReference w:id="3"/>
      </w:r>
      <w:r w:rsidRPr="005138F0">
        <w:rPr>
          <w:rFonts w:ascii="Verdana" w:hAnsi="Verdana"/>
          <w:sz w:val="18"/>
          <w:szCs w:val="18"/>
        </w:rPr>
        <w:t xml:space="preserve"> </w:t>
      </w:r>
    </w:p>
    <w:p w14:paraId="295A7CF5" w14:textId="77777777" w:rsidR="005138F0" w:rsidRDefault="005138F0" w:rsidP="005138F0">
      <w:pPr>
        <w:rPr>
          <w:rFonts w:ascii="Verdana" w:hAnsi="Verdana"/>
          <w:sz w:val="18"/>
          <w:szCs w:val="18"/>
        </w:rPr>
      </w:pPr>
      <w:r w:rsidRPr="005138F0">
        <w:rPr>
          <w:rFonts w:ascii="Verdana" w:hAnsi="Verdana"/>
          <w:i/>
          <w:iCs/>
          <w:sz w:val="18"/>
          <w:szCs w:val="18"/>
          <w:u w:val="single"/>
        </w:rPr>
        <w:t>Optioneel:</w:t>
      </w:r>
      <w:r w:rsidRPr="005138F0">
        <w:rPr>
          <w:rFonts w:ascii="Verdana" w:hAnsi="Verdana"/>
          <w:sz w:val="18"/>
          <w:szCs w:val="18"/>
        </w:rPr>
        <w:t xml:space="preserve"> </w:t>
      </w:r>
    </w:p>
    <w:p w14:paraId="522FACBB" w14:textId="6669B5B8" w:rsidR="005138F0" w:rsidRPr="00067D3E" w:rsidRDefault="005138F0" w:rsidP="00067D3E">
      <w:pPr>
        <w:rPr>
          <w:rFonts w:ascii="Verdana" w:hAnsi="Verdana"/>
          <w:color w:val="000000"/>
          <w:sz w:val="18"/>
          <w:szCs w:val="18"/>
          <w:shd w:val="clear" w:color="auto" w:fill="FFFFFF"/>
        </w:rPr>
      </w:pPr>
      <w:r w:rsidRPr="005138F0">
        <w:rPr>
          <w:rFonts w:ascii="Verdana" w:hAnsi="Verdana"/>
          <w:color w:val="000000"/>
          <w:sz w:val="18"/>
          <w:szCs w:val="18"/>
          <w:shd w:val="clear" w:color="auto" w:fill="FFFFFF"/>
        </w:rPr>
        <w:t xml:space="preserve">Hoewel de </w:t>
      </w:r>
      <w:proofErr w:type="spellStart"/>
      <w:r w:rsidRPr="005138F0">
        <w:rPr>
          <w:rFonts w:ascii="Verdana" w:hAnsi="Verdana"/>
          <w:color w:val="000000"/>
          <w:sz w:val="18"/>
          <w:szCs w:val="18"/>
          <w:shd w:val="clear" w:color="auto" w:fill="FFFFFF"/>
        </w:rPr>
        <w:t>Woo</w:t>
      </w:r>
      <w:proofErr w:type="spellEnd"/>
      <w:r w:rsidRPr="005138F0">
        <w:rPr>
          <w:rFonts w:ascii="Verdana" w:hAnsi="Verdana"/>
          <w:color w:val="000000"/>
          <w:sz w:val="18"/>
          <w:szCs w:val="18"/>
          <w:shd w:val="clear" w:color="auto" w:fill="FFFFFF"/>
        </w:rPr>
        <w:t xml:space="preserve"> daarop niet van toepassing is, maak ik in dit geval het bestuurlijk gedragen concept toch alsnog hierbij in zijn geheel openbaar.</w:t>
      </w:r>
    </w:p>
    <w:p w14:paraId="0BB40363" w14:textId="291D7E5E" w:rsidR="00067D3E" w:rsidRPr="00112F40" w:rsidRDefault="00067D3E" w:rsidP="00067D3E">
      <w:pPr>
        <w:pBdr>
          <w:top w:val="single" w:sz="4" w:space="1" w:color="auto"/>
          <w:left w:val="single" w:sz="4" w:space="4" w:color="auto"/>
          <w:bottom w:val="single" w:sz="4" w:space="1" w:color="auto"/>
          <w:right w:val="single" w:sz="4" w:space="4" w:color="auto"/>
        </w:pBdr>
        <w:rPr>
          <w:rFonts w:ascii="Verdana" w:hAnsi="Verdana"/>
          <w:sz w:val="18"/>
          <w:szCs w:val="18"/>
          <w:shd w:val="clear" w:color="auto" w:fill="FFFFFF"/>
        </w:rPr>
      </w:pPr>
      <w:r w:rsidRPr="00112F40">
        <w:rPr>
          <w:rFonts w:ascii="Verdana" w:hAnsi="Verdana"/>
          <w:b/>
          <w:bCs/>
          <w:sz w:val="18"/>
          <w:szCs w:val="18"/>
          <w:shd w:val="clear" w:color="auto" w:fill="FFFFFF"/>
        </w:rPr>
        <w:t xml:space="preserve">Zie in dit kader de </w:t>
      </w:r>
      <w:proofErr w:type="spellStart"/>
      <w:r w:rsidRPr="00112F40">
        <w:rPr>
          <w:rFonts w:ascii="Verdana" w:hAnsi="Verdana"/>
          <w:b/>
          <w:bCs/>
          <w:sz w:val="18"/>
          <w:szCs w:val="18"/>
          <w:shd w:val="clear" w:color="auto" w:fill="FFFFFF"/>
        </w:rPr>
        <w:t>Woo</w:t>
      </w:r>
      <w:proofErr w:type="spellEnd"/>
      <w:r w:rsidRPr="00112F40">
        <w:rPr>
          <w:rFonts w:ascii="Verdana" w:hAnsi="Verdana"/>
          <w:b/>
          <w:bCs/>
          <w:sz w:val="18"/>
          <w:szCs w:val="18"/>
          <w:shd w:val="clear" w:color="auto" w:fill="FFFFFF"/>
        </w:rPr>
        <w:t>-instructie 2024, p.49</w:t>
      </w:r>
      <w:r w:rsidRPr="00112F40">
        <w:rPr>
          <w:rFonts w:ascii="Verdana" w:hAnsi="Verdana"/>
          <w:sz w:val="18"/>
          <w:szCs w:val="18"/>
          <w:shd w:val="clear" w:color="auto" w:fill="FFFFFF"/>
        </w:rPr>
        <w:t>: Wanneer blijkt dat er relevante feiten uit de bestuurlijk gedragen concepten (DG-niveau en hoger) openbaar gemaakt moeten worden, kan er voor worden gekozen om die concepten in zijn geheel (deels) openbaar te maken wanneer de overige tekst nagenoeg gelijkluidend is met de definitieve tekst die al (deels) openbaar is dan wel wordt. Dit in verband met de uitvoerbaar</w:t>
      </w:r>
      <w:r w:rsidR="00112F40">
        <w:rPr>
          <w:rFonts w:ascii="Verdana" w:hAnsi="Verdana"/>
          <w:sz w:val="18"/>
          <w:szCs w:val="18"/>
          <w:shd w:val="clear" w:color="auto" w:fill="FFFFFF"/>
        </w:rPr>
        <w:t>heid</w:t>
      </w:r>
      <w:r w:rsidRPr="00112F40">
        <w:rPr>
          <w:rFonts w:ascii="Verdana" w:hAnsi="Verdana"/>
          <w:sz w:val="18"/>
          <w:szCs w:val="18"/>
          <w:shd w:val="clear" w:color="auto" w:fill="FFFFFF"/>
        </w:rPr>
        <w:t xml:space="preserve">. Het bestuursorgaan is hier overigens niet toe verplicht nu de </w:t>
      </w:r>
      <w:proofErr w:type="spellStart"/>
      <w:r w:rsidRPr="00112F40">
        <w:rPr>
          <w:rFonts w:ascii="Verdana" w:hAnsi="Verdana"/>
          <w:sz w:val="18"/>
          <w:szCs w:val="18"/>
          <w:shd w:val="clear" w:color="auto" w:fill="FFFFFF"/>
        </w:rPr>
        <w:t>Woo</w:t>
      </w:r>
      <w:proofErr w:type="spellEnd"/>
      <w:r w:rsidRPr="00112F40">
        <w:rPr>
          <w:rFonts w:ascii="Verdana" w:hAnsi="Verdana"/>
          <w:sz w:val="18"/>
          <w:szCs w:val="18"/>
          <w:shd w:val="clear" w:color="auto" w:fill="FFFFFF"/>
        </w:rPr>
        <w:t xml:space="preserve"> niet van toepassing is op reeds openbare informatie. </w:t>
      </w:r>
    </w:p>
    <w:p w14:paraId="29E554C7" w14:textId="3D5FF493" w:rsidR="00067D3E" w:rsidRPr="00112F40" w:rsidRDefault="00067D3E" w:rsidP="00067D3E">
      <w:pPr>
        <w:pBdr>
          <w:top w:val="single" w:sz="4" w:space="1" w:color="auto"/>
          <w:left w:val="single" w:sz="4" w:space="4" w:color="auto"/>
          <w:bottom w:val="single" w:sz="4" w:space="1" w:color="auto"/>
          <w:right w:val="single" w:sz="4" w:space="4" w:color="auto"/>
        </w:pBdr>
        <w:rPr>
          <w:rFonts w:ascii="Verdana" w:hAnsi="Verdana"/>
          <w:i/>
          <w:iCs/>
          <w:sz w:val="18"/>
          <w:szCs w:val="18"/>
          <w:shd w:val="clear" w:color="auto" w:fill="FFFFFF"/>
        </w:rPr>
      </w:pPr>
      <w:r w:rsidRPr="00112F40">
        <w:rPr>
          <w:rFonts w:ascii="Verdana" w:hAnsi="Verdana"/>
          <w:i/>
          <w:iCs/>
          <w:sz w:val="18"/>
          <w:szCs w:val="18"/>
          <w:shd w:val="clear" w:color="auto" w:fill="FFFFFF"/>
        </w:rPr>
        <w:t>(</w:t>
      </w:r>
      <w:r w:rsidRPr="00112F40">
        <w:rPr>
          <w:rFonts w:ascii="Verdana" w:hAnsi="Verdana"/>
          <w:b/>
          <w:bCs/>
          <w:i/>
          <w:iCs/>
          <w:sz w:val="18"/>
          <w:szCs w:val="18"/>
          <w:shd w:val="clear" w:color="auto" w:fill="FFFFFF"/>
        </w:rPr>
        <w:t>Nb:</w:t>
      </w:r>
      <w:r w:rsidRPr="00112F40">
        <w:rPr>
          <w:rFonts w:ascii="Verdana" w:hAnsi="Verdana"/>
          <w:i/>
          <w:iCs/>
          <w:sz w:val="18"/>
          <w:szCs w:val="18"/>
          <w:shd w:val="clear" w:color="auto" w:fill="FFFFFF"/>
        </w:rPr>
        <w:t xml:space="preserve"> </w:t>
      </w:r>
      <w:r w:rsidRPr="00112F40">
        <w:rPr>
          <w:rFonts w:ascii="Verdana" w:hAnsi="Verdana"/>
          <w:b/>
          <w:bCs/>
          <w:i/>
          <w:iCs/>
          <w:sz w:val="18"/>
          <w:szCs w:val="18"/>
          <w:shd w:val="clear" w:color="auto" w:fill="FFFFFF"/>
        </w:rPr>
        <w:t xml:space="preserve">dit tekstblok verwijderen uit het definitieve </w:t>
      </w:r>
      <w:proofErr w:type="spellStart"/>
      <w:r w:rsidRPr="00112F40">
        <w:rPr>
          <w:rFonts w:ascii="Verdana" w:hAnsi="Verdana"/>
          <w:b/>
          <w:bCs/>
          <w:i/>
          <w:iCs/>
          <w:sz w:val="18"/>
          <w:szCs w:val="18"/>
          <w:shd w:val="clear" w:color="auto" w:fill="FFFFFF"/>
        </w:rPr>
        <w:t>Woo</w:t>
      </w:r>
      <w:proofErr w:type="spellEnd"/>
      <w:r w:rsidRPr="00112F40">
        <w:rPr>
          <w:rFonts w:ascii="Verdana" w:hAnsi="Verdana"/>
          <w:b/>
          <w:bCs/>
          <w:i/>
          <w:iCs/>
          <w:sz w:val="18"/>
          <w:szCs w:val="18"/>
          <w:shd w:val="clear" w:color="auto" w:fill="FFFFFF"/>
        </w:rPr>
        <w:t>-besluit)</w:t>
      </w:r>
    </w:p>
    <w:p w14:paraId="49ED263A" w14:textId="6F616377" w:rsidR="00067D3E" w:rsidRPr="00AC4AF5" w:rsidRDefault="00067D3E" w:rsidP="00067D3E">
      <w:pPr>
        <w:pStyle w:val="Lijstalinea"/>
        <w:numPr>
          <w:ilvl w:val="0"/>
          <w:numId w:val="1"/>
        </w:numPr>
        <w:rPr>
          <w:rFonts w:ascii="Verdana" w:hAnsi="Verdana"/>
          <w:b/>
          <w:bCs/>
          <w:sz w:val="18"/>
          <w:szCs w:val="18"/>
        </w:rPr>
      </w:pPr>
      <w:r>
        <w:rPr>
          <w:rFonts w:ascii="Verdana" w:hAnsi="Verdana"/>
          <w:b/>
          <w:bCs/>
          <w:sz w:val="18"/>
          <w:szCs w:val="18"/>
        </w:rPr>
        <w:lastRenderedPageBreak/>
        <w:t xml:space="preserve">4. </w:t>
      </w:r>
      <w:r w:rsidRPr="00AC4AF5">
        <w:rPr>
          <w:rFonts w:ascii="Verdana" w:hAnsi="Verdana"/>
          <w:b/>
          <w:bCs/>
          <w:sz w:val="18"/>
          <w:szCs w:val="18"/>
        </w:rPr>
        <w:t xml:space="preserve">Concepten bevatten geen persoonlijke beleidsopvattingen, maar louter feiten en objectieve beleidsalternatieven </w:t>
      </w:r>
      <w:r>
        <w:rPr>
          <w:rFonts w:ascii="Verdana" w:hAnsi="Verdana"/>
          <w:b/>
          <w:bCs/>
          <w:sz w:val="18"/>
          <w:szCs w:val="18"/>
        </w:rPr>
        <w:t>(</w:t>
      </w:r>
      <w:r w:rsidRPr="00067D3E">
        <w:rPr>
          <w:rFonts w:ascii="Verdana" w:hAnsi="Verdana"/>
          <w:b/>
          <w:bCs/>
          <w:i/>
          <w:iCs/>
          <w:sz w:val="18"/>
          <w:szCs w:val="18"/>
        </w:rPr>
        <w:t xml:space="preserve">Nb: deze tekst verwijderen uit het definitieve </w:t>
      </w:r>
      <w:proofErr w:type="spellStart"/>
      <w:r w:rsidRPr="00067D3E">
        <w:rPr>
          <w:rFonts w:ascii="Verdana" w:hAnsi="Verdana"/>
          <w:b/>
          <w:bCs/>
          <w:i/>
          <w:iCs/>
          <w:sz w:val="18"/>
          <w:szCs w:val="18"/>
        </w:rPr>
        <w:t>Woo</w:t>
      </w:r>
      <w:proofErr w:type="spellEnd"/>
      <w:r w:rsidRPr="00067D3E">
        <w:rPr>
          <w:rFonts w:ascii="Verdana" w:hAnsi="Verdana"/>
          <w:b/>
          <w:bCs/>
          <w:i/>
          <w:iCs/>
          <w:sz w:val="18"/>
          <w:szCs w:val="18"/>
        </w:rPr>
        <w:t>-besluit)</w:t>
      </w:r>
    </w:p>
    <w:p w14:paraId="29E050AB" w14:textId="77777777" w:rsidR="00067D3E" w:rsidRPr="00067D3E" w:rsidRDefault="00067D3E" w:rsidP="00067D3E">
      <w:pPr>
        <w:rPr>
          <w:rFonts w:ascii="Verdana" w:hAnsi="Verdana"/>
          <w:sz w:val="18"/>
          <w:szCs w:val="18"/>
        </w:rPr>
      </w:pPr>
      <w:r w:rsidRPr="00067D3E">
        <w:rPr>
          <w:rFonts w:ascii="Verdana" w:hAnsi="Verdana"/>
          <w:sz w:val="18"/>
          <w:szCs w:val="18"/>
        </w:rPr>
        <w:t xml:space="preserve">Indien in de bestuurlijk gedragen conceptversies relevante feitelijkheden – waaronder ook begrepen objectieve beleidsalternatieven – zijn opgenomen die niet in het definitieve stuk voorkomen, komen deze in aanmerking voor openbaarmaking. In dit geval gaat om dergelijke informatie en derhalve maak ik de bestuurlijk gedragen concepten van het definitieve stuk (gedeeltelijk, </w:t>
      </w:r>
      <w:r w:rsidRPr="00067D3E">
        <w:rPr>
          <w:rFonts w:ascii="Verdana" w:hAnsi="Verdana"/>
          <w:i/>
          <w:iCs/>
          <w:sz w:val="18"/>
          <w:szCs w:val="18"/>
          <w:u w:val="single"/>
        </w:rPr>
        <w:t>optioneel</w:t>
      </w:r>
      <w:r w:rsidRPr="00067D3E">
        <w:rPr>
          <w:rFonts w:ascii="Verdana" w:hAnsi="Verdana"/>
          <w:sz w:val="18"/>
          <w:szCs w:val="18"/>
        </w:rPr>
        <w:t xml:space="preserve">: in zijn geheel) openbaar. </w:t>
      </w:r>
    </w:p>
    <w:p w14:paraId="345DE430" w14:textId="07C4D994" w:rsidR="00A0439D" w:rsidRPr="00A0439D" w:rsidRDefault="00A0439D" w:rsidP="00067D3E">
      <w:pPr>
        <w:rPr>
          <w:rFonts w:ascii="Verdana" w:hAnsi="Verdana"/>
          <w:i/>
          <w:iCs/>
          <w:sz w:val="18"/>
          <w:szCs w:val="18"/>
        </w:rPr>
      </w:pPr>
      <w:r w:rsidRPr="00A0439D">
        <w:rPr>
          <w:rFonts w:ascii="Verdana" w:hAnsi="Verdana"/>
          <w:i/>
          <w:iCs/>
          <w:sz w:val="18"/>
          <w:szCs w:val="18"/>
        </w:rPr>
        <w:t>Niet bestuurlijk gedragen concepten</w:t>
      </w:r>
    </w:p>
    <w:p w14:paraId="57D1CA44" w14:textId="2273179F" w:rsidR="00067D3E" w:rsidRPr="00AC4AF5" w:rsidRDefault="00067D3E" w:rsidP="00067D3E">
      <w:pPr>
        <w:rPr>
          <w:rFonts w:ascii="Verdana" w:hAnsi="Verdana"/>
          <w:sz w:val="18"/>
          <w:szCs w:val="18"/>
        </w:rPr>
      </w:pPr>
      <w:r>
        <w:rPr>
          <w:rFonts w:ascii="Verdana" w:hAnsi="Verdana"/>
          <w:sz w:val="18"/>
          <w:szCs w:val="18"/>
        </w:rPr>
        <w:t xml:space="preserve">Ten aanzien van de concepten die niet bestuurlijk gedragen zijn merk ik het volgende op. Ook die concepten – die betrekking hebben op de ambtelijke beleidsontwikkelingsfase - heb ik op inhoud getoetst. Ik ben daarbij tot het oordeel gekomen dat het belang van vrije ambtelijke meningsvorming en vertrouwelijke voorafgaande gedachtewisseling prevaleert boven het algemeen belang van openbaarmaking. Ook het belang dat het publieke debat is gebaat bij voldragen bestuurlijke standpunten speelt hierbij mee. Deze concepten bevat geen informatie afwijkend van de bestuurlijk gedragen (deels te openbaren / geheel te openbaren / geweigerde) concepten waardoor er nog immer sprake zou zijn van een onvolledig of onjuist beeld van het besluitvormingsproces. Deze concepten worden daarom integraal geweigerd met toepassing van artikel 5.2, eerste lid en artikel 5.1, tweede lid, aanhef en onder i van de </w:t>
      </w:r>
      <w:proofErr w:type="spellStart"/>
      <w:r>
        <w:rPr>
          <w:rFonts w:ascii="Verdana" w:hAnsi="Verdana"/>
          <w:sz w:val="18"/>
          <w:szCs w:val="18"/>
        </w:rPr>
        <w:t>Woo</w:t>
      </w:r>
      <w:proofErr w:type="spellEnd"/>
      <w:r>
        <w:rPr>
          <w:rFonts w:ascii="Verdana" w:hAnsi="Verdana"/>
          <w:sz w:val="18"/>
          <w:szCs w:val="18"/>
        </w:rPr>
        <w:t xml:space="preserve">. </w:t>
      </w:r>
    </w:p>
    <w:p w14:paraId="1215A9C8" w14:textId="24798441" w:rsidR="005138F0" w:rsidRPr="00A0439D" w:rsidRDefault="00A0439D" w:rsidP="006D34FD">
      <w:pPr>
        <w:spacing w:after="0" w:line="240" w:lineRule="atLeast"/>
        <w:rPr>
          <w:rFonts w:ascii="Verdana" w:hAnsi="Verdana"/>
          <w:i/>
          <w:sz w:val="18"/>
          <w:szCs w:val="18"/>
          <w:u w:val="single"/>
        </w:rPr>
      </w:pPr>
      <w:r w:rsidRPr="00A0439D">
        <w:rPr>
          <w:rFonts w:ascii="Verdana" w:hAnsi="Verdana"/>
          <w:i/>
          <w:sz w:val="18"/>
          <w:szCs w:val="18"/>
          <w:u w:val="single"/>
        </w:rPr>
        <w:t>Optioneel:</w:t>
      </w:r>
      <w:r w:rsidR="00511763" w:rsidRPr="00511763">
        <w:rPr>
          <w:rFonts w:ascii="Verdana" w:hAnsi="Verdana"/>
          <w:i/>
          <w:sz w:val="18"/>
          <w:szCs w:val="18"/>
        </w:rPr>
        <w:t xml:space="preserve"> persoonlijke beleidsopvattingen openbaren in niet bestuurlijk gedragen concepten</w:t>
      </w:r>
    </w:p>
    <w:p w14:paraId="04A53698" w14:textId="77777777" w:rsidR="00A0439D" w:rsidRDefault="00A0439D" w:rsidP="006D34FD">
      <w:pPr>
        <w:spacing w:after="0" w:line="240" w:lineRule="atLeast"/>
        <w:rPr>
          <w:rFonts w:ascii="Verdana" w:hAnsi="Verdana"/>
          <w:sz w:val="18"/>
          <w:szCs w:val="18"/>
        </w:rPr>
      </w:pPr>
    </w:p>
    <w:p w14:paraId="5E3451C3" w14:textId="25178F30" w:rsidR="005138F0" w:rsidRDefault="00A0439D" w:rsidP="006D34FD">
      <w:pPr>
        <w:spacing w:after="0" w:line="240" w:lineRule="atLeast"/>
        <w:rPr>
          <w:rFonts w:ascii="Verdana" w:hAnsi="Verdana"/>
          <w:i/>
          <w:sz w:val="18"/>
          <w:szCs w:val="18"/>
        </w:rPr>
      </w:pPr>
      <w:r>
        <w:rPr>
          <w:rFonts w:ascii="Verdana" w:hAnsi="Verdana"/>
          <w:sz w:val="18"/>
          <w:szCs w:val="18"/>
        </w:rPr>
        <w:t xml:space="preserve">Ten aanzien van de concepten die niet bestuurlijk gedragen zijn merk ik het volgende op. Ook die concepten – die betrekking hebben op de ambtelijke beleidsontwikkelingsfase - heb ik op inhoud getoetst. Ik ben daarbij tot het volgende oordeel gekomen. </w:t>
      </w:r>
      <w:r w:rsidR="00511763">
        <w:rPr>
          <w:rFonts w:ascii="Verdana" w:hAnsi="Verdana"/>
          <w:sz w:val="18"/>
          <w:szCs w:val="18"/>
        </w:rPr>
        <w:t xml:space="preserve">Met het openbaar maken van de relevante feitelijke informatie uit de bestuurlijke gedragen concepten dat niet ook al in het definitieve stuk staat, is er nog immer sprake van een onvolledig of onjuist beeld van het besluitvormingsproces. Dit is reden om de persoonlijke beleidsopvattingen geanonimiseerd openbaar te maken in het kader van een goede en democratische </w:t>
      </w:r>
      <w:proofErr w:type="spellStart"/>
      <w:r w:rsidR="00511763">
        <w:rPr>
          <w:rFonts w:ascii="Verdana" w:hAnsi="Verdana"/>
          <w:sz w:val="18"/>
          <w:szCs w:val="18"/>
        </w:rPr>
        <w:t>bestuursvoering</w:t>
      </w:r>
      <w:proofErr w:type="spellEnd"/>
      <w:r w:rsidR="00511763">
        <w:rPr>
          <w:rFonts w:ascii="Verdana" w:hAnsi="Verdana"/>
          <w:sz w:val="18"/>
          <w:szCs w:val="18"/>
        </w:rPr>
        <w:t xml:space="preserve"> als bedoeld in artikel 5.2, tweede lid van de </w:t>
      </w:r>
      <w:proofErr w:type="spellStart"/>
      <w:r w:rsidR="00511763">
        <w:rPr>
          <w:rFonts w:ascii="Verdana" w:hAnsi="Verdana"/>
          <w:sz w:val="18"/>
          <w:szCs w:val="18"/>
        </w:rPr>
        <w:t>Woo</w:t>
      </w:r>
      <w:proofErr w:type="spellEnd"/>
      <w:r w:rsidR="00511763">
        <w:rPr>
          <w:rFonts w:ascii="Verdana" w:hAnsi="Verdana"/>
          <w:sz w:val="18"/>
          <w:szCs w:val="18"/>
        </w:rPr>
        <w:t>.</w:t>
      </w:r>
    </w:p>
    <w:p w14:paraId="46AEF423" w14:textId="77777777" w:rsidR="00067D3E" w:rsidRDefault="00067D3E" w:rsidP="006D34FD">
      <w:pPr>
        <w:spacing w:after="0" w:line="240" w:lineRule="atLeast"/>
        <w:rPr>
          <w:rFonts w:ascii="Verdana" w:hAnsi="Verdana"/>
          <w:i/>
          <w:sz w:val="18"/>
          <w:szCs w:val="18"/>
        </w:rPr>
      </w:pPr>
    </w:p>
    <w:p w14:paraId="0C10BF7B" w14:textId="77777777" w:rsidR="006927FB" w:rsidRPr="006927FB" w:rsidRDefault="006927FB" w:rsidP="00395B9D">
      <w:pPr>
        <w:rPr>
          <w:rFonts w:ascii="Verdana" w:hAnsi="Verdana"/>
          <w:i/>
          <w:sz w:val="18"/>
          <w:szCs w:val="18"/>
        </w:rPr>
      </w:pPr>
      <w:r w:rsidRPr="00D1070D">
        <w:rPr>
          <w:rFonts w:ascii="Verdana" w:hAnsi="Verdana"/>
          <w:i/>
          <w:sz w:val="18"/>
          <w:szCs w:val="18"/>
          <w:u w:val="single"/>
        </w:rPr>
        <w:t>Optioneel</w:t>
      </w:r>
      <w:r w:rsidRPr="006927FB">
        <w:rPr>
          <w:rFonts w:ascii="Verdana" w:hAnsi="Verdana"/>
          <w:i/>
          <w:sz w:val="18"/>
          <w:szCs w:val="18"/>
        </w:rPr>
        <w:t xml:space="preserve">: geen definitief </w:t>
      </w:r>
      <w:r w:rsidR="00D1070D">
        <w:rPr>
          <w:rFonts w:ascii="Verdana" w:hAnsi="Verdana"/>
          <w:i/>
          <w:sz w:val="18"/>
          <w:szCs w:val="18"/>
        </w:rPr>
        <w:t>document</w:t>
      </w:r>
      <w:r w:rsidRPr="006927FB">
        <w:rPr>
          <w:rFonts w:ascii="Verdana" w:hAnsi="Verdana"/>
          <w:i/>
          <w:sz w:val="18"/>
          <w:szCs w:val="18"/>
        </w:rPr>
        <w:t xml:space="preserve"> of </w:t>
      </w:r>
      <w:r>
        <w:rPr>
          <w:rFonts w:ascii="Verdana" w:hAnsi="Verdana"/>
          <w:i/>
          <w:sz w:val="18"/>
          <w:szCs w:val="18"/>
        </w:rPr>
        <w:t>formeel bestuurlijk</w:t>
      </w:r>
      <w:r w:rsidRPr="006927FB">
        <w:rPr>
          <w:rFonts w:ascii="Verdana" w:hAnsi="Verdana"/>
          <w:i/>
          <w:sz w:val="18"/>
          <w:szCs w:val="18"/>
        </w:rPr>
        <w:t xml:space="preserve"> besluit voorhanden</w:t>
      </w:r>
    </w:p>
    <w:p w14:paraId="798E8EE6" w14:textId="72FBE9D4" w:rsidR="00A80ECE" w:rsidRPr="00B30DC3" w:rsidRDefault="009334BA" w:rsidP="006F4ACC">
      <w:pPr>
        <w:rPr>
          <w:rFonts w:ascii="Verdana" w:hAnsi="Verdana"/>
          <w:sz w:val="18"/>
          <w:szCs w:val="18"/>
        </w:rPr>
      </w:pPr>
      <w:r>
        <w:rPr>
          <w:rFonts w:ascii="Verdana" w:hAnsi="Verdana"/>
          <w:sz w:val="18"/>
          <w:szCs w:val="18"/>
        </w:rPr>
        <w:t xml:space="preserve">Waar er </w:t>
      </w:r>
      <w:r w:rsidR="00D1070D">
        <w:rPr>
          <w:rFonts w:ascii="Verdana" w:hAnsi="Verdana"/>
          <w:sz w:val="18"/>
          <w:szCs w:val="18"/>
        </w:rPr>
        <w:t>geen definitief document</w:t>
      </w:r>
      <w:r w:rsidR="0018563F">
        <w:rPr>
          <w:rFonts w:ascii="Verdana" w:hAnsi="Verdana"/>
          <w:sz w:val="18"/>
          <w:szCs w:val="18"/>
        </w:rPr>
        <w:t xml:space="preserve"> </w:t>
      </w:r>
      <w:r w:rsidR="00A80ECE">
        <w:rPr>
          <w:rFonts w:ascii="Verdana" w:hAnsi="Verdana"/>
          <w:sz w:val="18"/>
          <w:szCs w:val="18"/>
        </w:rPr>
        <w:t xml:space="preserve">beschikbaar </w:t>
      </w:r>
      <w:r>
        <w:rPr>
          <w:rFonts w:ascii="Verdana" w:hAnsi="Verdana"/>
          <w:sz w:val="18"/>
          <w:szCs w:val="18"/>
        </w:rPr>
        <w:t xml:space="preserve">is, </w:t>
      </w:r>
      <w:r w:rsidR="0018563F">
        <w:rPr>
          <w:rFonts w:ascii="Verdana" w:hAnsi="Verdana"/>
          <w:sz w:val="18"/>
          <w:szCs w:val="18"/>
        </w:rPr>
        <w:t xml:space="preserve">of </w:t>
      </w:r>
      <w:r w:rsidR="00A80ECE">
        <w:rPr>
          <w:rFonts w:ascii="Verdana" w:hAnsi="Verdana"/>
          <w:sz w:val="18"/>
          <w:szCs w:val="18"/>
        </w:rPr>
        <w:t xml:space="preserve">in de gevallen dat </w:t>
      </w:r>
      <w:r w:rsidR="004728E7">
        <w:rPr>
          <w:rFonts w:ascii="Verdana" w:hAnsi="Verdana"/>
          <w:sz w:val="18"/>
          <w:szCs w:val="18"/>
        </w:rPr>
        <w:t xml:space="preserve">het bestuurlijke besluit </w:t>
      </w:r>
      <w:r w:rsidR="00A80ECE">
        <w:rPr>
          <w:rFonts w:ascii="Verdana" w:hAnsi="Verdana"/>
          <w:sz w:val="18"/>
          <w:szCs w:val="18"/>
        </w:rPr>
        <w:t>uiteindelijk niet is genomen</w:t>
      </w:r>
      <w:r w:rsidR="00EB73FC">
        <w:rPr>
          <w:rFonts w:ascii="Verdana" w:hAnsi="Verdana"/>
          <w:sz w:val="18"/>
          <w:szCs w:val="18"/>
        </w:rPr>
        <w:t xml:space="preserve">, </w:t>
      </w:r>
      <w:r w:rsidR="0018563F">
        <w:rPr>
          <w:rFonts w:ascii="Verdana" w:hAnsi="Verdana"/>
          <w:sz w:val="18"/>
          <w:szCs w:val="18"/>
        </w:rPr>
        <w:t xml:space="preserve">dan </w:t>
      </w:r>
      <w:r w:rsidR="00A80ECE">
        <w:rPr>
          <w:rFonts w:ascii="Verdana" w:hAnsi="Verdana"/>
          <w:sz w:val="18"/>
          <w:szCs w:val="18"/>
        </w:rPr>
        <w:t xml:space="preserve">worden de </w:t>
      </w:r>
      <w:r w:rsidR="004728E7">
        <w:rPr>
          <w:rFonts w:ascii="Verdana" w:hAnsi="Verdana"/>
          <w:sz w:val="18"/>
          <w:szCs w:val="18"/>
        </w:rPr>
        <w:t xml:space="preserve">persoonlijke beleidsopvattingen op passageniveau in de </w:t>
      </w:r>
      <w:r w:rsidR="009B155F">
        <w:rPr>
          <w:rFonts w:ascii="Verdana" w:hAnsi="Verdana"/>
          <w:sz w:val="18"/>
          <w:szCs w:val="18"/>
        </w:rPr>
        <w:t>concept</w:t>
      </w:r>
      <w:r w:rsidR="004728E7">
        <w:rPr>
          <w:rFonts w:ascii="Verdana" w:hAnsi="Verdana"/>
          <w:sz w:val="18"/>
          <w:szCs w:val="18"/>
        </w:rPr>
        <w:t>documenten beoordeeld</w:t>
      </w:r>
      <w:r>
        <w:rPr>
          <w:rFonts w:ascii="Verdana" w:hAnsi="Verdana"/>
          <w:sz w:val="18"/>
          <w:szCs w:val="18"/>
        </w:rPr>
        <w:t>.</w:t>
      </w:r>
      <w:r w:rsidR="004728E7">
        <w:rPr>
          <w:rFonts w:ascii="Verdana" w:hAnsi="Verdana"/>
          <w:sz w:val="18"/>
          <w:szCs w:val="18"/>
        </w:rPr>
        <w:t xml:space="preserve"> </w:t>
      </w:r>
      <w:r w:rsidR="006927FB">
        <w:rPr>
          <w:rFonts w:ascii="Verdana" w:hAnsi="Verdana"/>
          <w:sz w:val="18"/>
          <w:szCs w:val="18"/>
        </w:rPr>
        <w:t xml:space="preserve">Dat heeft er in dit geval toe geleid dat ik in dit geval de persoonlijke beleidsopvattingen </w:t>
      </w:r>
      <w:r w:rsidR="00156A94">
        <w:rPr>
          <w:rFonts w:ascii="Verdana" w:hAnsi="Verdana"/>
          <w:sz w:val="18"/>
          <w:szCs w:val="18"/>
        </w:rPr>
        <w:t xml:space="preserve">geanonimiseerd </w:t>
      </w:r>
      <w:r w:rsidR="006927FB">
        <w:rPr>
          <w:rFonts w:ascii="Verdana" w:hAnsi="Verdana"/>
          <w:sz w:val="18"/>
          <w:szCs w:val="18"/>
        </w:rPr>
        <w:t>in de concept</w:t>
      </w:r>
      <w:r w:rsidR="00D1070D">
        <w:rPr>
          <w:rFonts w:ascii="Verdana" w:hAnsi="Verdana"/>
          <w:sz w:val="18"/>
          <w:szCs w:val="18"/>
        </w:rPr>
        <w:t>documenten</w:t>
      </w:r>
      <w:r w:rsidR="006927FB">
        <w:rPr>
          <w:rFonts w:ascii="Verdana" w:hAnsi="Verdana"/>
          <w:sz w:val="18"/>
          <w:szCs w:val="18"/>
        </w:rPr>
        <w:t xml:space="preserve"> over &lt;</w:t>
      </w:r>
      <w:r w:rsidR="006927FB">
        <w:rPr>
          <w:rFonts w:ascii="Verdana" w:hAnsi="Verdana"/>
          <w:i/>
          <w:sz w:val="18"/>
          <w:szCs w:val="18"/>
        </w:rPr>
        <w:t>onderwerp benoemen</w:t>
      </w:r>
      <w:r w:rsidR="006927FB">
        <w:rPr>
          <w:rFonts w:ascii="Verdana" w:hAnsi="Verdana"/>
          <w:sz w:val="18"/>
          <w:szCs w:val="18"/>
        </w:rPr>
        <w:t>&gt; wel openbaar maak</w:t>
      </w:r>
      <w:r>
        <w:rPr>
          <w:rFonts w:ascii="Verdana" w:hAnsi="Verdana"/>
          <w:sz w:val="18"/>
          <w:szCs w:val="18"/>
        </w:rPr>
        <w:t xml:space="preserve"> nu ik </w:t>
      </w:r>
      <w:r w:rsidR="00A0439D">
        <w:rPr>
          <w:rFonts w:ascii="Verdana" w:hAnsi="Verdana"/>
          <w:sz w:val="18"/>
          <w:szCs w:val="18"/>
        </w:rPr>
        <w:t xml:space="preserve">dit </w:t>
      </w:r>
      <w:r w:rsidR="00A80ECE">
        <w:rPr>
          <w:rFonts w:ascii="Verdana" w:hAnsi="Verdana"/>
          <w:sz w:val="18"/>
          <w:szCs w:val="18"/>
        </w:rPr>
        <w:t xml:space="preserve">belangrijk vind voor </w:t>
      </w:r>
      <w:r>
        <w:rPr>
          <w:rFonts w:ascii="Verdana" w:hAnsi="Verdana"/>
          <w:sz w:val="18"/>
          <w:szCs w:val="18"/>
        </w:rPr>
        <w:t>een goed en democratisch bestuur</w:t>
      </w:r>
      <w:r w:rsidR="00EB73FC">
        <w:rPr>
          <w:rFonts w:ascii="Verdana" w:hAnsi="Verdana"/>
          <w:sz w:val="18"/>
          <w:szCs w:val="18"/>
        </w:rPr>
        <w:t>.</w:t>
      </w:r>
      <w:r w:rsidR="00156A94">
        <w:rPr>
          <w:rFonts w:ascii="Verdana" w:hAnsi="Verdana"/>
          <w:sz w:val="18"/>
          <w:szCs w:val="18"/>
        </w:rPr>
        <w:t xml:space="preserve"> Dit doe ik met toepassing van artikel 5.2, tweede lid van de </w:t>
      </w:r>
      <w:proofErr w:type="spellStart"/>
      <w:r w:rsidR="00156A94">
        <w:rPr>
          <w:rFonts w:ascii="Verdana" w:hAnsi="Verdana"/>
          <w:sz w:val="18"/>
          <w:szCs w:val="18"/>
        </w:rPr>
        <w:t>Woo</w:t>
      </w:r>
      <w:proofErr w:type="spellEnd"/>
      <w:r w:rsidR="00156A94">
        <w:rPr>
          <w:rFonts w:ascii="Verdana" w:hAnsi="Verdana"/>
          <w:sz w:val="18"/>
          <w:szCs w:val="18"/>
        </w:rPr>
        <w:t>.</w:t>
      </w:r>
      <w:r w:rsidRPr="009334BA">
        <w:rPr>
          <w:rFonts w:ascii="Verdana" w:eastAsia="Times New Roman" w:hAnsi="Verdana"/>
          <w:i/>
          <w:sz w:val="18"/>
          <w:szCs w:val="18"/>
        </w:rPr>
        <w:t xml:space="preserve"> </w:t>
      </w:r>
      <w:r>
        <w:rPr>
          <w:rFonts w:ascii="Verdana" w:eastAsia="Times New Roman" w:hAnsi="Verdana"/>
          <w:i/>
          <w:sz w:val="18"/>
          <w:szCs w:val="18"/>
        </w:rPr>
        <w:t xml:space="preserve">&lt;nader motiveren, </w:t>
      </w:r>
      <w:r w:rsidRPr="00B23E3F">
        <w:rPr>
          <w:rFonts w:ascii="Verdana" w:eastAsia="Times New Roman" w:hAnsi="Verdana"/>
          <w:i/>
          <w:sz w:val="18"/>
          <w:szCs w:val="18"/>
        </w:rPr>
        <w:t>bv. dat er een publiek debat is over het betreffende onderwerp en dat het daarom van belang is zoveel mogelijk inzicht te geven</w:t>
      </w:r>
      <w:r w:rsidR="00156A94">
        <w:rPr>
          <w:rFonts w:ascii="Verdana" w:eastAsia="Times New Roman" w:hAnsi="Verdana"/>
          <w:i/>
          <w:sz w:val="18"/>
          <w:szCs w:val="18"/>
        </w:rPr>
        <w:t>&gt;.</w:t>
      </w:r>
    </w:p>
    <w:p w14:paraId="6D0CF6C0" w14:textId="77777777" w:rsidR="006F4ACC" w:rsidRPr="000600D6" w:rsidRDefault="006F4ACC" w:rsidP="006F4ACC">
      <w:pPr>
        <w:rPr>
          <w:rFonts w:ascii="Verdana" w:eastAsia="Times New Roman" w:hAnsi="Verdana"/>
          <w:i/>
          <w:sz w:val="18"/>
          <w:szCs w:val="18"/>
        </w:rPr>
      </w:pPr>
      <w:r w:rsidRPr="000600D6">
        <w:rPr>
          <w:rFonts w:ascii="Verdana" w:eastAsia="Times New Roman" w:hAnsi="Verdana"/>
          <w:i/>
          <w:sz w:val="18"/>
          <w:szCs w:val="18"/>
        </w:rPr>
        <w:t xml:space="preserve">Bij milieu-informatie: </w:t>
      </w:r>
    </w:p>
    <w:p w14:paraId="256324DA" w14:textId="77777777" w:rsidR="00FD0EA3" w:rsidRPr="00A80ECE" w:rsidRDefault="00867C83" w:rsidP="00A80ECE">
      <w:pPr>
        <w:rPr>
          <w:rFonts w:ascii="Verdana" w:eastAsia="Times New Roman" w:hAnsi="Verdana"/>
          <w:sz w:val="18"/>
          <w:szCs w:val="18"/>
        </w:rPr>
      </w:pPr>
      <w:r>
        <w:rPr>
          <w:rFonts w:ascii="Verdana" w:eastAsia="Times New Roman" w:hAnsi="Verdana"/>
          <w:sz w:val="18"/>
          <w:szCs w:val="18"/>
        </w:rPr>
        <w:t xml:space="preserve">Een / Diverse document(en) </w:t>
      </w:r>
      <w:r w:rsidR="006F4ACC" w:rsidRPr="000600D6">
        <w:rPr>
          <w:rFonts w:ascii="Verdana" w:eastAsia="Times New Roman" w:hAnsi="Verdana"/>
          <w:sz w:val="18"/>
          <w:szCs w:val="18"/>
        </w:rPr>
        <w:t>bevat(ten) milieu-informatie. Het algemeen van belang van de openbaarheid weegt naar mijn oordeel niet</w:t>
      </w:r>
      <w:r w:rsidR="006F4ACC" w:rsidRPr="009E4E55">
        <w:rPr>
          <w:rFonts w:ascii="Verdana" w:eastAsia="Times New Roman" w:hAnsi="Verdana"/>
          <w:sz w:val="18"/>
          <w:szCs w:val="18"/>
        </w:rPr>
        <w:t xml:space="preserve"> op tegen het belang van de vertrouwelijkheid van deze gegevens. </w:t>
      </w:r>
      <w:r>
        <w:rPr>
          <w:rFonts w:ascii="Verdana" w:eastAsia="Times New Roman" w:hAnsi="Verdana"/>
          <w:sz w:val="18"/>
          <w:szCs w:val="18"/>
        </w:rPr>
        <w:t>Dit omdat &lt;</w:t>
      </w:r>
      <w:r w:rsidRPr="00867C83">
        <w:rPr>
          <w:rFonts w:ascii="Verdana" w:eastAsia="Times New Roman" w:hAnsi="Verdana"/>
          <w:i/>
          <w:sz w:val="18"/>
          <w:szCs w:val="18"/>
        </w:rPr>
        <w:t>nader motiveren</w:t>
      </w:r>
      <w:r>
        <w:rPr>
          <w:rFonts w:ascii="Verdana" w:eastAsia="Times New Roman" w:hAnsi="Verdana"/>
          <w:sz w:val="18"/>
          <w:szCs w:val="18"/>
        </w:rPr>
        <w:t xml:space="preserve">&gt;. </w:t>
      </w:r>
      <w:r w:rsidR="006F4ACC" w:rsidRPr="009E4E55">
        <w:rPr>
          <w:rFonts w:ascii="Verdana" w:eastAsia="Times New Roman" w:hAnsi="Verdana"/>
          <w:sz w:val="18"/>
          <w:szCs w:val="18"/>
        </w:rPr>
        <w:t xml:space="preserve">Ik zal deze informatie </w:t>
      </w:r>
      <w:r w:rsidR="006F4ACC">
        <w:rPr>
          <w:rFonts w:ascii="Verdana" w:eastAsia="Times New Roman" w:hAnsi="Verdana"/>
          <w:sz w:val="18"/>
          <w:szCs w:val="18"/>
        </w:rPr>
        <w:t>daarom</w:t>
      </w:r>
      <w:r w:rsidR="006F4ACC" w:rsidRPr="009E4E55">
        <w:rPr>
          <w:rFonts w:ascii="Verdana" w:eastAsia="Times New Roman" w:hAnsi="Verdana"/>
          <w:sz w:val="18"/>
          <w:szCs w:val="18"/>
        </w:rPr>
        <w:t xml:space="preserve"> niet </w:t>
      </w:r>
      <w:r w:rsidR="006F4ACC">
        <w:rPr>
          <w:rFonts w:ascii="Verdana" w:eastAsia="Times New Roman" w:hAnsi="Verdana"/>
          <w:sz w:val="18"/>
          <w:szCs w:val="18"/>
        </w:rPr>
        <w:t>openbaar maken</w:t>
      </w:r>
      <w:r w:rsidR="006F4ACC" w:rsidRPr="009E4E55">
        <w:rPr>
          <w:rFonts w:ascii="Verdana" w:eastAsia="Times New Roman" w:hAnsi="Verdana"/>
          <w:sz w:val="18"/>
          <w:szCs w:val="18"/>
        </w:rPr>
        <w:t>.</w:t>
      </w:r>
    </w:p>
    <w:p w14:paraId="678997D5" w14:textId="77777777" w:rsidR="006F4ACC" w:rsidRDefault="006F4ACC" w:rsidP="006F4ACC">
      <w:pPr>
        <w:spacing w:after="0" w:line="240" w:lineRule="atLeast"/>
        <w:rPr>
          <w:rFonts w:ascii="Verdana" w:eastAsia="Times New Roman" w:hAnsi="Verdana"/>
          <w:b/>
          <w:i/>
          <w:sz w:val="18"/>
          <w:szCs w:val="18"/>
        </w:rPr>
      </w:pPr>
      <w:r w:rsidRPr="00AF38DB">
        <w:rPr>
          <w:rFonts w:ascii="Verdana" w:eastAsia="Times New Roman" w:hAnsi="Verdana"/>
          <w:b/>
          <w:i/>
          <w:sz w:val="18"/>
          <w:szCs w:val="18"/>
        </w:rPr>
        <w:t>Verstrekking van informatie die de verzoeker betreft</w:t>
      </w:r>
    </w:p>
    <w:p w14:paraId="2492C203" w14:textId="77777777" w:rsidR="00A80ECE" w:rsidRDefault="00A80ECE" w:rsidP="00A80ECE">
      <w:pPr>
        <w:spacing w:after="0" w:line="240" w:lineRule="atLeast"/>
        <w:rPr>
          <w:rFonts w:ascii="Verdana" w:eastAsiaTheme="minorHAnsi" w:hAnsi="Verdana" w:cs="Verdana"/>
          <w:sz w:val="18"/>
          <w:szCs w:val="18"/>
        </w:rPr>
      </w:pPr>
      <w:r>
        <w:rPr>
          <w:rFonts w:ascii="Verdana" w:eastAsia="Times New Roman" w:hAnsi="Verdana"/>
          <w:sz w:val="18"/>
          <w:szCs w:val="18"/>
        </w:rPr>
        <w:t xml:space="preserve">Op grond van artikel 5.5, eerste lid, van de </w:t>
      </w:r>
      <w:proofErr w:type="spellStart"/>
      <w:r>
        <w:rPr>
          <w:rFonts w:ascii="Verdana" w:eastAsia="Times New Roman" w:hAnsi="Verdana"/>
          <w:sz w:val="18"/>
          <w:szCs w:val="18"/>
        </w:rPr>
        <w:t>Woo</w:t>
      </w:r>
      <w:proofErr w:type="spellEnd"/>
      <w:r>
        <w:rPr>
          <w:rFonts w:ascii="Verdana" w:eastAsia="Times New Roman" w:hAnsi="Verdana"/>
          <w:sz w:val="18"/>
          <w:szCs w:val="18"/>
        </w:rPr>
        <w:t xml:space="preserve"> kan ik op verzoek informatie verstrekken die gaat over de verzoeker. Deze informatie wordt in dat geval alleen aan de verzoeker gegeven, en niet voor iedereen openbaar gemaakt. Ik kan dit niet doen als deze documenten niet kunnen worden verstrekt op grond van artikel 5.1, eerste, tweede of vijfde lid, van de </w:t>
      </w:r>
      <w:proofErr w:type="spellStart"/>
      <w:r>
        <w:rPr>
          <w:rFonts w:ascii="Verdana" w:eastAsia="Times New Roman" w:hAnsi="Verdana"/>
          <w:sz w:val="18"/>
          <w:szCs w:val="18"/>
        </w:rPr>
        <w:t>Woo</w:t>
      </w:r>
      <w:proofErr w:type="spellEnd"/>
      <w:r>
        <w:rPr>
          <w:rFonts w:ascii="Verdana" w:eastAsia="Times New Roman" w:hAnsi="Verdana"/>
          <w:sz w:val="18"/>
          <w:szCs w:val="18"/>
        </w:rPr>
        <w:t xml:space="preserve">. </w:t>
      </w:r>
      <w:r>
        <w:rPr>
          <w:rFonts w:ascii="Verdana" w:eastAsiaTheme="minorHAnsi" w:hAnsi="Verdana" w:cs="Verdana"/>
          <w:sz w:val="18"/>
          <w:szCs w:val="18"/>
        </w:rPr>
        <w:t>Hierbij weeg ik het belang dat een uitzonderingsgrond beschermt, af tegen het recht van de verzoeker om de informatie te krijgen die over hem gaat.</w:t>
      </w:r>
    </w:p>
    <w:p w14:paraId="2D29BBB1" w14:textId="77777777" w:rsidR="006F4ACC" w:rsidRDefault="006F4ACC" w:rsidP="006F4ACC">
      <w:pPr>
        <w:spacing w:after="0" w:line="240" w:lineRule="atLeast"/>
        <w:rPr>
          <w:rFonts w:ascii="Verdana" w:eastAsiaTheme="minorHAnsi" w:hAnsi="Verdana" w:cs="Verdana"/>
          <w:sz w:val="18"/>
          <w:szCs w:val="18"/>
        </w:rPr>
      </w:pPr>
    </w:p>
    <w:p w14:paraId="35123D88" w14:textId="77777777" w:rsidR="006F4ACC" w:rsidRPr="00FD0EA3" w:rsidRDefault="006F4ACC" w:rsidP="006F4ACC">
      <w:pPr>
        <w:spacing w:line="240" w:lineRule="atLeast"/>
        <w:rPr>
          <w:rFonts w:ascii="Verdana" w:eastAsia="Times New Roman" w:hAnsi="Verdana"/>
          <w:i/>
          <w:sz w:val="18"/>
          <w:szCs w:val="18"/>
          <w:u w:val="single"/>
        </w:rPr>
      </w:pPr>
      <w:r w:rsidRPr="00FD0EA3">
        <w:rPr>
          <w:rFonts w:ascii="Verdana" w:eastAsia="Times New Roman" w:hAnsi="Verdana"/>
          <w:i/>
          <w:sz w:val="18"/>
          <w:szCs w:val="18"/>
          <w:u w:val="single"/>
        </w:rPr>
        <w:t>Optioneel:</w:t>
      </w:r>
    </w:p>
    <w:p w14:paraId="17CF6825" w14:textId="77777777" w:rsidR="00914CAA" w:rsidRDefault="00914CAA" w:rsidP="00914CAA">
      <w:pPr>
        <w:spacing w:line="240" w:lineRule="atLeast"/>
        <w:rPr>
          <w:rFonts w:ascii="Verdana" w:eastAsiaTheme="minorHAnsi" w:hAnsi="Verdana" w:cs="Verdana"/>
          <w:sz w:val="18"/>
          <w:szCs w:val="18"/>
        </w:rPr>
      </w:pPr>
      <w:r>
        <w:rPr>
          <w:rFonts w:ascii="Verdana" w:eastAsiaTheme="minorHAnsi" w:hAnsi="Verdana" w:cs="Verdana"/>
          <w:sz w:val="18"/>
          <w:szCs w:val="18"/>
        </w:rPr>
        <w:t xml:space="preserve">Op grond van artikel 5.5, tweede lid, van de </w:t>
      </w:r>
      <w:proofErr w:type="spellStart"/>
      <w:r>
        <w:rPr>
          <w:rFonts w:ascii="Verdana" w:eastAsiaTheme="minorHAnsi" w:hAnsi="Verdana" w:cs="Verdana"/>
          <w:sz w:val="18"/>
          <w:szCs w:val="18"/>
        </w:rPr>
        <w:t>Woo</w:t>
      </w:r>
      <w:proofErr w:type="spellEnd"/>
      <w:r>
        <w:rPr>
          <w:rFonts w:ascii="Verdana" w:eastAsiaTheme="minorHAnsi" w:hAnsi="Verdana" w:cs="Verdana"/>
          <w:sz w:val="18"/>
          <w:szCs w:val="18"/>
        </w:rPr>
        <w:t xml:space="preserve"> kan informatie worden verstrekt aan de echtgenoot, de geregistreerd partner, een ouder of een kind van een overledene. De nabestaande kan zelf informatie opvragen over de overledene. </w:t>
      </w:r>
      <w:r>
        <w:rPr>
          <w:rFonts w:ascii="Verdana" w:eastAsia="Times New Roman" w:hAnsi="Verdana"/>
          <w:sz w:val="18"/>
          <w:szCs w:val="18"/>
        </w:rPr>
        <w:t xml:space="preserve">Deze informatie wordt in dat geval alleen aan de nabestaande gegeven, en niet voor iedereen openbaar gemaakt. </w:t>
      </w:r>
      <w:r>
        <w:rPr>
          <w:rFonts w:ascii="Verdana" w:eastAsiaTheme="minorHAnsi" w:hAnsi="Verdana" w:cs="Verdana"/>
          <w:sz w:val="18"/>
          <w:szCs w:val="18"/>
        </w:rPr>
        <w:t>De informatie mag niet worden verstrekt aan de nabestaande als de overledene een in een schriftelijke wilsverklaring heeft verklaard dat bepaalde informatie niet aan deze (of andere) nabestaanden mag worden verstrekt.</w:t>
      </w:r>
    </w:p>
    <w:p w14:paraId="0ADB0FD6" w14:textId="77777777" w:rsidR="00914CAA" w:rsidRDefault="00914CAA" w:rsidP="00914CAA">
      <w:pPr>
        <w:spacing w:after="0" w:line="240" w:lineRule="atLeast"/>
        <w:rPr>
          <w:rFonts w:ascii="Verdana" w:eastAsia="Times New Roman" w:hAnsi="Verdana"/>
          <w:sz w:val="18"/>
          <w:szCs w:val="18"/>
        </w:rPr>
      </w:pPr>
      <w:r>
        <w:rPr>
          <w:rFonts w:ascii="Verdana" w:eastAsiaTheme="minorHAnsi" w:hAnsi="Verdana" w:cs="Verdana"/>
          <w:sz w:val="18"/>
          <w:szCs w:val="18"/>
        </w:rPr>
        <w:t xml:space="preserve">Het document bevat/De documenten bevat </w:t>
      </w:r>
      <w:r>
        <w:rPr>
          <w:rFonts w:ascii="Verdana" w:eastAsia="Times New Roman" w:hAnsi="Verdana"/>
          <w:sz w:val="18"/>
          <w:szCs w:val="18"/>
        </w:rPr>
        <w:t>informatie die betrekking heeft op de verzoeker. Ik zal deze informatie rechtstreeks verstrekken aan de nabestaande.</w:t>
      </w:r>
    </w:p>
    <w:p w14:paraId="10FB47A8" w14:textId="77777777" w:rsidR="00914CAA" w:rsidRDefault="00914CAA" w:rsidP="00914CAA">
      <w:pPr>
        <w:spacing w:after="0" w:line="240" w:lineRule="atLeast"/>
        <w:rPr>
          <w:rFonts w:ascii="Verdana" w:eastAsia="Times New Roman" w:hAnsi="Verdana"/>
          <w:sz w:val="18"/>
          <w:szCs w:val="18"/>
        </w:rPr>
      </w:pPr>
    </w:p>
    <w:p w14:paraId="12F8B361" w14:textId="77777777" w:rsidR="00914CAA" w:rsidRPr="002F41C5" w:rsidRDefault="00914CAA" w:rsidP="00914CAA">
      <w:pPr>
        <w:spacing w:line="240" w:lineRule="atLeast"/>
        <w:rPr>
          <w:rFonts w:ascii="Verdana" w:eastAsia="Times New Roman" w:hAnsi="Verdana"/>
          <w:i/>
          <w:sz w:val="18"/>
          <w:szCs w:val="18"/>
        </w:rPr>
      </w:pPr>
      <w:r>
        <w:rPr>
          <w:rFonts w:ascii="Verdana" w:eastAsiaTheme="minorHAnsi" w:hAnsi="Verdana" w:cs="Verdana"/>
          <w:sz w:val="18"/>
          <w:szCs w:val="18"/>
        </w:rPr>
        <w:t xml:space="preserve">Het document bevat/De documenten bevat </w:t>
      </w:r>
      <w:r>
        <w:rPr>
          <w:rFonts w:ascii="Verdana" w:eastAsia="Times New Roman" w:hAnsi="Verdana"/>
          <w:sz w:val="18"/>
          <w:szCs w:val="18"/>
        </w:rPr>
        <w:t xml:space="preserve">informatie die betrekking heeft op de verzoeker. Ik kan de gevraagde informatie echter niet verstrekken aan de verzoeker, omdat </w:t>
      </w:r>
      <w:r>
        <w:rPr>
          <w:rFonts w:ascii="Verdana" w:eastAsia="Times New Roman" w:hAnsi="Verdana"/>
          <w:i/>
          <w:sz w:val="18"/>
          <w:szCs w:val="18"/>
        </w:rPr>
        <w:t xml:space="preserve">&lt;noem uitzonderingsgrond&gt; </w:t>
      </w:r>
      <w:r>
        <w:rPr>
          <w:rFonts w:ascii="Verdana" w:eastAsia="Times New Roman" w:hAnsi="Verdana"/>
          <w:sz w:val="18"/>
          <w:szCs w:val="18"/>
        </w:rPr>
        <w:t xml:space="preserve">van toepassing is. Ik vind </w:t>
      </w:r>
      <w:r w:rsidRPr="00B23E3F">
        <w:rPr>
          <w:rFonts w:ascii="Verdana" w:eastAsia="Times New Roman" w:hAnsi="Verdana"/>
          <w:sz w:val="18"/>
          <w:szCs w:val="18"/>
        </w:rPr>
        <w:t xml:space="preserve">dat dit belang zwaarder moet wegen dan het belang van </w:t>
      </w:r>
      <w:r>
        <w:rPr>
          <w:rFonts w:ascii="Verdana" w:eastAsia="Times New Roman" w:hAnsi="Verdana"/>
          <w:sz w:val="18"/>
          <w:szCs w:val="18"/>
        </w:rPr>
        <w:t>verstrekking aan de nabestaande, omdat</w:t>
      </w:r>
      <w:r w:rsidRPr="00B23E3F">
        <w:rPr>
          <w:rFonts w:ascii="Verdana" w:eastAsia="Times New Roman" w:hAnsi="Verdana"/>
          <w:sz w:val="18"/>
          <w:szCs w:val="18"/>
        </w:rPr>
        <w:t>&lt;</w:t>
      </w:r>
      <w:r w:rsidRPr="00B23E3F">
        <w:rPr>
          <w:rFonts w:ascii="Verdana" w:eastAsia="Times New Roman" w:hAnsi="Verdana"/>
          <w:i/>
          <w:sz w:val="18"/>
          <w:szCs w:val="18"/>
        </w:rPr>
        <w:t>motivatie aanvullen aan de hand van het concrete geval</w:t>
      </w:r>
      <w:r w:rsidRPr="00B23E3F">
        <w:rPr>
          <w:rFonts w:ascii="Verdana" w:eastAsia="Times New Roman" w:hAnsi="Verdana"/>
          <w:sz w:val="18"/>
          <w:szCs w:val="18"/>
        </w:rPr>
        <w:t xml:space="preserve">&gt;. Ik heb daarom besloten </w:t>
      </w:r>
      <w:r>
        <w:rPr>
          <w:rFonts w:ascii="Verdana" w:eastAsia="Times New Roman" w:hAnsi="Verdana"/>
          <w:sz w:val="18"/>
          <w:szCs w:val="18"/>
        </w:rPr>
        <w:t>deze</w:t>
      </w:r>
      <w:r w:rsidRPr="00B23E3F">
        <w:rPr>
          <w:rFonts w:ascii="Verdana" w:eastAsia="Times New Roman" w:hAnsi="Verdana"/>
          <w:sz w:val="18"/>
          <w:szCs w:val="18"/>
        </w:rPr>
        <w:t xml:space="preserve"> informatie niet </w:t>
      </w:r>
      <w:r>
        <w:rPr>
          <w:rFonts w:ascii="Verdana" w:eastAsia="Times New Roman" w:hAnsi="Verdana"/>
          <w:sz w:val="18"/>
          <w:szCs w:val="18"/>
        </w:rPr>
        <w:t>te verstrekken</w:t>
      </w:r>
      <w:r w:rsidRPr="00B23E3F">
        <w:rPr>
          <w:rFonts w:ascii="Verdana" w:eastAsia="Times New Roman" w:hAnsi="Verdana"/>
          <w:sz w:val="18"/>
          <w:szCs w:val="18"/>
        </w:rPr>
        <w:t xml:space="preserve">. </w:t>
      </w:r>
    </w:p>
    <w:p w14:paraId="6A063E51" w14:textId="77777777" w:rsidR="006F4ACC" w:rsidRDefault="006F4ACC" w:rsidP="006F4ACC">
      <w:pPr>
        <w:spacing w:line="240" w:lineRule="atLeast"/>
        <w:rPr>
          <w:rFonts w:ascii="Verdana" w:eastAsia="Times New Roman" w:hAnsi="Verdana"/>
          <w:b/>
          <w:i/>
          <w:sz w:val="18"/>
          <w:szCs w:val="18"/>
        </w:rPr>
      </w:pPr>
      <w:r w:rsidRPr="00AF38DB">
        <w:rPr>
          <w:rFonts w:ascii="Verdana" w:eastAsia="Times New Roman" w:hAnsi="Verdana"/>
          <w:b/>
          <w:i/>
          <w:sz w:val="18"/>
          <w:szCs w:val="18"/>
        </w:rPr>
        <w:t xml:space="preserve">Verstrekking </w:t>
      </w:r>
      <w:r w:rsidRPr="00E641E2">
        <w:rPr>
          <w:rFonts w:ascii="Verdana" w:eastAsia="Times New Roman" w:hAnsi="Verdana"/>
          <w:b/>
          <w:i/>
          <w:sz w:val="18"/>
          <w:szCs w:val="18"/>
        </w:rPr>
        <w:t>van niet-openbare informatie wegens klemmende redenen</w:t>
      </w:r>
    </w:p>
    <w:p w14:paraId="0C919E78" w14:textId="77777777" w:rsidR="00914CAA" w:rsidRDefault="00914CAA" w:rsidP="00914CAA">
      <w:pPr>
        <w:spacing w:line="240" w:lineRule="atLeast"/>
        <w:rPr>
          <w:rFonts w:ascii="Verdana" w:eastAsiaTheme="minorHAnsi" w:hAnsi="Verdana" w:cs="Verdana"/>
          <w:sz w:val="18"/>
          <w:szCs w:val="18"/>
        </w:rPr>
      </w:pPr>
      <w:r>
        <w:rPr>
          <w:rFonts w:ascii="Verdana" w:eastAsiaTheme="minorHAnsi" w:hAnsi="Verdana" w:cs="Verdana"/>
          <w:sz w:val="18"/>
          <w:szCs w:val="18"/>
        </w:rPr>
        <w:t xml:space="preserve">Op grond van artikel 5.6, eerste lid, van de </w:t>
      </w:r>
      <w:proofErr w:type="spellStart"/>
      <w:r>
        <w:rPr>
          <w:rFonts w:ascii="Verdana" w:eastAsiaTheme="minorHAnsi" w:hAnsi="Verdana" w:cs="Verdana"/>
          <w:sz w:val="18"/>
          <w:szCs w:val="18"/>
        </w:rPr>
        <w:t>Woo</w:t>
      </w:r>
      <w:proofErr w:type="spellEnd"/>
      <w:r>
        <w:rPr>
          <w:rFonts w:ascii="Verdana" w:eastAsiaTheme="minorHAnsi" w:hAnsi="Verdana" w:cs="Verdana"/>
          <w:sz w:val="18"/>
          <w:szCs w:val="18"/>
        </w:rPr>
        <w:t xml:space="preserve"> kan ik bij dringende redenen besluiten om informatie alleen aan één verzoeker in het bijzonder te verstrekken, ook al zijn er belangen die in de weg staan aan openbaarmaking voor een ieder. Dit is mogelijk als er belangrijke</w:t>
      </w:r>
      <w:r w:rsidRPr="00E641E2">
        <w:rPr>
          <w:rFonts w:ascii="Verdana" w:eastAsiaTheme="minorHAnsi" w:hAnsi="Verdana" w:cs="Verdana"/>
          <w:sz w:val="18"/>
          <w:szCs w:val="18"/>
        </w:rPr>
        <w:t xml:space="preserve"> redenen zijn om de verzoeker de gevraagde informatie</w:t>
      </w:r>
      <w:r>
        <w:rPr>
          <w:rFonts w:ascii="Verdana" w:eastAsiaTheme="minorHAnsi" w:hAnsi="Verdana" w:cs="Verdana"/>
          <w:sz w:val="18"/>
          <w:szCs w:val="18"/>
        </w:rPr>
        <w:t xml:space="preserve"> te geven. Er kunnen voorwaarden worden verbonden aan de verstrekking ter bescherming van een van de belangen, genoemd in de artikelen 5.1 en 5.2 van de </w:t>
      </w:r>
      <w:proofErr w:type="spellStart"/>
      <w:r>
        <w:rPr>
          <w:rFonts w:ascii="Verdana" w:eastAsiaTheme="minorHAnsi" w:hAnsi="Verdana" w:cs="Verdana"/>
          <w:sz w:val="18"/>
          <w:szCs w:val="18"/>
        </w:rPr>
        <w:t>Woo</w:t>
      </w:r>
      <w:proofErr w:type="spellEnd"/>
      <w:r>
        <w:rPr>
          <w:rFonts w:ascii="Verdana" w:eastAsiaTheme="minorHAnsi" w:hAnsi="Verdana" w:cs="Verdana"/>
          <w:sz w:val="18"/>
          <w:szCs w:val="18"/>
        </w:rPr>
        <w:t>.</w:t>
      </w:r>
    </w:p>
    <w:p w14:paraId="49790A6E" w14:textId="77777777" w:rsidR="00914CAA" w:rsidRDefault="00914CAA" w:rsidP="00914CAA">
      <w:pPr>
        <w:spacing w:line="240" w:lineRule="atLeast"/>
        <w:rPr>
          <w:rFonts w:ascii="Verdana" w:eastAsia="Times New Roman" w:hAnsi="Verdana"/>
          <w:sz w:val="18"/>
          <w:szCs w:val="18"/>
        </w:rPr>
      </w:pPr>
      <w:r>
        <w:rPr>
          <w:rFonts w:ascii="Verdana" w:eastAsiaTheme="minorHAnsi" w:hAnsi="Verdana" w:cs="Verdana"/>
          <w:sz w:val="18"/>
          <w:szCs w:val="18"/>
        </w:rPr>
        <w:t xml:space="preserve">Ik vind dat er zwaarwegende redenen zijn om het document bevat/de documenten aan de verzoeker te verstrekken, omdat </w:t>
      </w:r>
      <w:r w:rsidRPr="00B23E3F">
        <w:rPr>
          <w:rFonts w:ascii="Verdana" w:eastAsia="Times New Roman" w:hAnsi="Verdana"/>
          <w:sz w:val="18"/>
          <w:szCs w:val="18"/>
        </w:rPr>
        <w:t>&lt;</w:t>
      </w:r>
      <w:r>
        <w:rPr>
          <w:rFonts w:ascii="Verdana" w:eastAsia="Times New Roman" w:hAnsi="Verdana"/>
          <w:i/>
          <w:sz w:val="18"/>
          <w:szCs w:val="18"/>
        </w:rPr>
        <w:t>motivering</w:t>
      </w:r>
      <w:r>
        <w:rPr>
          <w:rFonts w:ascii="Verdana" w:eastAsiaTheme="minorHAnsi" w:hAnsi="Verdana" w:cs="Verdana"/>
          <w:sz w:val="18"/>
          <w:szCs w:val="18"/>
        </w:rPr>
        <w:t>&gt;</w:t>
      </w:r>
      <w:r>
        <w:rPr>
          <w:rFonts w:ascii="Verdana" w:eastAsiaTheme="minorHAnsi" w:hAnsi="Verdana" w:cs="Verdana"/>
          <w:i/>
          <w:sz w:val="18"/>
          <w:szCs w:val="18"/>
        </w:rPr>
        <w:t xml:space="preserve">. </w:t>
      </w:r>
      <w:r>
        <w:rPr>
          <w:rFonts w:ascii="Verdana" w:eastAsia="Times New Roman" w:hAnsi="Verdana"/>
          <w:sz w:val="18"/>
          <w:szCs w:val="18"/>
        </w:rPr>
        <w:t xml:space="preserve">Ik vind </w:t>
      </w:r>
      <w:r w:rsidRPr="00B23E3F">
        <w:rPr>
          <w:rFonts w:ascii="Verdana" w:eastAsia="Times New Roman" w:hAnsi="Verdana"/>
          <w:sz w:val="18"/>
          <w:szCs w:val="18"/>
        </w:rPr>
        <w:t xml:space="preserve">dat </w:t>
      </w:r>
      <w:r>
        <w:rPr>
          <w:rFonts w:ascii="Verdana" w:eastAsia="Times New Roman" w:hAnsi="Verdana"/>
          <w:sz w:val="18"/>
          <w:szCs w:val="18"/>
        </w:rPr>
        <w:t>het</w:t>
      </w:r>
      <w:r w:rsidRPr="00B23E3F">
        <w:rPr>
          <w:rFonts w:ascii="Verdana" w:eastAsia="Times New Roman" w:hAnsi="Verdana"/>
          <w:sz w:val="18"/>
          <w:szCs w:val="18"/>
        </w:rPr>
        <w:t xml:space="preserve"> belang </w:t>
      </w:r>
      <w:r>
        <w:rPr>
          <w:rFonts w:ascii="Verdana" w:eastAsia="Times New Roman" w:hAnsi="Verdana"/>
          <w:sz w:val="18"/>
          <w:szCs w:val="18"/>
        </w:rPr>
        <w:t xml:space="preserve">van de verzoeker om de informatie te ontvangen </w:t>
      </w:r>
      <w:r w:rsidRPr="00B23E3F">
        <w:rPr>
          <w:rFonts w:ascii="Verdana" w:eastAsia="Times New Roman" w:hAnsi="Verdana"/>
          <w:sz w:val="18"/>
          <w:szCs w:val="18"/>
        </w:rPr>
        <w:t>zwaard moet wegen</w:t>
      </w:r>
      <w:r>
        <w:rPr>
          <w:rFonts w:ascii="Verdana" w:eastAsia="Times New Roman" w:hAnsi="Verdana"/>
          <w:sz w:val="18"/>
          <w:szCs w:val="18"/>
        </w:rPr>
        <w:t xml:space="preserve">, ondanks dat de informatie niet voor een ieder openbaar gemaakt kan worden, omdat </w:t>
      </w:r>
      <w:r w:rsidRPr="00B23E3F">
        <w:rPr>
          <w:rFonts w:ascii="Verdana" w:eastAsia="Times New Roman" w:hAnsi="Verdana"/>
          <w:sz w:val="18"/>
          <w:szCs w:val="18"/>
        </w:rPr>
        <w:t>&lt;</w:t>
      </w:r>
      <w:r w:rsidRPr="00B23E3F">
        <w:rPr>
          <w:rFonts w:ascii="Verdana" w:eastAsia="Times New Roman" w:hAnsi="Verdana"/>
          <w:i/>
          <w:sz w:val="18"/>
          <w:szCs w:val="18"/>
        </w:rPr>
        <w:t>motivatie aanvullen aan de hand van het concrete geval</w:t>
      </w:r>
      <w:r w:rsidRPr="00B23E3F">
        <w:rPr>
          <w:rFonts w:ascii="Verdana" w:eastAsia="Times New Roman" w:hAnsi="Verdana"/>
          <w:sz w:val="18"/>
          <w:szCs w:val="18"/>
        </w:rPr>
        <w:t xml:space="preserve">&gt;. Ik heb daarom besloten </w:t>
      </w:r>
      <w:r>
        <w:rPr>
          <w:rFonts w:ascii="Verdana" w:eastAsia="Times New Roman" w:hAnsi="Verdana"/>
          <w:sz w:val="18"/>
          <w:szCs w:val="18"/>
        </w:rPr>
        <w:t>deze</w:t>
      </w:r>
      <w:r w:rsidRPr="00B23E3F">
        <w:rPr>
          <w:rFonts w:ascii="Verdana" w:eastAsia="Times New Roman" w:hAnsi="Verdana"/>
          <w:sz w:val="18"/>
          <w:szCs w:val="18"/>
        </w:rPr>
        <w:t xml:space="preserve"> informatie </w:t>
      </w:r>
      <w:r>
        <w:rPr>
          <w:rFonts w:ascii="Verdana" w:eastAsia="Times New Roman" w:hAnsi="Verdana"/>
          <w:sz w:val="18"/>
          <w:szCs w:val="18"/>
        </w:rPr>
        <w:t>rechtstreeks te verstrekken aan verzoeker</w:t>
      </w:r>
      <w:r w:rsidRPr="00B23E3F">
        <w:rPr>
          <w:rFonts w:ascii="Verdana" w:eastAsia="Times New Roman" w:hAnsi="Verdana"/>
          <w:sz w:val="18"/>
          <w:szCs w:val="18"/>
        </w:rPr>
        <w:t>.</w:t>
      </w:r>
      <w:r>
        <w:rPr>
          <w:rFonts w:ascii="Verdana" w:eastAsia="Times New Roman" w:hAnsi="Verdana"/>
          <w:sz w:val="18"/>
          <w:szCs w:val="18"/>
        </w:rPr>
        <w:t xml:space="preserve"> Deze informatie is daarmee niet openbaar voor iedereen.</w:t>
      </w:r>
    </w:p>
    <w:p w14:paraId="4391F793" w14:textId="77777777" w:rsidR="00914CAA" w:rsidRDefault="00914CAA" w:rsidP="00914CAA">
      <w:pPr>
        <w:spacing w:line="240" w:lineRule="atLeast"/>
        <w:rPr>
          <w:rFonts w:ascii="Verdana" w:eastAsia="Times New Roman" w:hAnsi="Verdana"/>
          <w:i/>
          <w:sz w:val="18"/>
          <w:szCs w:val="18"/>
        </w:rPr>
      </w:pPr>
      <w:r>
        <w:rPr>
          <w:rFonts w:ascii="Verdana" w:eastAsia="Times New Roman" w:hAnsi="Verdana"/>
          <w:i/>
          <w:sz w:val="18"/>
          <w:szCs w:val="18"/>
        </w:rPr>
        <w:t>Optioneel:</w:t>
      </w:r>
    </w:p>
    <w:p w14:paraId="51D3A588" w14:textId="77777777" w:rsidR="00914CAA" w:rsidRDefault="00914CAA" w:rsidP="00914CAA">
      <w:pPr>
        <w:spacing w:line="240" w:lineRule="atLeast"/>
        <w:rPr>
          <w:rFonts w:ascii="Verdana" w:eastAsia="Times New Roman" w:hAnsi="Verdana"/>
          <w:sz w:val="18"/>
          <w:szCs w:val="18"/>
        </w:rPr>
      </w:pPr>
      <w:r>
        <w:rPr>
          <w:rFonts w:ascii="Verdana" w:eastAsia="Times New Roman" w:hAnsi="Verdana"/>
          <w:sz w:val="18"/>
          <w:szCs w:val="18"/>
        </w:rPr>
        <w:t xml:space="preserve">Ik wil wel de belangen beschermen die van toepassing zijn, en die de openbaarmaking voor iedereen tegenhouden. Daarom stel ik bij deze verstrekking voorwaarden ter bescherming van (één van) deze belangen. Dit kan ik beslissen op grond van artikel 5.6, derde lid, van de </w:t>
      </w:r>
      <w:proofErr w:type="spellStart"/>
      <w:r>
        <w:rPr>
          <w:rFonts w:ascii="Verdana" w:eastAsia="Times New Roman" w:hAnsi="Verdana"/>
          <w:sz w:val="18"/>
          <w:szCs w:val="18"/>
        </w:rPr>
        <w:t>Woo</w:t>
      </w:r>
      <w:proofErr w:type="spellEnd"/>
      <w:r>
        <w:rPr>
          <w:rFonts w:ascii="Verdana" w:eastAsia="Times New Roman" w:hAnsi="Verdana"/>
          <w:sz w:val="18"/>
          <w:szCs w:val="18"/>
        </w:rPr>
        <w:t>.</w:t>
      </w:r>
    </w:p>
    <w:p w14:paraId="3F823829" w14:textId="77777777" w:rsidR="006F4ACC" w:rsidRPr="00CB18F4" w:rsidRDefault="006F4ACC" w:rsidP="006F4ACC">
      <w:pPr>
        <w:spacing w:line="240" w:lineRule="atLeast"/>
        <w:rPr>
          <w:rFonts w:ascii="Verdana" w:eastAsia="Times New Roman" w:hAnsi="Verdana"/>
          <w:i/>
          <w:sz w:val="18"/>
          <w:szCs w:val="18"/>
        </w:rPr>
      </w:pPr>
      <w:r>
        <w:rPr>
          <w:rFonts w:ascii="Verdana" w:eastAsia="Times New Roman" w:hAnsi="Verdana"/>
          <w:i/>
          <w:sz w:val="18"/>
          <w:szCs w:val="18"/>
        </w:rPr>
        <w:t>&lt;noem voorwaarden en motiveer waarom deze voorwaarden worden gesteld&gt;</w:t>
      </w:r>
    </w:p>
    <w:p w14:paraId="01B14A00" w14:textId="77777777" w:rsidR="006F4ACC" w:rsidRPr="00E641E2" w:rsidRDefault="006F4ACC" w:rsidP="006F4ACC">
      <w:pPr>
        <w:spacing w:line="240" w:lineRule="atLeast"/>
        <w:rPr>
          <w:rFonts w:ascii="Verdana" w:eastAsiaTheme="minorHAnsi" w:hAnsi="Verdana" w:cs="Verdana"/>
          <w:sz w:val="18"/>
          <w:szCs w:val="18"/>
        </w:rPr>
      </w:pPr>
    </w:p>
    <w:p w14:paraId="097091F5" w14:textId="77777777" w:rsidR="006F4ACC" w:rsidRDefault="006F4ACC"/>
    <w:sectPr w:rsidR="006F4ACC" w:rsidSect="001E6A2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84BF" w14:textId="77777777" w:rsidR="00701DE8" w:rsidRDefault="00701DE8" w:rsidP="00604A2E">
      <w:pPr>
        <w:spacing w:after="0" w:line="240" w:lineRule="auto"/>
      </w:pPr>
      <w:r>
        <w:separator/>
      </w:r>
    </w:p>
  </w:endnote>
  <w:endnote w:type="continuationSeparator" w:id="0">
    <w:p w14:paraId="55256A7C" w14:textId="77777777" w:rsidR="00701DE8" w:rsidRDefault="00701DE8" w:rsidP="0060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1A0F" w14:textId="77777777" w:rsidR="00701DE8" w:rsidRDefault="00701DE8" w:rsidP="00604A2E">
      <w:pPr>
        <w:spacing w:after="0" w:line="240" w:lineRule="auto"/>
      </w:pPr>
      <w:r>
        <w:separator/>
      </w:r>
    </w:p>
  </w:footnote>
  <w:footnote w:type="continuationSeparator" w:id="0">
    <w:p w14:paraId="27466457" w14:textId="77777777" w:rsidR="00701DE8" w:rsidRDefault="00701DE8" w:rsidP="00604A2E">
      <w:pPr>
        <w:spacing w:after="0" w:line="240" w:lineRule="auto"/>
      </w:pPr>
      <w:r>
        <w:continuationSeparator/>
      </w:r>
    </w:p>
  </w:footnote>
  <w:footnote w:id="1">
    <w:p w14:paraId="07B267FA" w14:textId="77777777" w:rsidR="00E53549" w:rsidRDefault="00E53549" w:rsidP="006F4ACC">
      <w:pPr>
        <w:pStyle w:val="Voetnoottekst"/>
        <w:spacing w:line="240" w:lineRule="auto"/>
        <w:rPr>
          <w:sz w:val="16"/>
          <w:szCs w:val="16"/>
        </w:rPr>
      </w:pPr>
      <w:r>
        <w:rPr>
          <w:rStyle w:val="Voetnootmarkering"/>
          <w:sz w:val="16"/>
          <w:szCs w:val="16"/>
        </w:rPr>
        <w:footnoteRef/>
      </w:r>
      <w:r>
        <w:rPr>
          <w:sz w:val="16"/>
          <w:szCs w:val="16"/>
        </w:rPr>
        <w:t xml:space="preserve"> c. bestuursorganen die onder de verantwoordelijkheid van de onder a en b genoemde organen werkzaam zijn; d. andere bestuursorganen, voor zover niet bij algemene maatregel van bestuur uitgezonderd.</w:t>
      </w:r>
    </w:p>
  </w:footnote>
  <w:footnote w:id="2">
    <w:p w14:paraId="069322D1" w14:textId="77777777" w:rsidR="005138F0" w:rsidRDefault="005138F0" w:rsidP="005138F0">
      <w:pPr>
        <w:rPr>
          <w:i/>
          <w:iCs/>
        </w:rPr>
      </w:pPr>
      <w:r>
        <w:rPr>
          <w:rStyle w:val="Voetnootmarkering"/>
        </w:rPr>
        <w:footnoteRef/>
      </w:r>
      <w:r>
        <w:t xml:space="preserve"> </w:t>
      </w:r>
      <w:r>
        <w:rPr>
          <w:i/>
          <w:iCs/>
        </w:rPr>
        <w:t xml:space="preserve">ABRvS 17 mei 2017, ECLI:NL:RVS:2017:1298; ABRvS 10 oktober 2019, ECLI:NL:RVS:2018:3299 en ABRvS 27 november 2019, </w:t>
      </w:r>
      <w:bookmarkStart w:id="1" w:name="_Hlk171937517"/>
      <w:r>
        <w:rPr>
          <w:i/>
          <w:iCs/>
        </w:rPr>
        <w:t>ECLI:NL:RVS:2019:3975</w:t>
      </w:r>
      <w:bookmarkEnd w:id="1"/>
    </w:p>
    <w:p w14:paraId="55AB579C" w14:textId="77777777" w:rsidR="005138F0" w:rsidRDefault="005138F0" w:rsidP="005138F0">
      <w:pPr>
        <w:pStyle w:val="Voetnoottekst"/>
      </w:pPr>
    </w:p>
  </w:footnote>
  <w:footnote w:id="3">
    <w:p w14:paraId="5381BF61" w14:textId="77777777" w:rsidR="00067D3E" w:rsidRDefault="00067D3E" w:rsidP="005138F0">
      <w:pPr>
        <w:pStyle w:val="Voetnoottekst"/>
      </w:pPr>
    </w:p>
    <w:p w14:paraId="00F7E3C7" w14:textId="40D8AD6B" w:rsidR="005138F0" w:rsidRDefault="005138F0" w:rsidP="005138F0">
      <w:pPr>
        <w:pStyle w:val="Voetnoottekst"/>
      </w:pPr>
      <w:r>
        <w:rPr>
          <w:rStyle w:val="Voetnootmarkering"/>
        </w:rPr>
        <w:footnoteRef/>
      </w:r>
      <w:r>
        <w:t xml:space="preserve"> </w:t>
      </w:r>
      <w:r>
        <w:rPr>
          <w:i/>
          <w:iCs/>
        </w:rPr>
        <w:t>ABRvS 27 november 2019, ECLI:NL:RVS:2019:3975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D372D"/>
    <w:multiLevelType w:val="hybridMultilevel"/>
    <w:tmpl w:val="5EB4BA56"/>
    <w:lvl w:ilvl="0" w:tplc="8898920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05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2E"/>
    <w:rsid w:val="0000437F"/>
    <w:rsid w:val="00006423"/>
    <w:rsid w:val="000079DE"/>
    <w:rsid w:val="00022384"/>
    <w:rsid w:val="00047EE2"/>
    <w:rsid w:val="00067D3E"/>
    <w:rsid w:val="00074D90"/>
    <w:rsid w:val="00092281"/>
    <w:rsid w:val="000A61C4"/>
    <w:rsid w:val="000D51B9"/>
    <w:rsid w:val="000F0633"/>
    <w:rsid w:val="00102316"/>
    <w:rsid w:val="001078E4"/>
    <w:rsid w:val="00112F40"/>
    <w:rsid w:val="00156A94"/>
    <w:rsid w:val="00161455"/>
    <w:rsid w:val="0018563F"/>
    <w:rsid w:val="00185902"/>
    <w:rsid w:val="001A110F"/>
    <w:rsid w:val="001A4F65"/>
    <w:rsid w:val="001E6A24"/>
    <w:rsid w:val="00207FE0"/>
    <w:rsid w:val="00227A8C"/>
    <w:rsid w:val="00272EAF"/>
    <w:rsid w:val="002B7847"/>
    <w:rsid w:val="002C1F65"/>
    <w:rsid w:val="002C56D7"/>
    <w:rsid w:val="002D4ECC"/>
    <w:rsid w:val="002E5387"/>
    <w:rsid w:val="00350F1C"/>
    <w:rsid w:val="00351E18"/>
    <w:rsid w:val="00386B01"/>
    <w:rsid w:val="00395B9D"/>
    <w:rsid w:val="003B5BBD"/>
    <w:rsid w:val="003C4A8E"/>
    <w:rsid w:val="003D5A5A"/>
    <w:rsid w:val="003E34D6"/>
    <w:rsid w:val="003F1787"/>
    <w:rsid w:val="00416760"/>
    <w:rsid w:val="00424F81"/>
    <w:rsid w:val="00463A69"/>
    <w:rsid w:val="0046545C"/>
    <w:rsid w:val="004728E7"/>
    <w:rsid w:val="00486A0E"/>
    <w:rsid w:val="004B0983"/>
    <w:rsid w:val="004D264F"/>
    <w:rsid w:val="004E31C8"/>
    <w:rsid w:val="004F37B7"/>
    <w:rsid w:val="00502594"/>
    <w:rsid w:val="00511763"/>
    <w:rsid w:val="005138F0"/>
    <w:rsid w:val="00520FF0"/>
    <w:rsid w:val="00527F4F"/>
    <w:rsid w:val="0054256B"/>
    <w:rsid w:val="00547D3A"/>
    <w:rsid w:val="00582943"/>
    <w:rsid w:val="005A5CAB"/>
    <w:rsid w:val="005C2490"/>
    <w:rsid w:val="005D407B"/>
    <w:rsid w:val="00604A2E"/>
    <w:rsid w:val="00620DB3"/>
    <w:rsid w:val="0063683C"/>
    <w:rsid w:val="00637FC3"/>
    <w:rsid w:val="00641581"/>
    <w:rsid w:val="00642AAF"/>
    <w:rsid w:val="00687732"/>
    <w:rsid w:val="006927FB"/>
    <w:rsid w:val="006A144B"/>
    <w:rsid w:val="006B0919"/>
    <w:rsid w:val="006D34FD"/>
    <w:rsid w:val="006D7ACB"/>
    <w:rsid w:val="006F4ACC"/>
    <w:rsid w:val="00701DE8"/>
    <w:rsid w:val="00736DC1"/>
    <w:rsid w:val="00740A9E"/>
    <w:rsid w:val="00772CF7"/>
    <w:rsid w:val="007D12A6"/>
    <w:rsid w:val="007E4F11"/>
    <w:rsid w:val="008109AF"/>
    <w:rsid w:val="0084370E"/>
    <w:rsid w:val="00854172"/>
    <w:rsid w:val="00867C83"/>
    <w:rsid w:val="0087123C"/>
    <w:rsid w:val="008A51DF"/>
    <w:rsid w:val="008A6EE4"/>
    <w:rsid w:val="008C4EC4"/>
    <w:rsid w:val="008C53F4"/>
    <w:rsid w:val="00900387"/>
    <w:rsid w:val="00914CAA"/>
    <w:rsid w:val="00923455"/>
    <w:rsid w:val="009334BA"/>
    <w:rsid w:val="00963730"/>
    <w:rsid w:val="00970048"/>
    <w:rsid w:val="009A6C7B"/>
    <w:rsid w:val="009B155F"/>
    <w:rsid w:val="009C4FB8"/>
    <w:rsid w:val="009D08EA"/>
    <w:rsid w:val="009D21F6"/>
    <w:rsid w:val="009E1D52"/>
    <w:rsid w:val="009E640F"/>
    <w:rsid w:val="009E6F8F"/>
    <w:rsid w:val="00A0439D"/>
    <w:rsid w:val="00A218C3"/>
    <w:rsid w:val="00A37DAC"/>
    <w:rsid w:val="00A52398"/>
    <w:rsid w:val="00A6098D"/>
    <w:rsid w:val="00A67264"/>
    <w:rsid w:val="00A80ECE"/>
    <w:rsid w:val="00A83BE1"/>
    <w:rsid w:val="00A863FF"/>
    <w:rsid w:val="00AA7B4E"/>
    <w:rsid w:val="00AC0EB7"/>
    <w:rsid w:val="00AC3983"/>
    <w:rsid w:val="00AC6BBB"/>
    <w:rsid w:val="00AD1AA6"/>
    <w:rsid w:val="00B06701"/>
    <w:rsid w:val="00B23709"/>
    <w:rsid w:val="00B30DC3"/>
    <w:rsid w:val="00BB7DF9"/>
    <w:rsid w:val="00BF2B2F"/>
    <w:rsid w:val="00BF6FA6"/>
    <w:rsid w:val="00C11453"/>
    <w:rsid w:val="00C13153"/>
    <w:rsid w:val="00C16A54"/>
    <w:rsid w:val="00C33249"/>
    <w:rsid w:val="00C34426"/>
    <w:rsid w:val="00C44137"/>
    <w:rsid w:val="00CB44FA"/>
    <w:rsid w:val="00CC1F93"/>
    <w:rsid w:val="00CD058D"/>
    <w:rsid w:val="00CE3E61"/>
    <w:rsid w:val="00CE6525"/>
    <w:rsid w:val="00CE7F1B"/>
    <w:rsid w:val="00D0552F"/>
    <w:rsid w:val="00D05B67"/>
    <w:rsid w:val="00D1070D"/>
    <w:rsid w:val="00D4415C"/>
    <w:rsid w:val="00D44C00"/>
    <w:rsid w:val="00D56B50"/>
    <w:rsid w:val="00D65FD2"/>
    <w:rsid w:val="00D733B1"/>
    <w:rsid w:val="00D762A0"/>
    <w:rsid w:val="00D813DE"/>
    <w:rsid w:val="00DB7778"/>
    <w:rsid w:val="00DE5517"/>
    <w:rsid w:val="00DF3B9E"/>
    <w:rsid w:val="00E134D2"/>
    <w:rsid w:val="00E4797E"/>
    <w:rsid w:val="00E53549"/>
    <w:rsid w:val="00E641C2"/>
    <w:rsid w:val="00E664FB"/>
    <w:rsid w:val="00E83C97"/>
    <w:rsid w:val="00EB73FC"/>
    <w:rsid w:val="00F01B69"/>
    <w:rsid w:val="00F026C3"/>
    <w:rsid w:val="00F222DF"/>
    <w:rsid w:val="00F2769F"/>
    <w:rsid w:val="00F37D71"/>
    <w:rsid w:val="00F83014"/>
    <w:rsid w:val="00F86D11"/>
    <w:rsid w:val="00F97467"/>
    <w:rsid w:val="00FA1A9F"/>
    <w:rsid w:val="00FB1918"/>
    <w:rsid w:val="00FB4C61"/>
    <w:rsid w:val="00FD0EA3"/>
    <w:rsid w:val="00FE1086"/>
    <w:rsid w:val="00FE7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A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4A2E"/>
    <w:pPr>
      <w:spacing w:after="200" w:line="276" w:lineRule="auto"/>
    </w:pPr>
    <w:rPr>
      <w:rFonts w:ascii="Calibri" w:eastAsia="Calibri" w:hAnsi="Calibri" w:cs="Times New Roman"/>
      <w:sz w:val="22"/>
      <w:lang w:val="nl-NL"/>
    </w:rPr>
  </w:style>
  <w:style w:type="paragraph" w:styleId="Kop1">
    <w:name w:val="heading 1"/>
    <w:basedOn w:val="Standaard"/>
    <w:next w:val="Standaard"/>
    <w:link w:val="Kop1Char"/>
    <w:uiPriority w:val="9"/>
    <w:qFormat/>
    <w:rsid w:val="00C344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604A2E"/>
    <w:rPr>
      <w:sz w:val="13"/>
      <w:szCs w:val="20"/>
    </w:rPr>
  </w:style>
  <w:style w:type="character" w:customStyle="1" w:styleId="VoetnoottekstChar">
    <w:name w:val="Voetnoottekst Char"/>
    <w:basedOn w:val="Standaardalinea-lettertype"/>
    <w:link w:val="Voetnoottekst"/>
    <w:uiPriority w:val="99"/>
    <w:semiHidden/>
    <w:rsid w:val="00604A2E"/>
    <w:rPr>
      <w:rFonts w:ascii="Calibri" w:eastAsia="Calibri" w:hAnsi="Calibri" w:cs="Times New Roman"/>
      <w:sz w:val="13"/>
      <w:szCs w:val="20"/>
      <w:lang w:val="nl-NL"/>
    </w:rPr>
  </w:style>
  <w:style w:type="character" w:styleId="Voetnootmarkering">
    <w:name w:val="footnote reference"/>
    <w:uiPriority w:val="99"/>
    <w:semiHidden/>
    <w:rsid w:val="00604A2E"/>
    <w:rPr>
      <w:vertAlign w:val="superscript"/>
    </w:rPr>
  </w:style>
  <w:style w:type="character" w:styleId="Verwijzingopmerking">
    <w:name w:val="annotation reference"/>
    <w:basedOn w:val="Standaardalinea-lettertype"/>
    <w:uiPriority w:val="99"/>
    <w:semiHidden/>
    <w:unhideWhenUsed/>
    <w:rsid w:val="00963730"/>
    <w:rPr>
      <w:sz w:val="16"/>
      <w:szCs w:val="16"/>
    </w:rPr>
  </w:style>
  <w:style w:type="paragraph" w:styleId="Tekstopmerking">
    <w:name w:val="annotation text"/>
    <w:basedOn w:val="Standaard"/>
    <w:link w:val="TekstopmerkingChar"/>
    <w:uiPriority w:val="99"/>
    <w:unhideWhenUsed/>
    <w:rsid w:val="00963730"/>
    <w:pPr>
      <w:spacing w:line="240" w:lineRule="auto"/>
    </w:pPr>
    <w:rPr>
      <w:sz w:val="20"/>
      <w:szCs w:val="20"/>
    </w:rPr>
  </w:style>
  <w:style w:type="character" w:customStyle="1" w:styleId="TekstopmerkingChar">
    <w:name w:val="Tekst opmerking Char"/>
    <w:basedOn w:val="Standaardalinea-lettertype"/>
    <w:link w:val="Tekstopmerking"/>
    <w:uiPriority w:val="99"/>
    <w:rsid w:val="00963730"/>
    <w:rPr>
      <w:rFonts w:ascii="Calibri" w:eastAsia="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3730"/>
    <w:rPr>
      <w:b/>
      <w:bCs/>
    </w:rPr>
  </w:style>
  <w:style w:type="character" w:customStyle="1" w:styleId="OnderwerpvanopmerkingChar">
    <w:name w:val="Onderwerp van opmerking Char"/>
    <w:basedOn w:val="TekstopmerkingChar"/>
    <w:link w:val="Onderwerpvanopmerking"/>
    <w:uiPriority w:val="99"/>
    <w:semiHidden/>
    <w:rsid w:val="00963730"/>
    <w:rPr>
      <w:rFonts w:ascii="Calibri" w:eastAsia="Calibri" w:hAnsi="Calibri" w:cs="Times New Roman"/>
      <w:b/>
      <w:bCs/>
      <w:sz w:val="20"/>
      <w:szCs w:val="20"/>
      <w:lang w:val="nl-NL"/>
    </w:rPr>
  </w:style>
  <w:style w:type="paragraph" w:styleId="Ballontekst">
    <w:name w:val="Balloon Text"/>
    <w:basedOn w:val="Standaard"/>
    <w:link w:val="BallontekstChar"/>
    <w:uiPriority w:val="99"/>
    <w:semiHidden/>
    <w:unhideWhenUsed/>
    <w:rsid w:val="009637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3730"/>
    <w:rPr>
      <w:rFonts w:ascii="Segoe UI" w:eastAsia="Calibri" w:hAnsi="Segoe UI" w:cs="Segoe UI"/>
      <w:szCs w:val="18"/>
      <w:lang w:val="nl-NL"/>
    </w:rPr>
  </w:style>
  <w:style w:type="character" w:customStyle="1" w:styleId="A8">
    <w:name w:val="A8"/>
    <w:uiPriority w:val="99"/>
    <w:rsid w:val="009D08EA"/>
    <w:rPr>
      <w:rFonts w:cs="RijksoverheidSansText"/>
      <w:color w:val="0079C6"/>
      <w:sz w:val="15"/>
      <w:szCs w:val="15"/>
    </w:rPr>
  </w:style>
  <w:style w:type="paragraph" w:styleId="Koptekst">
    <w:name w:val="header"/>
    <w:basedOn w:val="Standaard"/>
    <w:link w:val="KoptekstChar"/>
    <w:uiPriority w:val="99"/>
    <w:unhideWhenUsed/>
    <w:rsid w:val="00C344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4426"/>
    <w:rPr>
      <w:rFonts w:ascii="Calibri" w:eastAsia="Calibri" w:hAnsi="Calibri" w:cs="Times New Roman"/>
      <w:sz w:val="22"/>
      <w:lang w:val="nl-NL"/>
    </w:rPr>
  </w:style>
  <w:style w:type="paragraph" w:styleId="Voettekst">
    <w:name w:val="footer"/>
    <w:basedOn w:val="Standaard"/>
    <w:link w:val="VoettekstChar"/>
    <w:uiPriority w:val="99"/>
    <w:unhideWhenUsed/>
    <w:rsid w:val="00C344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4426"/>
    <w:rPr>
      <w:rFonts w:ascii="Calibri" w:eastAsia="Calibri" w:hAnsi="Calibri" w:cs="Times New Roman"/>
      <w:sz w:val="22"/>
      <w:lang w:val="nl-NL"/>
    </w:rPr>
  </w:style>
  <w:style w:type="character" w:customStyle="1" w:styleId="Kop1Char">
    <w:name w:val="Kop 1 Char"/>
    <w:basedOn w:val="Standaardalinea-lettertype"/>
    <w:link w:val="Kop1"/>
    <w:uiPriority w:val="9"/>
    <w:rsid w:val="00C34426"/>
    <w:rPr>
      <w:rFonts w:asciiTheme="majorHAnsi" w:eastAsiaTheme="majorEastAsia" w:hAnsiTheme="majorHAnsi" w:cstheme="majorBidi"/>
      <w:color w:val="2E74B5" w:themeColor="accent1" w:themeShade="BF"/>
      <w:sz w:val="32"/>
      <w:szCs w:val="32"/>
      <w:lang w:val="nl-NL"/>
    </w:rPr>
  </w:style>
  <w:style w:type="paragraph" w:styleId="Lijstalinea">
    <w:name w:val="List Paragraph"/>
    <w:basedOn w:val="Standaard"/>
    <w:uiPriority w:val="34"/>
    <w:qFormat/>
    <w:rsid w:val="005138F0"/>
    <w:pPr>
      <w:spacing w:after="160" w:line="259" w:lineRule="auto"/>
      <w:ind w:left="720"/>
      <w:contextualSpacing/>
    </w:pPr>
    <w:rPr>
      <w:rFonts w:asciiTheme="minorHAnsi" w:eastAsiaTheme="minorHAnsi" w:hAnsiTheme="minorHAnsi" w:cstheme="minorBidi"/>
      <w:kern w:val="2"/>
      <w14:ligatures w14:val="standardContextual"/>
    </w:rPr>
  </w:style>
  <w:style w:type="paragraph" w:styleId="Plattetekst">
    <w:name w:val="Body Text"/>
    <w:basedOn w:val="Standaard"/>
    <w:link w:val="PlattetekstChar"/>
    <w:uiPriority w:val="1"/>
    <w:qFormat/>
    <w:rsid w:val="00067D3E"/>
    <w:pPr>
      <w:autoSpaceDE w:val="0"/>
      <w:autoSpaceDN w:val="0"/>
      <w:adjustRightInd w:val="0"/>
      <w:spacing w:after="0" w:line="203" w:lineRule="exact"/>
    </w:pPr>
    <w:rPr>
      <w:rFonts w:ascii="Gill Sans MT" w:eastAsiaTheme="minorHAnsi" w:hAnsi="Gill Sans MT" w:cs="Gill Sans MT"/>
      <w:sz w:val="18"/>
      <w:szCs w:val="18"/>
    </w:rPr>
  </w:style>
  <w:style w:type="character" w:customStyle="1" w:styleId="PlattetekstChar">
    <w:name w:val="Platte tekst Char"/>
    <w:basedOn w:val="Standaardalinea-lettertype"/>
    <w:link w:val="Plattetekst"/>
    <w:uiPriority w:val="1"/>
    <w:rsid w:val="00067D3E"/>
    <w:rPr>
      <w:rFonts w:ascii="Gill Sans MT" w:hAnsi="Gill Sans MT" w:cs="Gill Sans MT"/>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7253</Words>
  <Characters>39894</Characters>
  <Application>Microsoft Office Word</Application>
  <DocSecurity>0</DocSecurity>
  <Lines>332</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2024-09-25T09:09:00Z</dcterms:created>
  <dcterms:modified xsi:type="dcterms:W3CDTF">2024-10-01T10:29:00Z</dcterms:modified>
</cp:coreProperties>
</file>